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52BF3" w14:textId="77777777" w:rsidR="001B3564" w:rsidRPr="00861E20" w:rsidRDefault="001B3564" w:rsidP="001B3564"/>
    <w:p w14:paraId="2A43EFC8" w14:textId="77777777" w:rsidR="001B3564" w:rsidRPr="000E7D4B" w:rsidRDefault="001B3564" w:rsidP="001B3564">
      <w:pPr>
        <w:jc w:val="center"/>
        <w:rPr>
          <w:b/>
          <w:sz w:val="24"/>
          <w:szCs w:val="24"/>
        </w:rPr>
      </w:pPr>
      <w:r w:rsidRPr="000E7D4B">
        <w:rPr>
          <w:b/>
          <w:sz w:val="24"/>
          <w:szCs w:val="24"/>
        </w:rPr>
        <w:t>BIJZONDER ONDERZOEKSFONDS</w:t>
      </w:r>
    </w:p>
    <w:p w14:paraId="0B5291B8" w14:textId="65F0FE98" w:rsidR="001B3564" w:rsidRPr="000E7D4B" w:rsidRDefault="001B3564" w:rsidP="001B3564">
      <w:pPr>
        <w:jc w:val="center"/>
        <w:rPr>
          <w:b/>
          <w:sz w:val="24"/>
          <w:szCs w:val="24"/>
        </w:rPr>
      </w:pPr>
      <w:r w:rsidRPr="000E7D4B">
        <w:rPr>
          <w:b/>
          <w:sz w:val="24"/>
          <w:szCs w:val="24"/>
        </w:rPr>
        <w:t xml:space="preserve">Oproep </w:t>
      </w:r>
      <w:r w:rsidR="00E14448">
        <w:rPr>
          <w:b/>
          <w:sz w:val="24"/>
          <w:szCs w:val="24"/>
        </w:rPr>
        <w:t>2022</w:t>
      </w:r>
    </w:p>
    <w:p w14:paraId="79ACECF3" w14:textId="77777777" w:rsidR="001B3564" w:rsidRPr="00FD250D" w:rsidRDefault="001B3564" w:rsidP="00861E20">
      <w:pPr>
        <w:jc w:val="center"/>
        <w:rPr>
          <w:sz w:val="24"/>
        </w:rPr>
      </w:pPr>
      <w:r w:rsidRPr="00861E20">
        <w:rPr>
          <w:b/>
          <w:sz w:val="24"/>
        </w:rPr>
        <w:t>INTERDISCIPLINAIR ONDERZOEKSPROJECT</w:t>
      </w:r>
    </w:p>
    <w:p w14:paraId="7A0B0D73" w14:textId="77777777" w:rsidR="001B3564" w:rsidRPr="00861E20" w:rsidRDefault="001B3564" w:rsidP="00861E20"/>
    <w:p w14:paraId="150FF9A1" w14:textId="77777777" w:rsidR="001B3564" w:rsidRPr="000E7D4B" w:rsidRDefault="001B3564" w:rsidP="00861E20">
      <w:pPr>
        <w:pBdr>
          <w:top w:val="single" w:sz="4" w:space="1" w:color="auto"/>
          <w:bottom w:val="single" w:sz="4" w:space="1" w:color="auto"/>
        </w:pBdr>
        <w:jc w:val="center"/>
        <w:rPr>
          <w:b/>
          <w:sz w:val="24"/>
          <w:szCs w:val="24"/>
        </w:rPr>
      </w:pPr>
      <w:r w:rsidRPr="000E7D4B">
        <w:rPr>
          <w:b/>
          <w:sz w:val="24"/>
          <w:szCs w:val="24"/>
        </w:rPr>
        <w:t>Oproep en toelichting bij de aanvraag</w:t>
      </w:r>
    </w:p>
    <w:p w14:paraId="20E84AEA" w14:textId="77777777" w:rsidR="001B3564" w:rsidRPr="00861E20" w:rsidRDefault="001B3564" w:rsidP="00861E20"/>
    <w:p w14:paraId="0A8EBA0B" w14:textId="1455134F" w:rsidR="001B3564" w:rsidRPr="00861E20" w:rsidRDefault="001B3564" w:rsidP="00B03275">
      <w:pPr>
        <w:pStyle w:val="standaard0"/>
        <w:rPr>
          <w:szCs w:val="24"/>
        </w:rPr>
      </w:pPr>
      <w:r w:rsidRPr="00861E20">
        <w:t>Jaarlijks kent de Vlaamse Overheid financiële middelen voor onderzoek toe aan de Universiteit Gent (ter uitvoering van het Besluit van de Vlaamse regering van</w:t>
      </w:r>
      <w:r w:rsidR="003975A4" w:rsidRPr="00861E20">
        <w:t xml:space="preserve"> </w:t>
      </w:r>
      <w:r w:rsidR="008B0998">
        <w:t>3 mei 2019</w:t>
      </w:r>
      <w:r w:rsidRPr="00861E20">
        <w:t xml:space="preserve">). In overeenstemming met voornoemd besluit, heeft de Universiteit Gent een reglement opgesteld met betrekking tot het beheer van de gelden van het Bijzonder </w:t>
      </w:r>
      <w:proofErr w:type="spellStart"/>
      <w:r w:rsidRPr="00861E20">
        <w:t>Onderzoeksfonds</w:t>
      </w:r>
      <w:proofErr w:type="spellEnd"/>
      <w:r w:rsidRPr="00861E20">
        <w:t xml:space="preserve"> (BOF</w:t>
      </w:r>
      <w:r w:rsidRPr="00861E20">
        <w:rPr>
          <w:rStyle w:val="Voetnootmarkering"/>
        </w:rPr>
        <w:footnoteReference w:id="2"/>
      </w:r>
      <w:r w:rsidRPr="000E7D4B">
        <w:t>).</w:t>
      </w:r>
      <w:r w:rsidRPr="00861E20">
        <w:t xml:space="preserve"> Jaarlijks wordt door de Onderzoeksraad een uitnodiging voor het indienen van voorstellen uitgeschreven voor de verschillende initiatieven.</w:t>
      </w:r>
    </w:p>
    <w:p w14:paraId="2083F2F8" w14:textId="77777777" w:rsidR="001B3564" w:rsidRPr="000735D7" w:rsidRDefault="001B3564" w:rsidP="00861E20"/>
    <w:p w14:paraId="1341B13F" w14:textId="6963FA50" w:rsidR="001B3564" w:rsidRPr="00861E20" w:rsidRDefault="001B3564" w:rsidP="00861E20">
      <w:pPr>
        <w:jc w:val="center"/>
        <w:rPr>
          <w:b/>
          <w:sz w:val="24"/>
        </w:rPr>
      </w:pPr>
      <w:r w:rsidRPr="00861E20">
        <w:rPr>
          <w:b/>
          <w:sz w:val="24"/>
        </w:rPr>
        <w:t>Interdisciplinaire Onderzoeksprojecten</w:t>
      </w:r>
      <w:r w:rsidRPr="00A974E6">
        <w:rPr>
          <w:b/>
          <w:sz w:val="24"/>
          <w:szCs w:val="24"/>
        </w:rPr>
        <w:t xml:space="preserve"> </w:t>
      </w:r>
      <w:r w:rsidRPr="00861E20">
        <w:rPr>
          <w:b/>
          <w:sz w:val="24"/>
        </w:rPr>
        <w:t xml:space="preserve">te starten vanaf 1 oktober </w:t>
      </w:r>
      <w:r w:rsidR="00E14448">
        <w:rPr>
          <w:b/>
          <w:sz w:val="24"/>
          <w:szCs w:val="24"/>
        </w:rPr>
        <w:t>2022</w:t>
      </w:r>
    </w:p>
    <w:p w14:paraId="5A3967D8" w14:textId="55B330C6" w:rsidR="003454FD" w:rsidRPr="00861E20" w:rsidRDefault="001B3564" w:rsidP="00861E20">
      <w:pPr>
        <w:jc w:val="center"/>
        <w:rPr>
          <w:b/>
          <w:sz w:val="24"/>
        </w:rPr>
      </w:pPr>
      <w:r w:rsidRPr="000E7D4B">
        <w:rPr>
          <w:b/>
          <w:sz w:val="24"/>
          <w:szCs w:val="24"/>
        </w:rPr>
        <w:t xml:space="preserve">De uiterste INDIENDATUM is </w:t>
      </w:r>
      <w:r w:rsidR="00942CC0">
        <w:rPr>
          <w:b/>
          <w:sz w:val="24"/>
          <w:szCs w:val="24"/>
        </w:rPr>
        <w:t>24</w:t>
      </w:r>
      <w:r w:rsidR="00942CC0" w:rsidRPr="00861E20">
        <w:rPr>
          <w:b/>
          <w:sz w:val="24"/>
        </w:rPr>
        <w:t xml:space="preserve"> </w:t>
      </w:r>
      <w:r w:rsidR="00B12FD2" w:rsidRPr="00861E20">
        <w:rPr>
          <w:b/>
          <w:sz w:val="24"/>
        </w:rPr>
        <w:t>februari</w:t>
      </w:r>
      <w:r w:rsidR="002A6022" w:rsidRPr="00861E20">
        <w:rPr>
          <w:b/>
          <w:sz w:val="24"/>
        </w:rPr>
        <w:t xml:space="preserve"> </w:t>
      </w:r>
      <w:r w:rsidR="00E14448">
        <w:rPr>
          <w:b/>
          <w:sz w:val="24"/>
          <w:szCs w:val="24"/>
        </w:rPr>
        <w:t>2022</w:t>
      </w:r>
      <w:r w:rsidR="002A6022">
        <w:rPr>
          <w:b/>
          <w:sz w:val="24"/>
          <w:szCs w:val="24"/>
        </w:rPr>
        <w:t xml:space="preserve">, </w:t>
      </w:r>
      <w:r w:rsidR="00E14448">
        <w:rPr>
          <w:b/>
          <w:sz w:val="24"/>
          <w:szCs w:val="24"/>
        </w:rPr>
        <w:t>17u</w:t>
      </w:r>
      <w:r w:rsidRPr="000E7D4B">
        <w:rPr>
          <w:b/>
          <w:sz w:val="24"/>
          <w:szCs w:val="24"/>
        </w:rPr>
        <w:t>.</w:t>
      </w:r>
    </w:p>
    <w:p w14:paraId="6751BEE1" w14:textId="7EE8A006" w:rsidR="001B3564" w:rsidRPr="000735D7" w:rsidRDefault="001B3564" w:rsidP="00861E20">
      <w:pPr>
        <w:pBdr>
          <w:bottom w:val="single" w:sz="4" w:space="1" w:color="auto"/>
        </w:pBdr>
        <w:jc w:val="center"/>
        <w:rPr>
          <w:b/>
          <w:sz w:val="24"/>
        </w:rPr>
      </w:pPr>
    </w:p>
    <w:p w14:paraId="4B7179C0" w14:textId="2FAB7207" w:rsidR="001B3564" w:rsidRPr="000735D7" w:rsidRDefault="00861E20" w:rsidP="002372DB">
      <w:pPr>
        <w:spacing w:after="160" w:line="259" w:lineRule="auto"/>
        <w:rPr>
          <w:b/>
          <w:sz w:val="24"/>
        </w:rPr>
      </w:pPr>
      <w:r w:rsidRPr="000735D7">
        <w:rPr>
          <w:b/>
          <w:sz w:val="24"/>
        </w:rPr>
        <w:br w:type="page"/>
      </w:r>
    </w:p>
    <w:p w14:paraId="2E2B6EC3" w14:textId="2F4BBA90" w:rsidR="001B3564" w:rsidRPr="00B03275" w:rsidRDefault="001B3564" w:rsidP="00B03275">
      <w:pPr>
        <w:pStyle w:val="standaard0"/>
        <w:rPr>
          <w:b/>
          <w:u w:val="single"/>
        </w:rPr>
      </w:pPr>
      <w:r w:rsidRPr="00B03275">
        <w:rPr>
          <w:b/>
          <w:u w:val="single"/>
        </w:rPr>
        <w:lastRenderedPageBreak/>
        <w:t>Begripsomschrijving en voorwaarden:</w:t>
      </w:r>
    </w:p>
    <w:p w14:paraId="3CFD8123" w14:textId="7EA3F1EF" w:rsidR="003B2660" w:rsidRPr="00861E20" w:rsidRDefault="001B3564" w:rsidP="00B03275">
      <w:pPr>
        <w:pStyle w:val="standaard0"/>
        <w:rPr>
          <w:szCs w:val="24"/>
        </w:rPr>
      </w:pPr>
      <w:r w:rsidRPr="00861E20">
        <w:t xml:space="preserve">De kredieten voor interdisciplinaire onderzoeksprojecten </w:t>
      </w:r>
      <w:r w:rsidRPr="000E7D4B">
        <w:t>hebben een standaard looptijd van 48 maanden</w:t>
      </w:r>
      <w:r w:rsidRPr="00861E20">
        <w:t xml:space="preserve"> en zijn bedoeld om consortia, bestaande uit twee professoren, de kans te geven gezamenlijk een interdisciplinair onderzoeksproject uit te bouwen. </w:t>
      </w:r>
      <w:r w:rsidRPr="000E7D4B">
        <w:t xml:space="preserve">Promotoren uit verschillende </w:t>
      </w:r>
      <w:proofErr w:type="spellStart"/>
      <w:r w:rsidRPr="000E7D4B">
        <w:t>onderzoeksdisciplines</w:t>
      </w:r>
      <w:proofErr w:type="spellEnd"/>
      <w:r w:rsidRPr="000E7D4B">
        <w:t xml:space="preserve"> werken hierbij samen rond eenzelfde onderzoeksonderwerp waarbij dit onderwerp vanuit verschillende invalshoeken bestudeerd wordt. </w:t>
      </w:r>
    </w:p>
    <w:p w14:paraId="1499915B" w14:textId="7BB206DB" w:rsidR="002A6022" w:rsidRDefault="001B3564">
      <w:pPr>
        <w:pStyle w:val="standaard0"/>
        <w:pBdr>
          <w:top w:val="single" w:sz="4" w:space="1" w:color="auto"/>
          <w:left w:val="single" w:sz="4" w:space="4" w:color="auto"/>
          <w:bottom w:val="single" w:sz="4" w:space="1" w:color="auto"/>
          <w:right w:val="single" w:sz="4" w:space="4" w:color="auto"/>
        </w:pBdr>
        <w:spacing w:after="0"/>
      </w:pPr>
      <w:r w:rsidRPr="000E7D4B">
        <w:t xml:space="preserve">In het kader van deze projecten </w:t>
      </w:r>
      <w:r w:rsidR="00C57839" w:rsidRPr="00A974E6">
        <w:t xml:space="preserve">wordt </w:t>
      </w:r>
      <w:r w:rsidRPr="00A974E6">
        <w:t xml:space="preserve">na selectie door de Onderzoeksraad </w:t>
      </w:r>
      <w:r w:rsidR="00C57839" w:rsidRPr="00A974E6">
        <w:t xml:space="preserve">een budget van </w:t>
      </w:r>
      <w:r w:rsidR="006451A4">
        <w:t xml:space="preserve">maximum </w:t>
      </w:r>
      <w:r w:rsidR="0082442B">
        <w:t>€42</w:t>
      </w:r>
      <w:r w:rsidR="00C57839" w:rsidRPr="00A974E6">
        <w:t>0.000 toegekend dat vrij kan worden aangewend voor p</w:t>
      </w:r>
      <w:r w:rsidR="002A6022">
        <w:t xml:space="preserve">ersoneel, werking of uitrusting </w:t>
      </w:r>
    </w:p>
    <w:p w14:paraId="200831BF" w14:textId="77777777" w:rsidR="009914CA" w:rsidRDefault="009914CA" w:rsidP="00B03275">
      <w:pPr>
        <w:pStyle w:val="standaard0"/>
      </w:pPr>
    </w:p>
    <w:p w14:paraId="199056B7" w14:textId="66171EDF" w:rsidR="001B3564" w:rsidRPr="00A974E6" w:rsidRDefault="001B3564" w:rsidP="00B03275">
      <w:pPr>
        <w:pStyle w:val="standaard0"/>
      </w:pPr>
      <w:r w:rsidRPr="00A974E6">
        <w:t xml:space="preserve">Dit financieringskanaal wordt </w:t>
      </w:r>
      <w:r w:rsidR="00C57839" w:rsidRPr="00A974E6">
        <w:t>twee</w:t>
      </w:r>
      <w:r w:rsidRPr="00A974E6">
        <w:t>jaarlijks open verklaard.</w:t>
      </w:r>
    </w:p>
    <w:p w14:paraId="515B63CD" w14:textId="77777777" w:rsidR="001B3564" w:rsidRPr="00A974E6" w:rsidRDefault="001B3564" w:rsidP="00B03275">
      <w:pPr>
        <w:pStyle w:val="standaard0"/>
        <w:rPr>
          <w:szCs w:val="24"/>
        </w:rPr>
      </w:pPr>
      <w:r w:rsidRPr="00861E20">
        <w:rPr>
          <w:b/>
        </w:rPr>
        <w:t>De oproep is toegankelijk voor</w:t>
      </w:r>
      <w:r w:rsidRPr="00A974E6">
        <w:t xml:space="preserve"> de volgende categorieën van promotoren die verbonden zijn aan de Universiteit Gent:</w:t>
      </w:r>
    </w:p>
    <w:p w14:paraId="716DF45D" w14:textId="7285515C" w:rsidR="002A6022" w:rsidRPr="00861E20" w:rsidRDefault="001B3564" w:rsidP="00E41098">
      <w:pPr>
        <w:pStyle w:val="Lijstalinea"/>
        <w:numPr>
          <w:ilvl w:val="0"/>
          <w:numId w:val="6"/>
        </w:numPr>
        <w:ind w:left="284" w:hanging="284"/>
      </w:pPr>
      <w:r w:rsidRPr="00861E20">
        <w:t>ofwel het Zelfstandig Academisch Personeel,</w:t>
      </w:r>
    </w:p>
    <w:p w14:paraId="40075C38" w14:textId="7F8F3A38" w:rsidR="002A6022" w:rsidRPr="00861E20" w:rsidRDefault="001B3564" w:rsidP="00E41098">
      <w:pPr>
        <w:pStyle w:val="Lijstalinea"/>
        <w:numPr>
          <w:ilvl w:val="0"/>
          <w:numId w:val="6"/>
        </w:numPr>
        <w:ind w:left="284" w:hanging="284"/>
      </w:pPr>
      <w:r w:rsidRPr="00861E20">
        <w:t xml:space="preserve">ofwel de categorie van gastprofessoren met (minstens) een onderzoeksopdracht, </w:t>
      </w:r>
    </w:p>
    <w:p w14:paraId="04DB3581" w14:textId="47314B32" w:rsidR="001B3564" w:rsidRPr="00861E20" w:rsidRDefault="001B3564" w:rsidP="00E41098">
      <w:pPr>
        <w:pStyle w:val="Lijstalinea"/>
        <w:numPr>
          <w:ilvl w:val="0"/>
          <w:numId w:val="6"/>
        </w:numPr>
        <w:ind w:left="284" w:hanging="284"/>
      </w:pPr>
      <w:r w:rsidRPr="00861E20">
        <w:t>ofwel de categorie van werkleiders, hoofdlectoren, docenten, hoofddocenten, hoogleraren en gewoon hoogleraren die behoren tot het integratiekader aan de Universiteit Gent en die beschikken over een doctoraat op proefschrift.</w:t>
      </w:r>
    </w:p>
    <w:p w14:paraId="68A03F85" w14:textId="3ED2C58B" w:rsidR="001B3564" w:rsidRDefault="003C46E9" w:rsidP="00B03275">
      <w:pPr>
        <w:pStyle w:val="standaard0"/>
      </w:pPr>
      <w:r w:rsidRPr="00142D54">
        <w:rPr>
          <w:rFonts w:eastAsiaTheme="minorHAnsi" w:cstheme="minorBidi"/>
          <w:szCs w:val="22"/>
          <w:lang w:val="nl-BE" w:eastAsia="en-US"/>
        </w:rPr>
        <w:t>Men mag slechts in één enkele aanvraag voor een interdisciplinair onderzoeksproject participeren als promotor</w:t>
      </w:r>
      <w:r>
        <w:rPr>
          <w:rFonts w:eastAsiaTheme="minorHAnsi" w:cstheme="minorBidi"/>
          <w:szCs w:val="22"/>
          <w:lang w:val="nl-BE" w:eastAsia="en-US"/>
        </w:rPr>
        <w:t>.</w:t>
      </w:r>
      <w:r w:rsidR="001B3564" w:rsidRPr="00A974E6">
        <w:t xml:space="preserve"> </w:t>
      </w:r>
    </w:p>
    <w:p w14:paraId="6AE1113A" w14:textId="6F632D7E" w:rsidR="002A6022" w:rsidRPr="00B03275" w:rsidRDefault="002A6022" w:rsidP="00B03275">
      <w:pPr>
        <w:pStyle w:val="standaard0"/>
        <w:rPr>
          <w:b/>
        </w:rPr>
      </w:pPr>
      <w:r w:rsidRPr="00B03275">
        <w:rPr>
          <w:b/>
        </w:rPr>
        <w:t xml:space="preserve">De oproep is niet toegankelijk voor </w:t>
      </w:r>
    </w:p>
    <w:p w14:paraId="7544229A" w14:textId="0DECFDCA" w:rsidR="009055D4" w:rsidRPr="009055D4" w:rsidRDefault="002A6022" w:rsidP="00E41098">
      <w:pPr>
        <w:pStyle w:val="standaard0"/>
        <w:numPr>
          <w:ilvl w:val="0"/>
          <w:numId w:val="11"/>
        </w:numPr>
        <w:ind w:left="284" w:hanging="284"/>
      </w:pPr>
      <w:r w:rsidRPr="009055D4">
        <w:t xml:space="preserve">Houders van </w:t>
      </w:r>
      <w:proofErr w:type="spellStart"/>
      <w:r w:rsidRPr="00B03275">
        <w:rPr>
          <w:b/>
        </w:rPr>
        <w:t>Methusalem</w:t>
      </w:r>
      <w:proofErr w:type="spellEnd"/>
      <w:r w:rsidRPr="00B03275">
        <w:rPr>
          <w:b/>
        </w:rPr>
        <w:t>-financiering</w:t>
      </w:r>
      <w:r w:rsidR="009055D4" w:rsidRPr="009055D4">
        <w:t>;</w:t>
      </w:r>
    </w:p>
    <w:p w14:paraId="1FB9ED37" w14:textId="1CAC5BE0" w:rsidR="009055D4" w:rsidRDefault="002A6022" w:rsidP="00E41098">
      <w:pPr>
        <w:pStyle w:val="standaard0"/>
        <w:numPr>
          <w:ilvl w:val="0"/>
          <w:numId w:val="11"/>
        </w:numPr>
        <w:ind w:left="284" w:hanging="284"/>
      </w:pPr>
      <w:r w:rsidRPr="00B03275">
        <w:rPr>
          <w:b/>
        </w:rPr>
        <w:t xml:space="preserve">GOA-projecten met einddatum </w:t>
      </w:r>
      <w:r w:rsidR="00B12FD2" w:rsidRPr="00B03275">
        <w:rPr>
          <w:b/>
        </w:rPr>
        <w:t>na 31 december</w:t>
      </w:r>
      <w:r w:rsidRPr="00B03275">
        <w:rPr>
          <w:b/>
        </w:rPr>
        <w:t xml:space="preserve"> </w:t>
      </w:r>
      <w:r w:rsidR="00E14448">
        <w:rPr>
          <w:b/>
        </w:rPr>
        <w:t>2023</w:t>
      </w:r>
      <w:r w:rsidRPr="009055D4">
        <w:t xml:space="preserve">: </w:t>
      </w:r>
      <w:r w:rsidR="009055D4" w:rsidRPr="009055D4">
        <w:t>(Hoofd)</w:t>
      </w:r>
      <w:r w:rsidRPr="009055D4">
        <w:t xml:space="preserve">promotoren van GOA-projecten met een einddatum na </w:t>
      </w:r>
      <w:r w:rsidR="00B12FD2" w:rsidRPr="009055D4">
        <w:t>31 december</w:t>
      </w:r>
      <w:r w:rsidRPr="009055D4">
        <w:t xml:space="preserve"> </w:t>
      </w:r>
      <w:r w:rsidR="00E14448">
        <w:t>2023</w:t>
      </w:r>
      <w:r w:rsidR="00E14448" w:rsidRPr="009055D4">
        <w:t xml:space="preserve"> </w:t>
      </w:r>
      <w:r w:rsidRPr="009055D4">
        <w:t>komen niet in aanm</w:t>
      </w:r>
      <w:r w:rsidR="00B12FD2" w:rsidRPr="009055D4">
        <w:t>erking om een BOF interdisciplinair</w:t>
      </w:r>
      <w:r w:rsidRPr="009055D4">
        <w:t xml:space="preserve"> onderzoeksproject aan te vragen</w:t>
      </w:r>
      <w:r w:rsidR="009055D4" w:rsidRPr="009055D4">
        <w:t>;</w:t>
      </w:r>
    </w:p>
    <w:p w14:paraId="6E675983" w14:textId="2F64A792" w:rsidR="00B12FD2" w:rsidRPr="009055D4" w:rsidRDefault="002A6022" w:rsidP="00E41098">
      <w:pPr>
        <w:pStyle w:val="standaard0"/>
        <w:numPr>
          <w:ilvl w:val="0"/>
          <w:numId w:val="11"/>
        </w:numPr>
        <w:ind w:left="284" w:hanging="284"/>
      </w:pPr>
      <w:r w:rsidRPr="00B03275">
        <w:rPr>
          <w:b/>
        </w:rPr>
        <w:t>Interdisciplinaire onderzoeksprojecten</w:t>
      </w:r>
      <w:r w:rsidRPr="009055D4">
        <w:t xml:space="preserve">: promotoren van een BOF interdisciplinair onderzoeksproject </w:t>
      </w:r>
      <w:r w:rsidR="00B12FD2" w:rsidRPr="009055D4">
        <w:t xml:space="preserve">dat toegekend werd in </w:t>
      </w:r>
      <w:r w:rsidR="00E14448">
        <w:t>2020</w:t>
      </w:r>
      <w:r w:rsidR="00E14448" w:rsidRPr="009055D4">
        <w:t xml:space="preserve"> </w:t>
      </w:r>
      <w:r w:rsidR="00B12FD2" w:rsidRPr="009055D4">
        <w:t xml:space="preserve">(startdatum 1 oktober </w:t>
      </w:r>
      <w:r w:rsidR="00E14448">
        <w:t>2020</w:t>
      </w:r>
      <w:r w:rsidR="00B12FD2" w:rsidRPr="009055D4">
        <w:t xml:space="preserve">) </w:t>
      </w:r>
      <w:r w:rsidRPr="009055D4">
        <w:t xml:space="preserve">komen niet in aanmerking om een nieuw interdisciplinair onderzoeksproject aan te vragen. </w:t>
      </w:r>
    </w:p>
    <w:p w14:paraId="1918E50D" w14:textId="38422DE2" w:rsidR="009055D4" w:rsidRDefault="001B3564" w:rsidP="00B03275">
      <w:pPr>
        <w:pStyle w:val="standaard0"/>
      </w:pPr>
      <w:r w:rsidRPr="00A974E6">
        <w:t xml:space="preserve">Enkel voorstellen die een duidelijk en ontegensprekelijk interdisciplinair en geconcerteerd karakter hebben komen in aanmerking voor deze financiering. Het geconcerteerd karakter van het projectvoorstel houdt in dat het onderzoek op een geïntegreerde wijze moet worden uitgevoerd en dus niet opgesplitst is in twee monodisciplinaire onderzoekslijnen die elk onder supervisie van een van de beide promotoren worden uitgevoerd. Dit dient duidelijk te worden aangetoond in het projectvoorstel. Hierbij zal nagegaan worden of de verschillende promotoren wel tot een voldoende verschillend onderzoeksveld behoren. </w:t>
      </w:r>
    </w:p>
    <w:p w14:paraId="4EB42D81" w14:textId="2043D5CD" w:rsidR="001B3564" w:rsidRPr="00A974E6" w:rsidRDefault="001B3564" w:rsidP="00B03275">
      <w:pPr>
        <w:pStyle w:val="standaard0"/>
      </w:pPr>
      <w:r w:rsidRPr="00A974E6">
        <w:t xml:space="preserve">Zowel het interdisciplinair karakter als de </w:t>
      </w:r>
      <w:proofErr w:type="spellStart"/>
      <w:r w:rsidRPr="00A974E6">
        <w:t>onderzoeksexcellentie</w:t>
      </w:r>
      <w:proofErr w:type="spellEnd"/>
      <w:r w:rsidRPr="00A974E6">
        <w:t xml:space="preserve"> van het projectvoorstel behoren tot de selectiecriteria. Enkel de beste interdisciplinaire onderzoeksvoorstellen worden voorgedragen voor honorering.</w:t>
      </w:r>
    </w:p>
    <w:p w14:paraId="22C3FA64" w14:textId="77777777" w:rsidR="001B3564" w:rsidRPr="00B03275" w:rsidRDefault="001B3564" w:rsidP="00B03275">
      <w:pPr>
        <w:pStyle w:val="standaard0"/>
        <w:rPr>
          <w:rFonts w:eastAsiaTheme="minorHAnsi"/>
          <w:b/>
          <w:u w:val="single"/>
        </w:rPr>
      </w:pPr>
      <w:r w:rsidRPr="00B03275">
        <w:rPr>
          <w:rFonts w:eastAsiaTheme="minorHAnsi"/>
          <w:b/>
          <w:u w:val="single"/>
        </w:rPr>
        <w:t>Taal</w:t>
      </w:r>
    </w:p>
    <w:p w14:paraId="338E253F" w14:textId="7319FC59" w:rsidR="0059331F" w:rsidRPr="00861E20" w:rsidRDefault="001B3564" w:rsidP="00B03275">
      <w:pPr>
        <w:pStyle w:val="standaard0"/>
      </w:pPr>
      <w:r w:rsidRPr="00A974E6">
        <w:t xml:space="preserve">De voorstellen voor interdisciplinaire onderzoeksprojecten worden in het Nederlands of Engels ingediend. </w:t>
      </w:r>
    </w:p>
    <w:p w14:paraId="11A58D83" w14:textId="77777777" w:rsidR="001B3564" w:rsidRPr="00B03275" w:rsidRDefault="001B3564" w:rsidP="00B03275">
      <w:pPr>
        <w:pStyle w:val="standaard0"/>
        <w:rPr>
          <w:rFonts w:eastAsiaTheme="minorHAnsi"/>
          <w:b/>
          <w:u w:val="single"/>
        </w:rPr>
      </w:pPr>
      <w:r w:rsidRPr="00B03275">
        <w:rPr>
          <w:rFonts w:eastAsiaTheme="minorHAnsi"/>
          <w:b/>
          <w:u w:val="single"/>
        </w:rPr>
        <w:t>Indiening</w:t>
      </w:r>
    </w:p>
    <w:p w14:paraId="23DB5643" w14:textId="1076BC3A" w:rsidR="00B12FD2" w:rsidRDefault="00B12FD2" w:rsidP="00E41098">
      <w:pPr>
        <w:pStyle w:val="standaard0"/>
        <w:numPr>
          <w:ilvl w:val="0"/>
          <w:numId w:val="10"/>
        </w:numPr>
        <w:ind w:left="284" w:hanging="284"/>
      </w:pPr>
      <w:r w:rsidRPr="00376DFA">
        <w:t xml:space="preserve">De projectvoorstellen moeten worden ingediend </w:t>
      </w:r>
      <w:r w:rsidR="00E14448">
        <w:t>via de GISMO-aanvraagmodule</w:t>
      </w:r>
      <w:r w:rsidRPr="00376DFA">
        <w:t>.</w:t>
      </w:r>
      <w:r w:rsidR="00491AF2">
        <w:t xml:space="preserve"> Extra toelichting over het gebruik van GISMO in deze onderzoektip: </w:t>
      </w:r>
      <w:hyperlink r:id="rId8" w:history="1">
        <w:r w:rsidR="00491AF2" w:rsidRPr="00C36F9A">
          <w:rPr>
            <w:rStyle w:val="Hyperlink"/>
          </w:rPr>
          <w:t>https://onderzoektips.ugent.be/nl/tips/00001917/</w:t>
        </w:r>
      </w:hyperlink>
      <w:r w:rsidR="00491AF2">
        <w:t xml:space="preserve"> </w:t>
      </w:r>
    </w:p>
    <w:p w14:paraId="361FB006" w14:textId="539B65A1" w:rsidR="00E5079C" w:rsidRPr="004F0D79" w:rsidRDefault="00E5079C" w:rsidP="00E41098">
      <w:pPr>
        <w:pStyle w:val="standaard0"/>
        <w:numPr>
          <w:ilvl w:val="0"/>
          <w:numId w:val="10"/>
        </w:numPr>
        <w:ind w:left="284" w:hanging="284"/>
      </w:pPr>
      <w:r w:rsidRPr="004F0D79">
        <w:t>Enkel de promotor-woordvoerder (of diens proxy) kan definitief indienen.</w:t>
      </w:r>
    </w:p>
    <w:p w14:paraId="145939C5" w14:textId="7207824C" w:rsidR="00B12FD2" w:rsidRPr="00E14448" w:rsidRDefault="00B12FD2" w:rsidP="00E14448">
      <w:pPr>
        <w:pStyle w:val="standaard0"/>
        <w:numPr>
          <w:ilvl w:val="0"/>
          <w:numId w:val="10"/>
        </w:numPr>
        <w:ind w:left="284" w:hanging="284"/>
        <w:rPr>
          <w:rFonts w:cs="Arial"/>
        </w:rPr>
      </w:pPr>
      <w:r w:rsidRPr="00C509F7">
        <w:t>Er wordt na ontvangst een</w:t>
      </w:r>
      <w:r w:rsidR="00E14448">
        <w:t xml:space="preserve"> automatisch gegenereerde</w:t>
      </w:r>
      <w:r w:rsidRPr="00C509F7">
        <w:t xml:space="preserve"> bevestigingsmail verstuurd.  </w:t>
      </w:r>
    </w:p>
    <w:p w14:paraId="2014959E" w14:textId="33CA7EBA" w:rsidR="00B12FD2" w:rsidRPr="00376DFA" w:rsidRDefault="00B12FD2" w:rsidP="00E41098">
      <w:pPr>
        <w:pStyle w:val="standaard0"/>
        <w:numPr>
          <w:ilvl w:val="0"/>
          <w:numId w:val="10"/>
        </w:numPr>
        <w:ind w:left="284" w:hanging="284"/>
        <w:rPr>
          <w:rFonts w:cs="Arial"/>
          <w:b/>
        </w:rPr>
      </w:pPr>
      <w:r w:rsidRPr="00376DFA">
        <w:rPr>
          <w:rFonts w:cs="Arial"/>
        </w:rPr>
        <w:t xml:space="preserve">De uiterste indiendatum is </w:t>
      </w:r>
      <w:r w:rsidR="00D15237">
        <w:rPr>
          <w:rFonts w:cs="Arial"/>
          <w:b/>
        </w:rPr>
        <w:t xml:space="preserve">24 </w:t>
      </w:r>
      <w:r w:rsidR="00404ED9">
        <w:rPr>
          <w:rFonts w:cs="Arial"/>
          <w:b/>
        </w:rPr>
        <w:t xml:space="preserve">februari </w:t>
      </w:r>
      <w:r w:rsidR="00E14448">
        <w:rPr>
          <w:rFonts w:cs="Arial"/>
          <w:b/>
        </w:rPr>
        <w:t>2022</w:t>
      </w:r>
      <w:r w:rsidR="00E14448" w:rsidRPr="00376DFA">
        <w:rPr>
          <w:rFonts w:cs="Arial"/>
          <w:b/>
        </w:rPr>
        <w:t xml:space="preserve"> </w:t>
      </w:r>
      <w:r>
        <w:rPr>
          <w:rFonts w:cs="Arial"/>
          <w:b/>
        </w:rPr>
        <w:t xml:space="preserve">om </w:t>
      </w:r>
      <w:r w:rsidR="00E14448">
        <w:rPr>
          <w:rFonts w:cs="Arial"/>
          <w:b/>
        </w:rPr>
        <w:t>17u.</w:t>
      </w:r>
    </w:p>
    <w:p w14:paraId="50BC822C" w14:textId="77777777" w:rsidR="00B12FD2" w:rsidRDefault="00B12FD2" w:rsidP="00E41098">
      <w:pPr>
        <w:pStyle w:val="standaard0"/>
        <w:numPr>
          <w:ilvl w:val="0"/>
          <w:numId w:val="10"/>
        </w:numPr>
        <w:ind w:left="284" w:hanging="284"/>
      </w:pPr>
      <w:r w:rsidRPr="00A922F6">
        <w:t>De uiterste indiendatum wordt strikt nageleefd; laattijdige, onvolledige of foutief opgestelde aanvragen worden niet behandeld.</w:t>
      </w:r>
    </w:p>
    <w:p w14:paraId="4D887EEA" w14:textId="51655C44" w:rsidR="00491AF2" w:rsidRPr="00491AF2" w:rsidRDefault="00B12FD2" w:rsidP="000B6848">
      <w:pPr>
        <w:pStyle w:val="standaard0"/>
        <w:numPr>
          <w:ilvl w:val="0"/>
          <w:numId w:val="10"/>
        </w:numPr>
        <w:spacing w:after="160" w:line="259" w:lineRule="auto"/>
        <w:ind w:left="284" w:hanging="284"/>
        <w:rPr>
          <w:b/>
          <w:u w:val="single"/>
        </w:rPr>
      </w:pPr>
      <w:r>
        <w:lastRenderedPageBreak/>
        <w:t xml:space="preserve">Een ondertekend exemplaar op papier hoeft niet meer worden ingediend. De </w:t>
      </w:r>
      <w:r w:rsidR="002627AA">
        <w:t>aanvraag via GISMO</w:t>
      </w:r>
      <w:r>
        <w:t xml:space="preserve"> volstaat.</w:t>
      </w:r>
    </w:p>
    <w:p w14:paraId="7C3E163E" w14:textId="77BDF5B8" w:rsidR="002E4C2E" w:rsidRPr="00B03275" w:rsidRDefault="002E4C2E" w:rsidP="00B03275">
      <w:pPr>
        <w:pStyle w:val="standaard0"/>
        <w:rPr>
          <w:b/>
          <w:u w:val="single"/>
        </w:rPr>
      </w:pPr>
      <w:r w:rsidRPr="00B03275">
        <w:rPr>
          <w:b/>
          <w:u w:val="single"/>
        </w:rPr>
        <w:t>Evaluatie en toekenning</w:t>
      </w:r>
    </w:p>
    <w:p w14:paraId="0CE1E8D7" w14:textId="5D1D9EDF" w:rsidR="002E4C2E" w:rsidRDefault="002E4C2E" w:rsidP="00B03275">
      <w:pPr>
        <w:pStyle w:val="standaard0"/>
      </w:pPr>
      <w:r w:rsidRPr="009C103B">
        <w:t xml:space="preserve">De aanvragen zullen, ten behoeve van de Onderzoeksraad, worden beoordeeld door </w:t>
      </w:r>
      <w:r>
        <w:t xml:space="preserve">de omega-werkgroep, de bijzondere evaluatiecommissie voor interdisciplinair onderzoek. De evaluatie zal in 2 stappen verlopen. </w:t>
      </w:r>
    </w:p>
    <w:p w14:paraId="2F1E74CD" w14:textId="77777777" w:rsidR="005462FC" w:rsidRDefault="002E4C2E" w:rsidP="005462FC">
      <w:pPr>
        <w:pStyle w:val="standaard0"/>
        <w:numPr>
          <w:ilvl w:val="0"/>
          <w:numId w:val="12"/>
        </w:numPr>
        <w:tabs>
          <w:tab w:val="left" w:pos="284"/>
        </w:tabs>
        <w:ind w:hanging="720"/>
      </w:pPr>
      <w:r>
        <w:t xml:space="preserve">Preselectie: In een eerste fase worden de voorstellen geëvalueerd </w:t>
      </w:r>
      <w:r w:rsidRPr="00C30432">
        <w:t>met betrekking tot hun graad van interdisciplinariteit</w:t>
      </w:r>
      <w:r>
        <w:t xml:space="preserve">. Volgende criteria worden gehanteerd: </w:t>
      </w:r>
    </w:p>
    <w:p w14:paraId="7CE56EAE" w14:textId="5C0E97E9" w:rsidR="005462FC" w:rsidRDefault="002E4C2E" w:rsidP="005462FC">
      <w:pPr>
        <w:pStyle w:val="standaard0"/>
        <w:numPr>
          <w:ilvl w:val="1"/>
          <w:numId w:val="12"/>
        </w:numPr>
        <w:tabs>
          <w:tab w:val="left" w:pos="284"/>
        </w:tabs>
      </w:pPr>
      <w:r w:rsidRPr="00C30432">
        <w:t xml:space="preserve">De beide disciplines en expertises die samengebracht worden in </w:t>
      </w:r>
      <w:r>
        <w:t xml:space="preserve">het onderzoeksvoorstel </w:t>
      </w:r>
      <w:r w:rsidRPr="00C30432">
        <w:t xml:space="preserve">liggen voldoende ver uit elkaar. Beide disciplines mogen niet te eng worden gedefinieerd. </w:t>
      </w:r>
    </w:p>
    <w:p w14:paraId="3794494E" w14:textId="77777777" w:rsidR="005462FC" w:rsidRDefault="002E4C2E" w:rsidP="005462FC">
      <w:pPr>
        <w:pStyle w:val="standaard0"/>
        <w:numPr>
          <w:ilvl w:val="1"/>
          <w:numId w:val="12"/>
        </w:numPr>
        <w:tabs>
          <w:tab w:val="left" w:pos="284"/>
        </w:tabs>
      </w:pPr>
      <w:r w:rsidRPr="00C30432">
        <w:t xml:space="preserve">De inbreng van expertise, kennis en methodologieën vanuit elk van beide disciplines is even sterk nodig om het onderzoeksvoorstel succesvol te kunnen uitvoeren. De uitvoering van het onderzoeksvoorstel is enkel mogelijk door een </w:t>
      </w:r>
      <w:proofErr w:type="spellStart"/>
      <w:r w:rsidRPr="00C30432">
        <w:t>geїntegreerde</w:t>
      </w:r>
      <w:proofErr w:type="spellEnd"/>
      <w:r w:rsidRPr="00C30432">
        <w:t xml:space="preserve">, geconcerteerde aanpak. Het onderzoek mag niet </w:t>
      </w:r>
      <w:proofErr w:type="spellStart"/>
      <w:r w:rsidRPr="00C30432">
        <w:t>opsplitsbaar</w:t>
      </w:r>
      <w:proofErr w:type="spellEnd"/>
      <w:r w:rsidRPr="00C30432">
        <w:t xml:space="preserve"> zijn in twee monodisciplinaire onderzoekslijnen die elk onder supervisie van de twee afzonderlijke promotoren uitgevoerd </w:t>
      </w:r>
      <w:r>
        <w:t>kan</w:t>
      </w:r>
      <w:r w:rsidRPr="00C30432">
        <w:t xml:space="preserve"> worden. De ene discipline mag geen hulpwetenschap zijn voor de andere.</w:t>
      </w:r>
    </w:p>
    <w:p w14:paraId="7039ABFF" w14:textId="34583920" w:rsidR="002E4C2E" w:rsidRDefault="002E4C2E" w:rsidP="005462FC">
      <w:pPr>
        <w:pStyle w:val="standaard0"/>
        <w:numPr>
          <w:ilvl w:val="1"/>
          <w:numId w:val="12"/>
        </w:numPr>
        <w:tabs>
          <w:tab w:val="left" w:pos="284"/>
        </w:tabs>
      </w:pPr>
      <w:r>
        <w:t>De inzichten die verkregen worden bij de uitvoering van het onderzoeksvoorstel moeten resulteren in nieuwe wetenschappelijke inzichten in beide disciplines of in een kennisuitbreiding in een nieuwe (ontluikende) discipline.</w:t>
      </w:r>
    </w:p>
    <w:p w14:paraId="0BD60DEB" w14:textId="77777777" w:rsidR="005462FC" w:rsidRDefault="002E4C2E" w:rsidP="005462FC">
      <w:pPr>
        <w:pStyle w:val="standaard0"/>
        <w:numPr>
          <w:ilvl w:val="0"/>
          <w:numId w:val="12"/>
        </w:numPr>
        <w:ind w:left="284" w:hanging="284"/>
      </w:pPr>
      <w:r>
        <w:t xml:space="preserve">In een tweede fase worden de </w:t>
      </w:r>
      <w:proofErr w:type="spellStart"/>
      <w:r>
        <w:t>gepreselecteerde</w:t>
      </w:r>
      <w:proofErr w:type="spellEnd"/>
      <w:r>
        <w:t xml:space="preserve"> interdisciplinaire projecten geëvalueerd op grond van volgende criteria: </w:t>
      </w:r>
    </w:p>
    <w:p w14:paraId="303D6BE7" w14:textId="77777777" w:rsidR="005462FC" w:rsidRDefault="002E4C2E" w:rsidP="005462FC">
      <w:pPr>
        <w:pStyle w:val="standaard0"/>
        <w:numPr>
          <w:ilvl w:val="1"/>
          <w:numId w:val="12"/>
        </w:numPr>
      </w:pPr>
      <w:r w:rsidRPr="003E1FF8">
        <w:t>wetenschappelijke criteria voor het projectvoorstel</w:t>
      </w:r>
    </w:p>
    <w:p w14:paraId="4504152C" w14:textId="77777777" w:rsidR="005462FC" w:rsidRDefault="002E4C2E" w:rsidP="005462FC">
      <w:pPr>
        <w:pStyle w:val="standaard0"/>
        <w:numPr>
          <w:ilvl w:val="2"/>
          <w:numId w:val="12"/>
        </w:numPr>
      </w:pPr>
      <w:r w:rsidRPr="003E1FF8">
        <w:t>innovatief karakter van het project</w:t>
      </w:r>
    </w:p>
    <w:p w14:paraId="2434DB92" w14:textId="77777777" w:rsidR="005462FC" w:rsidRDefault="002E4C2E" w:rsidP="005462FC">
      <w:pPr>
        <w:pStyle w:val="standaard0"/>
        <w:numPr>
          <w:ilvl w:val="2"/>
          <w:numId w:val="12"/>
        </w:numPr>
      </w:pPr>
      <w:r w:rsidRPr="003E1FF8">
        <w:t>goed omschreven doelstellingen en onderzoeksmethodiek</w:t>
      </w:r>
    </w:p>
    <w:p w14:paraId="76A4EA9F" w14:textId="77777777" w:rsidR="005462FC" w:rsidRDefault="002E4C2E" w:rsidP="005462FC">
      <w:pPr>
        <w:pStyle w:val="standaard0"/>
        <w:numPr>
          <w:ilvl w:val="2"/>
          <w:numId w:val="12"/>
        </w:numPr>
      </w:pPr>
      <w:r w:rsidRPr="003E1FF8">
        <w:t>coherentie van het projectvoorstel</w:t>
      </w:r>
    </w:p>
    <w:p w14:paraId="31C27F60" w14:textId="77777777" w:rsidR="005462FC" w:rsidRDefault="002E4C2E" w:rsidP="005462FC">
      <w:pPr>
        <w:pStyle w:val="standaard0"/>
        <w:numPr>
          <w:ilvl w:val="1"/>
          <w:numId w:val="12"/>
        </w:numPr>
      </w:pPr>
      <w:r w:rsidRPr="003E1FF8">
        <w:t xml:space="preserve">criteria inzake het niveau van het </w:t>
      </w:r>
      <w:proofErr w:type="spellStart"/>
      <w:r w:rsidRPr="003E1FF8">
        <w:t>onderzoeksconsortium</w:t>
      </w:r>
      <w:proofErr w:type="spellEnd"/>
    </w:p>
    <w:p w14:paraId="334AEF74" w14:textId="77777777" w:rsidR="005462FC" w:rsidRDefault="002E4C2E" w:rsidP="005462FC">
      <w:pPr>
        <w:pStyle w:val="standaard0"/>
        <w:numPr>
          <w:ilvl w:val="2"/>
          <w:numId w:val="12"/>
        </w:numPr>
      </w:pPr>
      <w:r w:rsidRPr="003E1FF8">
        <w:t xml:space="preserve">blijk van kennis van "state of </w:t>
      </w:r>
      <w:proofErr w:type="spellStart"/>
      <w:r w:rsidRPr="003E1FF8">
        <w:t>the</w:t>
      </w:r>
      <w:proofErr w:type="spellEnd"/>
      <w:r w:rsidRPr="003E1FF8">
        <w:t xml:space="preserve"> art" in de beide </w:t>
      </w:r>
      <w:proofErr w:type="spellStart"/>
      <w:r w:rsidRPr="003E1FF8">
        <w:t>onderzoeksdisciplines</w:t>
      </w:r>
      <w:proofErr w:type="spellEnd"/>
    </w:p>
    <w:p w14:paraId="1D589B8D" w14:textId="77777777" w:rsidR="005462FC" w:rsidRDefault="002E4C2E" w:rsidP="005462FC">
      <w:pPr>
        <w:pStyle w:val="standaard0"/>
        <w:numPr>
          <w:ilvl w:val="2"/>
          <w:numId w:val="12"/>
        </w:numPr>
      </w:pPr>
      <w:r w:rsidRPr="003E1FF8">
        <w:t>ervaring en competentie van de promotoren op hun eigen domein</w:t>
      </w:r>
    </w:p>
    <w:p w14:paraId="224D2713" w14:textId="77777777" w:rsidR="005462FC" w:rsidRDefault="002E4C2E" w:rsidP="005462FC">
      <w:pPr>
        <w:pStyle w:val="standaard0"/>
        <w:numPr>
          <w:ilvl w:val="2"/>
          <w:numId w:val="12"/>
        </w:numPr>
      </w:pPr>
      <w:r w:rsidRPr="003E1FF8">
        <w:t>coherentie van het voorgestelde consortium</w:t>
      </w:r>
    </w:p>
    <w:p w14:paraId="292A2917" w14:textId="77777777" w:rsidR="005462FC" w:rsidRDefault="002E4C2E" w:rsidP="005462FC">
      <w:pPr>
        <w:pStyle w:val="standaard0"/>
        <w:numPr>
          <w:ilvl w:val="2"/>
          <w:numId w:val="12"/>
        </w:numPr>
      </w:pPr>
      <w:r w:rsidRPr="003E1FF8">
        <w:t>internationale wetenschappelijke waardering van de promotoren</w:t>
      </w:r>
    </w:p>
    <w:p w14:paraId="32FFC24E" w14:textId="58B4BFAD" w:rsidR="002E4C2E" w:rsidRPr="003E1FF8" w:rsidRDefault="002E4C2E" w:rsidP="005462FC">
      <w:pPr>
        <w:pStyle w:val="standaard0"/>
        <w:numPr>
          <w:ilvl w:val="2"/>
          <w:numId w:val="12"/>
        </w:numPr>
      </w:pPr>
      <w:r w:rsidRPr="003E1FF8">
        <w:t>output van eerder onderzoek, met specifieke aandacht voor publicaties met internationale zichtbaarheid en doctoraten, rekening houdend met de verschillen in publicatieculturen tussen disciplines en het aantal jaar dat de promotor reeds tot het ZAP-kader behoort</w:t>
      </w:r>
    </w:p>
    <w:p w14:paraId="7D41DFDE" w14:textId="64397D62" w:rsidR="002E4C2E" w:rsidRDefault="002E4C2E" w:rsidP="0015520E">
      <w:pPr>
        <w:pStyle w:val="standaard0"/>
      </w:pPr>
      <w:r w:rsidRPr="00837386">
        <w:t>De plenaire Onde</w:t>
      </w:r>
      <w:r w:rsidRPr="009C103B">
        <w:t xml:space="preserve">rzoeksraad </w:t>
      </w:r>
      <w:r>
        <w:t>selecteert</w:t>
      </w:r>
      <w:r w:rsidRPr="009C103B">
        <w:t xml:space="preserve"> de aanvragen en</w:t>
      </w:r>
      <w:r w:rsidR="00404ED9">
        <w:t xml:space="preserve"> formuleert hierover een advies</w:t>
      </w:r>
      <w:r w:rsidRPr="009C103B">
        <w:t xml:space="preserve">. De </w:t>
      </w:r>
      <w:r>
        <w:t xml:space="preserve">interdisciplinaire </w:t>
      </w:r>
      <w:r w:rsidRPr="009C103B">
        <w:t xml:space="preserve">onderzoeksprojecten worden, op basis van het advies van de Onderzoekraad, door </w:t>
      </w:r>
      <w:r>
        <w:t>de voorzitter van de Onderzoeksraad, gebruik makend van de bevoegdheidsdelegatie verleend door de Raad van Bestuur,</w:t>
      </w:r>
      <w:r w:rsidRPr="009C103B">
        <w:t xml:space="preserve"> toegekend</w:t>
      </w:r>
      <w:r>
        <w:rPr>
          <w:rStyle w:val="Voetnootmarkering"/>
          <w:rFonts w:cs="Arial"/>
        </w:rPr>
        <w:footnoteReference w:id="3"/>
      </w:r>
      <w:r w:rsidRPr="009C103B">
        <w:t>.</w:t>
      </w:r>
    </w:p>
    <w:p w14:paraId="12D61C0C" w14:textId="77777777" w:rsidR="005D26AB" w:rsidRPr="00861E20" w:rsidRDefault="005D26AB" w:rsidP="0015520E">
      <w:pPr>
        <w:pStyle w:val="standaard0"/>
        <w:rPr>
          <w:b/>
          <w:szCs w:val="24"/>
          <w:u w:val="single"/>
          <w:lang w:val="nl-BE"/>
        </w:rPr>
      </w:pPr>
      <w:r w:rsidRPr="00861E20">
        <w:rPr>
          <w:b/>
          <w:u w:val="single"/>
          <w:lang w:val="nl-BE"/>
        </w:rPr>
        <w:t>Bekendmaking resultaat</w:t>
      </w:r>
    </w:p>
    <w:p w14:paraId="259E6C7C" w14:textId="66030233" w:rsidR="002E4C2E" w:rsidRDefault="002E4C2E" w:rsidP="0015520E">
      <w:pPr>
        <w:pStyle w:val="standaard0"/>
      </w:pPr>
      <w:r>
        <w:t xml:space="preserve">Daags na de selectie door de Onderzoeksraad wordt op de webpagina </w:t>
      </w:r>
      <w:hyperlink r:id="rId9" w:history="1">
        <w:r w:rsidR="0059331F" w:rsidRPr="0090468A">
          <w:rPr>
            <w:rStyle w:val="Hyperlink"/>
            <w:rFonts w:cs="Arial"/>
          </w:rPr>
          <w:t>http://www.ugent.be/nl/onderzoek/financiering/bof/selectie/overzicht.htm</w:t>
        </w:r>
      </w:hyperlink>
      <w:r w:rsidR="0059331F">
        <w:t xml:space="preserve"> </w:t>
      </w:r>
      <w:r>
        <w:t xml:space="preserve">een lijst gepubliceerd met de geselecteerde projecten. </w:t>
      </w:r>
    </w:p>
    <w:p w14:paraId="49B49070" w14:textId="1C784CC0" w:rsidR="002E4C2E" w:rsidRDefault="002E4C2E" w:rsidP="0015520E">
      <w:pPr>
        <w:pStyle w:val="standaard0"/>
      </w:pPr>
      <w:r>
        <w:t>Dit</w:t>
      </w:r>
      <w:r w:rsidR="0059331F">
        <w:t xml:space="preserve"> gebeurt</w:t>
      </w:r>
      <w:r>
        <w:t xml:space="preserve"> zowel na de preselectie als na de </w:t>
      </w:r>
      <w:r w:rsidR="0059331F">
        <w:t>eind</w:t>
      </w:r>
      <w:r>
        <w:t>selectie.</w:t>
      </w:r>
    </w:p>
    <w:p w14:paraId="761D4CB2" w14:textId="791FE9B8" w:rsidR="002E4C2E" w:rsidRDefault="002E4C2E" w:rsidP="0015520E">
      <w:pPr>
        <w:pStyle w:val="standaard0"/>
      </w:pPr>
      <w:r w:rsidRPr="00861E20">
        <w:rPr>
          <w:u w:val="single"/>
        </w:rPr>
        <w:lastRenderedPageBreak/>
        <w:t>Preselectie</w:t>
      </w:r>
      <w:r>
        <w:t xml:space="preserve">: Onderzoeksraad </w:t>
      </w:r>
      <w:r w:rsidR="00942CC0">
        <w:t>17 mei 2022</w:t>
      </w:r>
      <w:r>
        <w:t>: resu</w:t>
      </w:r>
      <w:r w:rsidR="0059331F">
        <w:t>ltaten on</w:t>
      </w:r>
      <w:r>
        <w:t xml:space="preserve">line vanaf </w:t>
      </w:r>
      <w:r w:rsidR="00942CC0">
        <w:t>18 mei 2022</w:t>
      </w:r>
    </w:p>
    <w:p w14:paraId="5D145275" w14:textId="7F40AFA3" w:rsidR="002E4C2E" w:rsidRDefault="0059331F" w:rsidP="0015520E">
      <w:pPr>
        <w:pStyle w:val="standaard0"/>
      </w:pPr>
      <w:r w:rsidRPr="0059331F">
        <w:rPr>
          <w:u w:val="single"/>
        </w:rPr>
        <w:t>Eind</w:t>
      </w:r>
      <w:r w:rsidR="002E4C2E" w:rsidRPr="0059331F">
        <w:rPr>
          <w:u w:val="single"/>
        </w:rPr>
        <w:t>selectie</w:t>
      </w:r>
      <w:r w:rsidR="002E4C2E">
        <w:t xml:space="preserve">: Onderzoeksraad </w:t>
      </w:r>
      <w:r w:rsidR="00942CC0">
        <w:t>15 juni 2022</w:t>
      </w:r>
      <w:r w:rsidR="002E4C2E">
        <w:t>: res</w:t>
      </w:r>
      <w:r>
        <w:t>ultaten on</w:t>
      </w:r>
      <w:r w:rsidR="002E4C2E">
        <w:t xml:space="preserve">line vanaf </w:t>
      </w:r>
      <w:r w:rsidR="00942CC0">
        <w:t>16 juni 2022</w:t>
      </w:r>
      <w:r w:rsidR="002E4C2E">
        <w:t>.</w:t>
      </w:r>
    </w:p>
    <w:p w14:paraId="3B677B0E" w14:textId="4B39D423" w:rsidR="002E4C2E" w:rsidRDefault="002E4C2E" w:rsidP="0015520E">
      <w:pPr>
        <w:pStyle w:val="standaard0"/>
      </w:pPr>
      <w:r>
        <w:t xml:space="preserve">Aanvragers ontvangen na de finale selectie ook een brief van de voorzitter van de Onderzoeksraad met het resultaat van de aanvraag. In deze brief wordt eveneens beschreven hoe promotoren feedback kunnen vragen en tot wie ze zich hiervoor kunnen richten. </w:t>
      </w:r>
    </w:p>
    <w:p w14:paraId="58497472" w14:textId="77777777" w:rsidR="005D26AB" w:rsidRPr="00861E20" w:rsidRDefault="005D26AB" w:rsidP="0015520E">
      <w:pPr>
        <w:pStyle w:val="standaard0"/>
        <w:rPr>
          <w:rFonts w:eastAsiaTheme="minorHAnsi" w:cstheme="minorBidi"/>
          <w:szCs w:val="22"/>
          <w:lang w:val="nl-BE" w:eastAsia="en-US"/>
        </w:rPr>
      </w:pPr>
      <w:r w:rsidRPr="00861E20">
        <w:rPr>
          <w:rFonts w:eastAsiaTheme="minorHAnsi" w:cstheme="minorBidi"/>
          <w:b/>
          <w:szCs w:val="22"/>
          <w:u w:val="single"/>
          <w:lang w:val="nl-BE" w:eastAsia="en-US"/>
        </w:rPr>
        <w:t>Wetenschappelijk verslag</w:t>
      </w:r>
    </w:p>
    <w:p w14:paraId="2AB8076C" w14:textId="067594C4" w:rsidR="002E4C2E" w:rsidRPr="002E4C2E" w:rsidRDefault="002E4C2E" w:rsidP="0015520E">
      <w:pPr>
        <w:pStyle w:val="standaard0"/>
      </w:pPr>
      <w:r w:rsidRPr="00E94333">
        <w:t xml:space="preserve">Uiterlijk één jaar na beëindiging van het project moet </w:t>
      </w:r>
      <w:r w:rsidR="000F4FA9">
        <w:t xml:space="preserve">een </w:t>
      </w:r>
      <w:r w:rsidRPr="00E94333">
        <w:t xml:space="preserve">wetenschappelijk verslag ingediend worden </w:t>
      </w:r>
      <w:r>
        <w:t>via</w:t>
      </w:r>
      <w:r w:rsidRPr="0000532C">
        <w:t xml:space="preserve"> </w:t>
      </w:r>
      <w:hyperlink r:id="rId10" w:history="1">
        <w:r w:rsidRPr="00EB7634">
          <w:rPr>
            <w:rStyle w:val="Hyperlink"/>
            <w:rFonts w:cs="Arial"/>
          </w:rPr>
          <w:t>BOFapplication@UGent.be</w:t>
        </w:r>
      </w:hyperlink>
      <w:r w:rsidRPr="00861E20">
        <w:t xml:space="preserve">. </w:t>
      </w:r>
      <w:r w:rsidRPr="0059331F">
        <w:t xml:space="preserve"> </w:t>
      </w:r>
      <w:r w:rsidRPr="00861E20">
        <w:t>De beide promotoren zijn hierbij opgenomen bij de afzenders (hetzij als afzender, hetzij in cc</w:t>
      </w:r>
      <w:r w:rsidRPr="0059331F">
        <w:t>)</w:t>
      </w:r>
    </w:p>
    <w:p w14:paraId="62362A1E" w14:textId="19000A7F" w:rsidR="002E4C2E" w:rsidRDefault="002E4C2E" w:rsidP="0015520E">
      <w:pPr>
        <w:pStyle w:val="standaard0"/>
      </w:pPr>
      <w:r w:rsidRPr="00E94333">
        <w:t>Dit verslag geldt als enige verslaggevin</w:t>
      </w:r>
      <w:r>
        <w:t>g voor het interdisciplinair</w:t>
      </w:r>
      <w:r w:rsidRPr="00E94333">
        <w:t xml:space="preserve"> project. Het wetenschappelijk verslag moet gebeuren op de </w:t>
      </w:r>
      <w:r w:rsidRPr="00E94333">
        <w:rPr>
          <w:u w:val="single"/>
        </w:rPr>
        <w:t>opgelegde invulformulieren</w:t>
      </w:r>
      <w:r w:rsidRPr="00E94333">
        <w:t xml:space="preserve"> die beschikbaar gesteld worden op het ne</w:t>
      </w:r>
      <w:r w:rsidR="0059331F">
        <w:t xml:space="preserve">t: </w:t>
      </w:r>
      <w:hyperlink r:id="rId11" w:history="1">
        <w:r w:rsidR="0059331F" w:rsidRPr="0090468A">
          <w:rPr>
            <w:rStyle w:val="Hyperlink"/>
          </w:rPr>
          <w:t>http://www.ugent.be/nl/onderzoek/financiering/bof/verslag/verslag.htm</w:t>
        </w:r>
      </w:hyperlink>
      <w:r w:rsidR="0059331F">
        <w:t xml:space="preserve"> </w:t>
      </w:r>
    </w:p>
    <w:p w14:paraId="02FC8E44" w14:textId="77777777" w:rsidR="005D26AB" w:rsidRPr="00A974E6" w:rsidRDefault="005D26AB" w:rsidP="0015520E">
      <w:pPr>
        <w:pStyle w:val="standaard0"/>
        <w:rPr>
          <w:b/>
          <w:u w:val="single"/>
        </w:rPr>
      </w:pPr>
      <w:r w:rsidRPr="00A974E6">
        <w:rPr>
          <w:b/>
          <w:u w:val="single"/>
        </w:rPr>
        <w:t>Bijkomende informatie</w:t>
      </w:r>
    </w:p>
    <w:p w14:paraId="2DEA6C05" w14:textId="15E6A838" w:rsidR="005D26AB" w:rsidRPr="00A974E6" w:rsidRDefault="005D26AB" w:rsidP="0015520E">
      <w:pPr>
        <w:pStyle w:val="standaard0"/>
      </w:pPr>
      <w:r w:rsidRPr="00A974E6">
        <w:t xml:space="preserve">Voor bijkomende algemene informatie kan u zich wenden tot de afdeling </w:t>
      </w:r>
      <w:proofErr w:type="spellStart"/>
      <w:r w:rsidRPr="00A974E6">
        <w:t>Onderzoekscoördinatie</w:t>
      </w:r>
      <w:proofErr w:type="spellEnd"/>
      <w:r w:rsidRPr="00A974E6">
        <w:t xml:space="preserve">: </w:t>
      </w:r>
      <w:hyperlink r:id="rId12" w:history="1">
        <w:r w:rsidR="00491AF2" w:rsidRPr="00C36F9A">
          <w:rPr>
            <w:rStyle w:val="Hyperlink"/>
          </w:rPr>
          <w:t>BOF@UGent.be</w:t>
        </w:r>
      </w:hyperlink>
      <w:r w:rsidRPr="00A974E6">
        <w:t xml:space="preserve"> of tot de secretaris van de Onderzoeksraad dr. Dirk De Craemer.</w:t>
      </w:r>
    </w:p>
    <w:p w14:paraId="153ECC54" w14:textId="187F01A0" w:rsidR="00CF1B96" w:rsidRPr="00861E20" w:rsidRDefault="00CF1B96" w:rsidP="00861E20">
      <w:pPr>
        <w:spacing w:after="160" w:line="259" w:lineRule="auto"/>
      </w:pPr>
      <w:r w:rsidRPr="00861E20">
        <w:br w:type="page"/>
      </w:r>
    </w:p>
    <w:p w14:paraId="7BBE5960" w14:textId="451B70AD" w:rsidR="00727425" w:rsidRDefault="00CF1B96" w:rsidP="00CF1B96">
      <w:pPr>
        <w:rPr>
          <w:rFonts w:eastAsiaTheme="majorEastAsia" w:cstheme="majorBidi"/>
          <w:b/>
          <w:sz w:val="24"/>
          <w:szCs w:val="32"/>
        </w:rPr>
      </w:pPr>
      <w:r w:rsidRPr="00E41098">
        <w:rPr>
          <w:rFonts w:eastAsiaTheme="majorEastAsia" w:cstheme="majorBidi"/>
          <w:b/>
          <w:sz w:val="24"/>
          <w:szCs w:val="32"/>
        </w:rPr>
        <w:lastRenderedPageBreak/>
        <w:t xml:space="preserve">TOELICHTING BIJ </w:t>
      </w:r>
      <w:r w:rsidR="00071B25">
        <w:rPr>
          <w:rFonts w:eastAsiaTheme="majorEastAsia" w:cstheme="majorBidi"/>
          <w:b/>
          <w:sz w:val="24"/>
          <w:szCs w:val="32"/>
        </w:rPr>
        <w:t>DE</w:t>
      </w:r>
      <w:r w:rsidR="00071B25" w:rsidRPr="00E41098">
        <w:rPr>
          <w:rFonts w:eastAsiaTheme="majorEastAsia" w:cstheme="majorBidi"/>
          <w:b/>
          <w:sz w:val="24"/>
          <w:szCs w:val="32"/>
        </w:rPr>
        <w:t xml:space="preserve"> AANVRAAG</w:t>
      </w:r>
      <w:r w:rsidR="00071B25">
        <w:rPr>
          <w:rFonts w:eastAsiaTheme="majorEastAsia" w:cstheme="majorBidi"/>
          <w:b/>
          <w:sz w:val="24"/>
          <w:szCs w:val="32"/>
        </w:rPr>
        <w:t>MODULE</w:t>
      </w:r>
    </w:p>
    <w:p w14:paraId="2583B477" w14:textId="6AD2E2FB" w:rsidR="00727425" w:rsidRPr="00E41098" w:rsidRDefault="00727425" w:rsidP="00CF1B96">
      <w:pPr>
        <w:rPr>
          <w:b/>
          <w:sz w:val="24"/>
          <w:szCs w:val="24"/>
        </w:rPr>
      </w:pPr>
      <w:r>
        <w:rPr>
          <w:b/>
          <w:sz w:val="24"/>
          <w:szCs w:val="24"/>
        </w:rPr>
        <w:t>LUIK I</w:t>
      </w:r>
      <w:r w:rsidRPr="00A974E6">
        <w:rPr>
          <w:b/>
          <w:sz w:val="24"/>
          <w:szCs w:val="24"/>
        </w:rPr>
        <w:t xml:space="preserve"> – </w:t>
      </w:r>
      <w:r w:rsidR="00071B25">
        <w:rPr>
          <w:b/>
          <w:sz w:val="24"/>
          <w:szCs w:val="24"/>
        </w:rPr>
        <w:t>ALGEMENE RUBRIEKEN</w:t>
      </w:r>
    </w:p>
    <w:p w14:paraId="738E5E18" w14:textId="375AB21B" w:rsidR="00CF1B96" w:rsidRPr="00861E20" w:rsidRDefault="00CF1B96" w:rsidP="00E41098">
      <w:pPr>
        <w:pStyle w:val="standaard0"/>
        <w:rPr>
          <w:rFonts w:eastAsiaTheme="minorHAnsi"/>
        </w:rPr>
      </w:pPr>
    </w:p>
    <w:p w14:paraId="37BCAA34" w14:textId="2D6F7BDE" w:rsidR="00CF1B96" w:rsidRPr="00A974E6" w:rsidRDefault="00554776" w:rsidP="000B4FB6">
      <w:pPr>
        <w:pStyle w:val="Kop1"/>
      </w:pPr>
      <w:r>
        <w:t>Algemeen</w:t>
      </w:r>
    </w:p>
    <w:p w14:paraId="5BDA6947" w14:textId="28EFC71F" w:rsidR="00CF1B96" w:rsidRPr="004509C0" w:rsidRDefault="00EB1C4D" w:rsidP="004509C0">
      <w:pPr>
        <w:pStyle w:val="Kop2"/>
      </w:pPr>
      <w:r>
        <w:t>Nederlandstalige en Engelstalige t</w:t>
      </w:r>
      <w:r w:rsidR="00CF1B96" w:rsidRPr="004509C0">
        <w:t>itel</w:t>
      </w:r>
      <w:r>
        <w:t xml:space="preserve"> van het onderzoeksproject</w:t>
      </w:r>
    </w:p>
    <w:p w14:paraId="6505A135" w14:textId="1D2A2063" w:rsidR="00CF1B96" w:rsidRDefault="00CF1B96" w:rsidP="00834BA5">
      <w:pPr>
        <w:pStyle w:val="standaard0"/>
      </w:pPr>
      <w:r w:rsidRPr="00A974E6">
        <w:t>Bondige titel van het project.</w:t>
      </w:r>
      <w:r w:rsidR="00EB1C4D">
        <w:t xml:space="preserve"> Bij toekenning worden deze titels doorgestuurd naar het FRIS-portaal en de research </w:t>
      </w:r>
      <w:proofErr w:type="spellStart"/>
      <w:r w:rsidR="00EB1C4D">
        <w:t>explorer</w:t>
      </w:r>
      <w:proofErr w:type="spellEnd"/>
      <w:r w:rsidR="00EB1C4D">
        <w:t>.</w:t>
      </w:r>
    </w:p>
    <w:p w14:paraId="74292E3C" w14:textId="764B1133" w:rsidR="00491AF2" w:rsidRPr="00491AF2" w:rsidRDefault="00491AF2" w:rsidP="00834BA5">
      <w:pPr>
        <w:pStyle w:val="standaard0"/>
        <w:rPr>
          <w:i/>
        </w:rPr>
      </w:pPr>
      <w:r w:rsidRPr="00491AF2">
        <w:rPr>
          <w:i/>
        </w:rPr>
        <w:t xml:space="preserve">GISMO-instructies: maak gebruik van het voorziene </w:t>
      </w:r>
      <w:proofErr w:type="spellStart"/>
      <w:r w:rsidRPr="00491AF2">
        <w:rPr>
          <w:i/>
        </w:rPr>
        <w:t>tekstvak</w:t>
      </w:r>
      <w:proofErr w:type="spellEnd"/>
      <w:r w:rsidRPr="00491AF2">
        <w:rPr>
          <w:i/>
        </w:rPr>
        <w:t>.</w:t>
      </w:r>
    </w:p>
    <w:p w14:paraId="0C8BF2C7" w14:textId="77777777" w:rsidR="00554776" w:rsidRPr="00861E20" w:rsidRDefault="00554776" w:rsidP="00554776">
      <w:pPr>
        <w:pStyle w:val="Kop2"/>
      </w:pPr>
      <w:r w:rsidRPr="00861E20">
        <w:t>Nederlands- en Engelstalig abstract van het onderzoeks</w:t>
      </w:r>
      <w:r>
        <w:t>project</w:t>
      </w:r>
    </w:p>
    <w:p w14:paraId="6FED807A" w14:textId="0818F32F" w:rsidR="00554776" w:rsidRDefault="00491AF2" w:rsidP="00554776">
      <w:pPr>
        <w:pStyle w:val="standaard0"/>
      </w:pPr>
      <w:r>
        <w:t>K</w:t>
      </w:r>
      <w:r w:rsidR="00554776" w:rsidRPr="00861E20">
        <w:t>orte Nederlandstalige als Engelstalige beschrijving van het onderzoeks</w:t>
      </w:r>
      <w:r w:rsidR="00554776">
        <w:t>project</w:t>
      </w:r>
      <w:r w:rsidR="00554776" w:rsidRPr="00861E20">
        <w:t xml:space="preserve"> </w:t>
      </w:r>
      <w:r w:rsidR="00CD7A6E">
        <w:t>(max. 1000 karakters)</w:t>
      </w:r>
      <w:r w:rsidR="006C123D">
        <w:t>.</w:t>
      </w:r>
      <w:r w:rsidR="00F32924">
        <w:t xml:space="preserve"> </w:t>
      </w:r>
      <w:r w:rsidR="00554776">
        <w:t xml:space="preserve">Bij toekenning worden deze abstracts doorgestuurd naar het FRIS-portaal en de research </w:t>
      </w:r>
      <w:proofErr w:type="spellStart"/>
      <w:r w:rsidR="00554776">
        <w:t>explorer</w:t>
      </w:r>
      <w:proofErr w:type="spellEnd"/>
      <w:r w:rsidR="00554776">
        <w:t>.</w:t>
      </w:r>
    </w:p>
    <w:p w14:paraId="0566AD67" w14:textId="6BDC70AB" w:rsidR="00554776" w:rsidRPr="00491AF2" w:rsidRDefault="00491AF2" w:rsidP="00554776">
      <w:pPr>
        <w:pStyle w:val="standaard0"/>
        <w:rPr>
          <w:i/>
        </w:rPr>
      </w:pPr>
      <w:r w:rsidRPr="00491AF2">
        <w:rPr>
          <w:i/>
        </w:rPr>
        <w:t xml:space="preserve">GISMO-instructies: maak gebruik van het voorziene </w:t>
      </w:r>
      <w:proofErr w:type="spellStart"/>
      <w:r w:rsidRPr="00491AF2">
        <w:rPr>
          <w:i/>
        </w:rPr>
        <w:t>tekstvak</w:t>
      </w:r>
      <w:proofErr w:type="spellEnd"/>
      <w:r w:rsidRPr="00491AF2">
        <w:rPr>
          <w:i/>
        </w:rPr>
        <w:t>.</w:t>
      </w:r>
    </w:p>
    <w:p w14:paraId="4F16FD3E" w14:textId="77777777" w:rsidR="00554776" w:rsidRPr="00861E20" w:rsidRDefault="00554776" w:rsidP="00554776">
      <w:pPr>
        <w:pStyle w:val="Kop2"/>
      </w:pPr>
      <w:r w:rsidRPr="00861E20">
        <w:t>Disciplinecodes</w:t>
      </w:r>
    </w:p>
    <w:p w14:paraId="3FFE0F89" w14:textId="7AC34F6C" w:rsidR="00554776" w:rsidRDefault="00554776" w:rsidP="00554776">
      <w:r w:rsidRPr="00861E20">
        <w:t xml:space="preserve">U dient </w:t>
      </w:r>
      <w:r w:rsidR="009E5662">
        <w:t>ten minste drie</w:t>
      </w:r>
      <w:r w:rsidRPr="00861E20">
        <w:t xml:space="preserve"> disciplinecode</w:t>
      </w:r>
      <w:r w:rsidR="00EA7DA8">
        <w:t>s</w:t>
      </w:r>
      <w:r w:rsidRPr="00861E20">
        <w:t xml:space="preserve"> te vermelden</w:t>
      </w:r>
      <w:r>
        <w:t xml:space="preserve"> van level 4</w:t>
      </w:r>
      <w:r w:rsidRPr="00861E20">
        <w:t xml:space="preserve">. Voor de bestaande disciplinecodes, zie  </w:t>
      </w:r>
      <w:hyperlink r:id="rId13" w:history="1">
        <w:r w:rsidRPr="00B9249E">
          <w:rPr>
            <w:rStyle w:val="Hyperlink"/>
            <w:szCs w:val="20"/>
          </w:rPr>
          <w:t>https://www.ugent.be/intranet/nl/op-het-werk/onderzoek-onderwijs/onderzoek/administratie/onderzoeksdiscipline.htm</w:t>
        </w:r>
      </w:hyperlink>
      <w:r>
        <w:t xml:space="preserve"> </w:t>
      </w:r>
    </w:p>
    <w:p w14:paraId="30C4EB90" w14:textId="630ECA95" w:rsidR="00491AF2" w:rsidRPr="00491AF2" w:rsidRDefault="00491AF2" w:rsidP="00491AF2">
      <w:pPr>
        <w:pStyle w:val="standaard0"/>
        <w:rPr>
          <w:i/>
        </w:rPr>
      </w:pPr>
      <w:r w:rsidRPr="00491AF2">
        <w:rPr>
          <w:i/>
        </w:rPr>
        <w:t xml:space="preserve">GISMO-instructies: maak gebruik van </w:t>
      </w:r>
      <w:r>
        <w:rPr>
          <w:i/>
        </w:rPr>
        <w:t>de</w:t>
      </w:r>
      <w:r w:rsidRPr="00491AF2">
        <w:rPr>
          <w:i/>
        </w:rPr>
        <w:t xml:space="preserve"> voorziene </w:t>
      </w:r>
      <w:r>
        <w:rPr>
          <w:i/>
        </w:rPr>
        <w:t>keuzemodule</w:t>
      </w:r>
      <w:r w:rsidRPr="00491AF2">
        <w:rPr>
          <w:i/>
        </w:rPr>
        <w:t>.</w:t>
      </w:r>
    </w:p>
    <w:p w14:paraId="352B59BC" w14:textId="777E348B" w:rsidR="00C704A4" w:rsidRDefault="0077641F" w:rsidP="0077641F">
      <w:pPr>
        <w:pStyle w:val="Kop2"/>
      </w:pPr>
      <w:r>
        <w:t>Trefwoorden</w:t>
      </w:r>
    </w:p>
    <w:p w14:paraId="34BAA5FA" w14:textId="22EA3011" w:rsidR="0077641F" w:rsidRDefault="0077641F" w:rsidP="00834BA5">
      <w:pPr>
        <w:pStyle w:val="standaard0"/>
        <w:rPr>
          <w:lang w:val="nl-BE"/>
        </w:rPr>
      </w:pPr>
      <w:r>
        <w:rPr>
          <w:lang w:val="nl-BE"/>
        </w:rPr>
        <w:t xml:space="preserve">Geef </w:t>
      </w:r>
      <w:r w:rsidR="00F32924">
        <w:rPr>
          <w:lang w:val="nl-BE"/>
        </w:rPr>
        <w:t>ten minste drie Nederlandstalige en drie Engelstalige trefwoorden op.</w:t>
      </w:r>
    </w:p>
    <w:p w14:paraId="30E417FF" w14:textId="19099BE3" w:rsidR="0077641F" w:rsidRPr="00491AF2" w:rsidRDefault="00491AF2" w:rsidP="00834BA5">
      <w:pPr>
        <w:pStyle w:val="standaard0"/>
        <w:rPr>
          <w:i/>
        </w:rPr>
      </w:pPr>
      <w:r w:rsidRPr="00491AF2">
        <w:rPr>
          <w:i/>
        </w:rPr>
        <w:t xml:space="preserve">GISMO-instructies: maak gebruik van het voorziene </w:t>
      </w:r>
      <w:proofErr w:type="spellStart"/>
      <w:r w:rsidRPr="00491AF2">
        <w:rPr>
          <w:i/>
        </w:rPr>
        <w:t>tekstvak</w:t>
      </w:r>
      <w:proofErr w:type="spellEnd"/>
      <w:r w:rsidRPr="00491AF2">
        <w:rPr>
          <w:i/>
        </w:rPr>
        <w:t>.</w:t>
      </w:r>
    </w:p>
    <w:p w14:paraId="64A5B21F" w14:textId="603CEBD6" w:rsidR="00554776" w:rsidRDefault="00554776" w:rsidP="00554776">
      <w:pPr>
        <w:pStyle w:val="Kop1"/>
      </w:pPr>
      <w:r>
        <w:t>Projectverantwoordelijken</w:t>
      </w:r>
    </w:p>
    <w:p w14:paraId="1C305FDD" w14:textId="5C88F93C" w:rsidR="0092300B" w:rsidRDefault="0092300B" w:rsidP="0092300B">
      <w:pPr>
        <w:rPr>
          <w:bCs/>
          <w:lang w:val="nl-NL"/>
        </w:rPr>
      </w:pPr>
      <w:r w:rsidRPr="0092300B">
        <w:rPr>
          <w:bCs/>
          <w:lang w:val="nl-NL"/>
        </w:rPr>
        <w:t>Voor alle projectverantwoordelijken</w:t>
      </w:r>
      <w:r>
        <w:rPr>
          <w:bCs/>
          <w:lang w:val="nl-NL"/>
        </w:rPr>
        <w:t xml:space="preserve"> (behalve ‘contactpersoon’)</w:t>
      </w:r>
      <w:r w:rsidRPr="0092300B">
        <w:rPr>
          <w:bCs/>
          <w:lang w:val="nl-NL"/>
        </w:rPr>
        <w:t xml:space="preserve"> is een vervolledigde persoonsfiche in GISMO verplicht, volgens de voorwaarden voor aanlevering aan het FRIS-portaal. Volledigheid betekent een aan UGent-gekoppelde ORCID en ten minste één disciplinecode van level 4.</w:t>
      </w:r>
    </w:p>
    <w:p w14:paraId="413BD9E9" w14:textId="77777777" w:rsidR="00950578" w:rsidRDefault="00950578" w:rsidP="00950578">
      <w:pPr>
        <w:pStyle w:val="standaard0"/>
        <w:numPr>
          <w:ilvl w:val="0"/>
          <w:numId w:val="34"/>
        </w:numPr>
      </w:pPr>
      <w:r w:rsidRPr="00A974E6">
        <w:t xml:space="preserve">Voor wie nog geen ORCID-ID heeft: via deze webpagina kan men verdere informatie vinden over de aanmaak ervan: </w:t>
      </w:r>
      <w:hyperlink r:id="rId14" w:history="1">
        <w:r w:rsidRPr="00FE067B">
          <w:rPr>
            <w:rStyle w:val="Hyperlink"/>
          </w:rPr>
          <w:t>https://www.ugent.be/orcid</w:t>
        </w:r>
      </w:hyperlink>
      <w:r w:rsidRPr="00A974E6">
        <w:t>.</w:t>
      </w:r>
    </w:p>
    <w:p w14:paraId="302389FA" w14:textId="77777777" w:rsidR="00950578" w:rsidRDefault="00950578" w:rsidP="00950578">
      <w:pPr>
        <w:pStyle w:val="standaard0"/>
        <w:numPr>
          <w:ilvl w:val="0"/>
          <w:numId w:val="34"/>
        </w:numPr>
      </w:pPr>
      <w:r>
        <w:t xml:space="preserve">Meer informatie over de </w:t>
      </w:r>
      <w:proofErr w:type="spellStart"/>
      <w:r>
        <w:t>onderzoeksdisciplinecodes</w:t>
      </w:r>
      <w:proofErr w:type="spellEnd"/>
      <w:r>
        <w:t xml:space="preserve">: </w:t>
      </w:r>
      <w:hyperlink r:id="rId15" w:history="1">
        <w:r w:rsidRPr="00B72AB1">
          <w:rPr>
            <w:rStyle w:val="Hyperlink"/>
          </w:rPr>
          <w:t>https://www.ugent.be/intranet/nl/op-het-werk/onderzoek-onderwijs/onderzoek/financiering-admin/administratie/gismo/onderzoeksdiscipline.htm</w:t>
        </w:r>
      </w:hyperlink>
      <w:r>
        <w:t xml:space="preserve"> </w:t>
      </w:r>
    </w:p>
    <w:p w14:paraId="0F4F740B" w14:textId="137EAD03" w:rsidR="00491AF2" w:rsidRPr="00491AF2" w:rsidRDefault="00491AF2" w:rsidP="00491AF2">
      <w:pPr>
        <w:pStyle w:val="standaard0"/>
        <w:rPr>
          <w:i/>
        </w:rPr>
      </w:pPr>
      <w:r w:rsidRPr="00491AF2">
        <w:rPr>
          <w:i/>
        </w:rPr>
        <w:t xml:space="preserve">GISMO-instructies: </w:t>
      </w:r>
      <w:r>
        <w:rPr>
          <w:i/>
        </w:rPr>
        <w:t xml:space="preserve">voor elke rol is een zoeker beschikbaar (er kan gezocht worden op naam, voornaam, </w:t>
      </w:r>
      <w:r w:rsidR="00AD41D4">
        <w:rPr>
          <w:i/>
        </w:rPr>
        <w:t>organisatie, e-mail</w:t>
      </w:r>
      <w:r>
        <w:rPr>
          <w:i/>
        </w:rPr>
        <w:t>)</w:t>
      </w:r>
      <w:r w:rsidRPr="00491AF2">
        <w:rPr>
          <w:i/>
        </w:rPr>
        <w:t>.</w:t>
      </w:r>
      <w:r>
        <w:rPr>
          <w:i/>
        </w:rPr>
        <w:t xml:space="preserve"> Selecteer</w:t>
      </w:r>
      <w:r w:rsidR="00AD41D4">
        <w:rPr>
          <w:i/>
        </w:rPr>
        <w:t xml:space="preserve"> of voeg zelf</w:t>
      </w:r>
      <w:r>
        <w:rPr>
          <w:i/>
        </w:rPr>
        <w:t xml:space="preserve"> de gewenste persoon</w:t>
      </w:r>
      <w:r w:rsidR="00AD41D4">
        <w:rPr>
          <w:i/>
        </w:rPr>
        <w:t xml:space="preserve"> toe</w:t>
      </w:r>
      <w:r>
        <w:rPr>
          <w:i/>
        </w:rPr>
        <w:t>. De module gaat automatisch na of een volledige persoonsfiche beschikbaar is. Maak gebruik van de springknop ‘Naar mijn persoonsfiche’ om ontbrekende gegevens aan te vullen</w:t>
      </w:r>
      <w:r w:rsidR="00D91BE2">
        <w:rPr>
          <w:i/>
        </w:rPr>
        <w:t xml:space="preserve"> of contacteer de betrokken projectverantwoordelijke</w:t>
      </w:r>
      <w:r>
        <w:rPr>
          <w:i/>
        </w:rPr>
        <w:t>.</w:t>
      </w:r>
    </w:p>
    <w:p w14:paraId="24DFCA9F" w14:textId="6AD4688F" w:rsidR="0092300B" w:rsidRPr="00491AF2" w:rsidRDefault="00916048" w:rsidP="00DF327A">
      <w:pPr>
        <w:rPr>
          <w:i/>
        </w:rPr>
      </w:pPr>
      <w:r w:rsidRPr="00916048">
        <w:rPr>
          <w:i/>
        </w:rPr>
        <w:t xml:space="preserve">Alle projectverantwoordelijken kunnen aanpassingen doen aan de aanvraag in de GISMO-aanvraagmodule, behalve de contactpersoon (deze heeft enkel leesrechten). Zij kunnen hiervoor tevens een proxy aanduiden – meer informatie in </w:t>
      </w:r>
      <w:hyperlink r:id="rId16" w:history="1">
        <w:r w:rsidRPr="00916048">
          <w:rPr>
            <w:rStyle w:val="Hyperlink"/>
            <w:i/>
          </w:rPr>
          <w:t>deze onderzoektip</w:t>
        </w:r>
      </w:hyperlink>
      <w:r w:rsidRPr="00916048">
        <w:rPr>
          <w:i/>
        </w:rPr>
        <w:t>. Er kan tegelijk op eenzelfde aanvraag gewerkt worden maar niet tegelijk op eenzelfde rubriek. Persoonlijke rubrieken moeten door de specifieke projectverantwoordelijke (of diens proxy) beheerd worden.</w:t>
      </w:r>
    </w:p>
    <w:p w14:paraId="240654FC" w14:textId="09D1CBB1" w:rsidR="00CF1B96" w:rsidRPr="00A974E6" w:rsidRDefault="00447075" w:rsidP="004509C0">
      <w:pPr>
        <w:pStyle w:val="Kop2"/>
      </w:pPr>
      <w:r>
        <w:t>Promotor</w:t>
      </w:r>
      <w:r w:rsidR="009055D4">
        <w:t>en</w:t>
      </w:r>
      <w:r>
        <w:t xml:space="preserve"> </w:t>
      </w:r>
      <w:r w:rsidR="004F0D79">
        <w:t>(verplicht)</w:t>
      </w:r>
    </w:p>
    <w:p w14:paraId="22F96CAC" w14:textId="71F337E1" w:rsidR="004F0D79" w:rsidRPr="00950578" w:rsidRDefault="00CF1B96" w:rsidP="004F0D79">
      <w:pPr>
        <w:pStyle w:val="standaard0"/>
        <w:rPr>
          <w:rFonts w:eastAsiaTheme="minorHAnsi" w:cstheme="minorBidi"/>
          <w:szCs w:val="22"/>
          <w:lang w:val="nl-BE" w:eastAsia="en-US"/>
        </w:rPr>
      </w:pPr>
      <w:r w:rsidRPr="00A974E6">
        <w:t>De voorstellen moeten worden ingediend door twee promotoren</w:t>
      </w:r>
      <w:r w:rsidR="004F0D79">
        <w:t xml:space="preserve"> waarbij </w:t>
      </w:r>
      <w:r w:rsidR="00CD7A6E">
        <w:t>één van hen</w:t>
      </w:r>
      <w:r w:rsidR="004F0D79" w:rsidRPr="00861E20">
        <w:rPr>
          <w:rFonts w:eastAsiaTheme="minorHAnsi" w:cstheme="minorBidi"/>
          <w:szCs w:val="22"/>
          <w:lang w:val="nl-BE" w:eastAsia="en-US"/>
        </w:rPr>
        <w:t xml:space="preserve"> </w:t>
      </w:r>
      <w:r w:rsidR="004F0D79">
        <w:rPr>
          <w:rFonts w:eastAsiaTheme="minorHAnsi" w:cstheme="minorBidi"/>
          <w:szCs w:val="22"/>
          <w:lang w:val="nl-BE" w:eastAsia="en-US"/>
        </w:rPr>
        <w:t>op</w:t>
      </w:r>
      <w:r w:rsidR="004F0D79" w:rsidRPr="00861E20">
        <w:rPr>
          <w:rFonts w:eastAsiaTheme="minorHAnsi" w:cstheme="minorBidi"/>
          <w:szCs w:val="22"/>
          <w:lang w:val="nl-BE" w:eastAsia="en-US"/>
        </w:rPr>
        <w:t xml:space="preserve">treedt als </w:t>
      </w:r>
      <w:r w:rsidR="004F0D79" w:rsidRPr="004F0D79">
        <w:rPr>
          <w:rFonts w:eastAsiaTheme="minorHAnsi" w:cstheme="minorBidi"/>
          <w:b/>
          <w:szCs w:val="22"/>
          <w:lang w:val="nl-BE" w:eastAsia="en-US"/>
        </w:rPr>
        <w:t>promotor-woordvoerder</w:t>
      </w:r>
      <w:r w:rsidR="004F0D79" w:rsidRPr="00861E20">
        <w:rPr>
          <w:rFonts w:eastAsiaTheme="minorHAnsi" w:cstheme="minorBidi"/>
          <w:szCs w:val="22"/>
          <w:lang w:val="nl-BE" w:eastAsia="en-US"/>
        </w:rPr>
        <w:t>. Beide promotoren dragen de verantwoordelijkheid over de goede uitvoering en rapportering van het project.</w:t>
      </w:r>
    </w:p>
    <w:p w14:paraId="14C81B55" w14:textId="37C8993F" w:rsidR="002E4C2E" w:rsidRPr="00A974E6" w:rsidRDefault="004F0D79" w:rsidP="00834BA5">
      <w:pPr>
        <w:pStyle w:val="standaard0"/>
      </w:pPr>
      <w:r>
        <w:t xml:space="preserve">Promotoren zijn </w:t>
      </w:r>
      <w:r w:rsidR="00CF1B96" w:rsidRPr="00A974E6">
        <w:t xml:space="preserve">verbonden aan de Universiteit Gent en </w:t>
      </w:r>
      <w:r>
        <w:t>behoren</w:t>
      </w:r>
      <w:r w:rsidR="00CF1B96" w:rsidRPr="00A974E6">
        <w:t xml:space="preserve"> op de uit</w:t>
      </w:r>
      <w:r w:rsidR="0059331F">
        <w:t>erste indiendatum tot éé</w:t>
      </w:r>
      <w:r w:rsidR="00CF1B96" w:rsidRPr="00A974E6">
        <w:t>n van de volgende categorieën:</w:t>
      </w:r>
    </w:p>
    <w:p w14:paraId="5BCD401A" w14:textId="35171CE4" w:rsidR="002E4C2E" w:rsidRPr="00861E20" w:rsidRDefault="002E4C2E" w:rsidP="00834BA5">
      <w:pPr>
        <w:pStyle w:val="standaard0"/>
        <w:numPr>
          <w:ilvl w:val="0"/>
          <w:numId w:val="18"/>
        </w:numPr>
        <w:ind w:left="284" w:hanging="284"/>
        <w:rPr>
          <w:rFonts w:eastAsiaTheme="minorHAnsi" w:cstheme="minorBidi"/>
          <w:szCs w:val="22"/>
          <w:lang w:val="nl-BE" w:eastAsia="en-US"/>
        </w:rPr>
      </w:pPr>
      <w:r w:rsidRPr="00861E20">
        <w:rPr>
          <w:rFonts w:eastAsiaTheme="minorHAnsi" w:cstheme="minorBidi"/>
          <w:szCs w:val="22"/>
          <w:lang w:val="nl-BE" w:eastAsia="en-US"/>
        </w:rPr>
        <w:t>ofwel het Zelfstandig Academisch Personeel,</w:t>
      </w:r>
    </w:p>
    <w:p w14:paraId="6C21166F" w14:textId="77777777" w:rsidR="002E4C2E" w:rsidRPr="00861E20" w:rsidRDefault="002E4C2E" w:rsidP="00834BA5">
      <w:pPr>
        <w:pStyle w:val="standaard0"/>
        <w:numPr>
          <w:ilvl w:val="0"/>
          <w:numId w:val="18"/>
        </w:numPr>
        <w:ind w:left="284" w:hanging="284"/>
        <w:rPr>
          <w:rFonts w:eastAsiaTheme="minorHAnsi" w:cstheme="minorBidi"/>
          <w:szCs w:val="22"/>
          <w:lang w:val="nl-BE" w:eastAsia="en-US"/>
        </w:rPr>
      </w:pPr>
      <w:r w:rsidRPr="00861E20">
        <w:rPr>
          <w:rFonts w:eastAsiaTheme="minorHAnsi" w:cstheme="minorBidi"/>
          <w:szCs w:val="22"/>
          <w:lang w:val="nl-BE" w:eastAsia="en-US"/>
        </w:rPr>
        <w:lastRenderedPageBreak/>
        <w:t xml:space="preserve">ofwel de categorie van gastprofessoren met (minstens) een onderzoeksopdracht, </w:t>
      </w:r>
    </w:p>
    <w:p w14:paraId="4C669D3B" w14:textId="77777777" w:rsidR="002E4C2E" w:rsidRPr="00861E20" w:rsidRDefault="002E4C2E" w:rsidP="00834BA5">
      <w:pPr>
        <w:pStyle w:val="standaard0"/>
        <w:numPr>
          <w:ilvl w:val="0"/>
          <w:numId w:val="18"/>
        </w:numPr>
        <w:ind w:left="284" w:hanging="284"/>
        <w:rPr>
          <w:rFonts w:eastAsiaTheme="minorHAnsi" w:cstheme="minorBidi"/>
          <w:szCs w:val="22"/>
          <w:lang w:val="nl-BE" w:eastAsia="en-US"/>
        </w:rPr>
      </w:pPr>
      <w:r w:rsidRPr="00861E20">
        <w:rPr>
          <w:rFonts w:eastAsiaTheme="minorHAnsi" w:cstheme="minorBidi"/>
          <w:szCs w:val="22"/>
          <w:lang w:val="nl-BE" w:eastAsia="en-US"/>
        </w:rPr>
        <w:t>ofwel de categorie van werkleiders, hoofdlectoren, docenten, hoofddocenten, hoogleraren en gewoon hoogleraren die behoren tot het integratiekader aan de Universiteit Gent en die beschikken over een doctoraat op proefschrift.</w:t>
      </w:r>
    </w:p>
    <w:p w14:paraId="0A8DEE8E" w14:textId="77777777" w:rsidR="002E4C2E" w:rsidRPr="00834BA5" w:rsidRDefault="002E4C2E" w:rsidP="00834BA5">
      <w:pPr>
        <w:pStyle w:val="standaard0"/>
        <w:rPr>
          <w:b/>
        </w:rPr>
      </w:pPr>
      <w:r w:rsidRPr="00834BA5">
        <w:rPr>
          <w:b/>
        </w:rPr>
        <w:t xml:space="preserve">De oproep is niet toegankelijk voor </w:t>
      </w:r>
    </w:p>
    <w:p w14:paraId="76374F79" w14:textId="77777777" w:rsidR="009055D4" w:rsidRPr="00861E20" w:rsidRDefault="002E4C2E" w:rsidP="00834BA5">
      <w:pPr>
        <w:pStyle w:val="standaard0"/>
        <w:numPr>
          <w:ilvl w:val="0"/>
          <w:numId w:val="19"/>
        </w:numPr>
        <w:ind w:left="284" w:hanging="284"/>
      </w:pPr>
      <w:r w:rsidRPr="00447075">
        <w:t xml:space="preserve">Houders van </w:t>
      </w:r>
      <w:proofErr w:type="spellStart"/>
      <w:r w:rsidRPr="00834BA5">
        <w:rPr>
          <w:b/>
        </w:rPr>
        <w:t>Methusalem</w:t>
      </w:r>
      <w:proofErr w:type="spellEnd"/>
      <w:r w:rsidRPr="00834BA5">
        <w:rPr>
          <w:b/>
        </w:rPr>
        <w:t>-financiering</w:t>
      </w:r>
    </w:p>
    <w:p w14:paraId="2F6991BB" w14:textId="0D541112" w:rsidR="009055D4" w:rsidRPr="00861E20" w:rsidRDefault="002E4C2E" w:rsidP="00834BA5">
      <w:pPr>
        <w:pStyle w:val="standaard0"/>
        <w:numPr>
          <w:ilvl w:val="0"/>
          <w:numId w:val="19"/>
        </w:numPr>
        <w:ind w:left="284" w:hanging="284"/>
      </w:pPr>
      <w:r w:rsidRPr="00834BA5">
        <w:rPr>
          <w:b/>
        </w:rPr>
        <w:t xml:space="preserve">GOA-projecten met einddatum na 31 december </w:t>
      </w:r>
      <w:r w:rsidR="008D446B">
        <w:rPr>
          <w:b/>
        </w:rPr>
        <w:t>2023</w:t>
      </w:r>
      <w:r w:rsidRPr="009055D4">
        <w:t xml:space="preserve">: Hoofdpromotoren en promotoren van GOA-projecten met een einddatum na 31 december </w:t>
      </w:r>
      <w:r w:rsidR="008D446B">
        <w:t>2023</w:t>
      </w:r>
      <w:r w:rsidR="008D446B" w:rsidRPr="009055D4">
        <w:t xml:space="preserve"> </w:t>
      </w:r>
      <w:r w:rsidRPr="009055D4">
        <w:t>komen niet in aanmerking om een BOF interdisciplinair</w:t>
      </w:r>
      <w:r w:rsidR="009055D4">
        <w:t xml:space="preserve"> onderzoeksproject aan te vragen</w:t>
      </w:r>
    </w:p>
    <w:p w14:paraId="6B1607BA" w14:textId="2A4AA051" w:rsidR="00804AD0" w:rsidRPr="00861E20" w:rsidRDefault="002E4C2E" w:rsidP="00834BA5">
      <w:pPr>
        <w:pStyle w:val="standaard0"/>
        <w:numPr>
          <w:ilvl w:val="0"/>
          <w:numId w:val="19"/>
        </w:numPr>
        <w:ind w:left="284" w:hanging="284"/>
        <w:rPr>
          <w:lang w:val="nl-BE"/>
        </w:rPr>
      </w:pPr>
      <w:r w:rsidRPr="00834BA5">
        <w:rPr>
          <w:b/>
        </w:rPr>
        <w:t>Interdisciplinaire onderzoeksprojecten</w:t>
      </w:r>
      <w:r w:rsidRPr="009055D4">
        <w:t xml:space="preserve">: promotoren van een BOF interdisciplinair onderzoeksproject dat toegekend werd in </w:t>
      </w:r>
      <w:r w:rsidR="008D446B">
        <w:t>2020</w:t>
      </w:r>
      <w:r w:rsidR="008D446B" w:rsidRPr="009055D4">
        <w:t xml:space="preserve"> </w:t>
      </w:r>
      <w:r w:rsidRPr="009055D4">
        <w:t xml:space="preserve">(startdatum 1 oktober </w:t>
      </w:r>
      <w:r w:rsidR="008D446B">
        <w:t>2020</w:t>
      </w:r>
      <w:r w:rsidRPr="009055D4">
        <w:t xml:space="preserve">) komen niet in aanmerking om een nieuw interdisciplinair onderzoeksproject aan te vragen. </w:t>
      </w:r>
      <w:r w:rsidR="0059331F" w:rsidRPr="00A974E6">
        <w:t xml:space="preserve">Een promotor mag slechts betrokken zijn bij één enkele aanvraag voor een interdisciplinair onderzoeksproject.  </w:t>
      </w:r>
    </w:p>
    <w:p w14:paraId="113BAE27" w14:textId="36DB391D" w:rsidR="001D61F8" w:rsidRPr="00861E20" w:rsidRDefault="001D61F8" w:rsidP="00834BA5">
      <w:pPr>
        <w:pStyle w:val="standaard0"/>
        <w:rPr>
          <w:rFonts w:eastAsiaTheme="minorHAnsi" w:cstheme="minorBidi"/>
          <w:szCs w:val="22"/>
          <w:lang w:val="nl-BE" w:eastAsia="en-US"/>
        </w:rPr>
      </w:pPr>
      <w:r w:rsidRPr="00A974E6">
        <w:t xml:space="preserve">Indien het emeritaat van </w:t>
      </w:r>
      <w:r w:rsidRPr="00861E20">
        <w:rPr>
          <w:rFonts w:eastAsiaTheme="minorHAnsi" w:cstheme="minorBidi"/>
          <w:szCs w:val="22"/>
          <w:lang w:val="nl-BE" w:eastAsia="en-US"/>
        </w:rPr>
        <w:t xml:space="preserve">één van </w:t>
      </w:r>
      <w:r w:rsidRPr="00A974E6">
        <w:t>de</w:t>
      </w:r>
      <w:r w:rsidRPr="00861E20">
        <w:rPr>
          <w:rFonts w:eastAsiaTheme="minorHAnsi" w:cstheme="minorBidi"/>
          <w:szCs w:val="22"/>
          <w:lang w:val="nl-BE" w:eastAsia="en-US"/>
        </w:rPr>
        <w:t xml:space="preserve"> promotoren </w:t>
      </w:r>
      <w:r w:rsidRPr="00A974E6">
        <w:t>aanvangt tijdens</w:t>
      </w:r>
      <w:r w:rsidRPr="00861E20">
        <w:rPr>
          <w:rFonts w:eastAsiaTheme="minorHAnsi" w:cstheme="minorBidi"/>
          <w:szCs w:val="22"/>
          <w:lang w:val="nl-BE" w:eastAsia="en-US"/>
        </w:rPr>
        <w:t xml:space="preserve"> de </w:t>
      </w:r>
      <w:r w:rsidRPr="00A974E6">
        <w:t>looptijd</w:t>
      </w:r>
      <w:r w:rsidRPr="00861E20">
        <w:rPr>
          <w:rFonts w:eastAsiaTheme="minorHAnsi" w:cstheme="minorBidi"/>
          <w:szCs w:val="22"/>
          <w:lang w:val="nl-BE" w:eastAsia="en-US"/>
        </w:rPr>
        <w:t xml:space="preserve"> van </w:t>
      </w:r>
      <w:r w:rsidRPr="00A974E6">
        <w:t>het project</w:t>
      </w:r>
      <w:r w:rsidRPr="00861E20">
        <w:rPr>
          <w:rFonts w:eastAsiaTheme="minorHAnsi" w:cstheme="minorBidi"/>
          <w:szCs w:val="22"/>
          <w:lang w:val="nl-BE" w:eastAsia="en-US"/>
        </w:rPr>
        <w:t xml:space="preserve"> dient </w:t>
      </w:r>
      <w:r w:rsidRPr="00A974E6">
        <w:t>een copromotor</w:t>
      </w:r>
      <w:r w:rsidRPr="00861E20">
        <w:rPr>
          <w:rFonts w:eastAsiaTheme="minorHAnsi" w:cstheme="minorBidi"/>
          <w:szCs w:val="22"/>
          <w:lang w:val="nl-BE" w:eastAsia="en-US"/>
        </w:rPr>
        <w:t xml:space="preserve"> te </w:t>
      </w:r>
      <w:r w:rsidRPr="00A974E6">
        <w:t xml:space="preserve">worden aangeduid die het </w:t>
      </w:r>
      <w:proofErr w:type="spellStart"/>
      <w:r w:rsidRPr="00A974E6">
        <w:t>promotorschap</w:t>
      </w:r>
      <w:proofErr w:type="spellEnd"/>
      <w:r w:rsidRPr="00A974E6">
        <w:t xml:space="preserve"> op dat moment zal overnemen.</w:t>
      </w:r>
      <w:r w:rsidRPr="00861E20">
        <w:rPr>
          <w:rFonts w:eastAsiaTheme="minorHAnsi" w:cstheme="minorBidi"/>
          <w:szCs w:val="22"/>
          <w:lang w:val="nl-BE" w:eastAsia="en-US"/>
        </w:rPr>
        <w:t xml:space="preserve"> </w:t>
      </w:r>
    </w:p>
    <w:p w14:paraId="08A343E3" w14:textId="356921B1" w:rsidR="00772026" w:rsidRPr="00A974E6" w:rsidRDefault="00772026" w:rsidP="004509C0">
      <w:pPr>
        <w:pStyle w:val="Kop2"/>
      </w:pPr>
      <w:r w:rsidRPr="00A974E6">
        <w:t>Copromotor (</w:t>
      </w:r>
      <w:r w:rsidR="003174F5">
        <w:t>niet verplicht</w:t>
      </w:r>
      <w:r w:rsidRPr="00A974E6">
        <w:t>)</w:t>
      </w:r>
      <w:r w:rsidR="009914CA">
        <w:t xml:space="preserve"> </w:t>
      </w:r>
      <w:r w:rsidR="00AC5979">
        <w:t>(enkel voor postdocs)</w:t>
      </w:r>
    </w:p>
    <w:p w14:paraId="7A6FFF81" w14:textId="77777777" w:rsidR="00772026" w:rsidRPr="00A974E6" w:rsidRDefault="00772026" w:rsidP="00772026">
      <w:r w:rsidRPr="00A974E6">
        <w:t>De copromotor is geen budgethouder van de Grants-code van dit project. De copromotor moet, zoals blijkt uit de projectbeschrijving en de werkplanning, een reële inbreng hebben in het project.</w:t>
      </w:r>
    </w:p>
    <w:p w14:paraId="0A480F20" w14:textId="77777777" w:rsidR="00AC5979" w:rsidRDefault="00772026" w:rsidP="00861E20">
      <w:r w:rsidRPr="00A974E6">
        <w:t>De copromotor moet</w:t>
      </w:r>
      <w:r w:rsidR="00AC5979">
        <w:t xml:space="preserve"> op de uiterste indiendatum</w:t>
      </w:r>
      <w:r w:rsidRPr="00A974E6">
        <w:t xml:space="preserve"> </w:t>
      </w:r>
      <w:r w:rsidR="00AC5979">
        <w:t xml:space="preserve">voldoen aan de volgende voorwaarden: </w:t>
      </w:r>
    </w:p>
    <w:p w14:paraId="45321575" w14:textId="06AD85BB" w:rsidR="00AC5979" w:rsidRDefault="00AC5979" w:rsidP="00834BA5">
      <w:pPr>
        <w:pStyle w:val="standaard0"/>
        <w:numPr>
          <w:ilvl w:val="0"/>
          <w:numId w:val="20"/>
        </w:numPr>
        <w:ind w:left="284" w:hanging="284"/>
      </w:pPr>
      <w:bookmarkStart w:id="0" w:name="_Hlk75434380"/>
      <w:r>
        <w:t xml:space="preserve">De copromotor heeft </w:t>
      </w:r>
      <w:r w:rsidR="00772026" w:rsidRPr="00A974E6">
        <w:t>een aanstelling aan de UGent (inclusief postdoctorale onderzoekers</w:t>
      </w:r>
      <w:r w:rsidR="00CD7A6E">
        <w:t xml:space="preserve"> FWO en VLAIO</w:t>
      </w:r>
      <w:r w:rsidR="00772026" w:rsidRPr="00A974E6">
        <w:t>), het Universitair Ziekenhuis, VIB Gent, IMEC Gent en/of Vlerick Leuven Gent Management School of aan één van de hogescholen uit de Associatie UGent</w:t>
      </w:r>
      <w:bookmarkEnd w:id="0"/>
      <w:r w:rsidR="00772026" w:rsidRPr="00A974E6">
        <w:t xml:space="preserve"> en</w:t>
      </w:r>
    </w:p>
    <w:p w14:paraId="73D6DBC7" w14:textId="77777777" w:rsidR="009914CA" w:rsidRDefault="00772026" w:rsidP="009914CA">
      <w:pPr>
        <w:pStyle w:val="standaard0"/>
        <w:numPr>
          <w:ilvl w:val="0"/>
          <w:numId w:val="20"/>
        </w:numPr>
        <w:ind w:left="284" w:hanging="284"/>
      </w:pPr>
      <w:r w:rsidRPr="00A974E6">
        <w:t>beschik</w:t>
      </w:r>
      <w:r w:rsidR="00AC5979">
        <w:t>t</w:t>
      </w:r>
      <w:r w:rsidRPr="00A974E6">
        <w:t xml:space="preserve"> over een doctoraat op proefschrift</w:t>
      </w:r>
      <w:r w:rsidR="00AC5979">
        <w:t xml:space="preserve"> en </w:t>
      </w:r>
    </w:p>
    <w:p w14:paraId="05BE2156" w14:textId="40BBEF12" w:rsidR="00FD250D" w:rsidRPr="00A974E6" w:rsidRDefault="00AC5979" w:rsidP="009914CA">
      <w:pPr>
        <w:pStyle w:val="standaard0"/>
        <w:numPr>
          <w:ilvl w:val="0"/>
          <w:numId w:val="20"/>
        </w:numPr>
        <w:ind w:left="284" w:hanging="284"/>
      </w:pPr>
      <w:r>
        <w:t>behoort niet tot het ZAP-kader</w:t>
      </w:r>
      <w:r w:rsidR="009914CA">
        <w:t>.</w:t>
      </w:r>
      <w:r w:rsidR="009914CA" w:rsidRPr="009914CA">
        <w:t xml:space="preserve"> </w:t>
      </w:r>
      <w:r w:rsidR="009914CA" w:rsidRPr="009914CA">
        <w:rPr>
          <w:b/>
        </w:rPr>
        <w:t>Uitzondering</w:t>
      </w:r>
      <w:r w:rsidR="009914CA">
        <w:t xml:space="preserve">: indien het emeritaat van één van de promotoren aanvangt tijdens de looptijd van het project dient een copromotor te worden aangeduid die aan de voorwaarden van het </w:t>
      </w:r>
      <w:proofErr w:type="spellStart"/>
      <w:r w:rsidR="009914CA">
        <w:t>promotorschap</w:t>
      </w:r>
      <w:proofErr w:type="spellEnd"/>
      <w:r w:rsidR="009914CA">
        <w:t xml:space="preserve"> voldoet.</w:t>
      </w:r>
    </w:p>
    <w:p w14:paraId="1FEFA144" w14:textId="30E23881" w:rsidR="00DF327A" w:rsidRDefault="004F3CBB" w:rsidP="00834BA5">
      <w:pPr>
        <w:pStyle w:val="standaard0"/>
        <w:rPr>
          <w:b/>
        </w:rPr>
      </w:pPr>
      <w:r w:rsidRPr="00DF327A">
        <w:rPr>
          <w:b/>
        </w:rPr>
        <w:t xml:space="preserve">‘Externe’ copromotoren moeten voorafgaand geregistreerd worden in GISMO alvorens zij gekoppeld kunnen worden aan de aanvraag. </w:t>
      </w:r>
    </w:p>
    <w:p w14:paraId="46C9BA8C" w14:textId="3F89C21B" w:rsidR="00A65F3D" w:rsidRPr="00A65F3D" w:rsidRDefault="00A65F3D" w:rsidP="00A65F3D">
      <w:pPr>
        <w:pStyle w:val="standaard0"/>
        <w:rPr>
          <w:b/>
          <w:i/>
        </w:rPr>
      </w:pPr>
      <w:r w:rsidRPr="00A65F3D">
        <w:rPr>
          <w:i/>
        </w:rPr>
        <w:t xml:space="preserve">GISMO-instructies: de persoon die optreedt als copromotor logt vooraf in op </w:t>
      </w:r>
      <w:hyperlink r:id="rId17" w:history="1">
        <w:r w:rsidRPr="00A65F3D">
          <w:rPr>
            <w:rStyle w:val="Hyperlink"/>
            <w:i/>
          </w:rPr>
          <w:t>https://gismo.ugent.be</w:t>
        </w:r>
      </w:hyperlink>
      <w:r w:rsidRPr="00A65F3D">
        <w:rPr>
          <w:i/>
        </w:rPr>
        <w:t xml:space="preserve">. Indien deze persoon nog niet gekend is binnen de UGent-systemen zal een foutmelding verschijnen. In dat geval dient de persoon zich uitvoerig te registreren via </w:t>
      </w:r>
      <w:hyperlink r:id="rId18" w:history="1">
        <w:r w:rsidRPr="00A65F3D">
          <w:rPr>
            <w:rStyle w:val="Hyperlink"/>
            <w:i/>
            <w:lang w:val="nl-BE"/>
          </w:rPr>
          <w:t>https://gismo.ugent.be/gismo-web/web/registratie</w:t>
        </w:r>
      </w:hyperlink>
      <w:r w:rsidRPr="00A65F3D">
        <w:rPr>
          <w:i/>
        </w:rPr>
        <w:t>. Wie reeds gekend is en geen foutmelding krijgt, zal worden gevraagd om binnen de GISMO-omgeving extra info toe te voegen (i.e. aangeven van affiliatie), alvorens hij/zij aan een aanvraag kan worden gekoppeld.</w:t>
      </w:r>
    </w:p>
    <w:p w14:paraId="45062A70" w14:textId="01B88C6B" w:rsidR="00772026" w:rsidRDefault="00772026" w:rsidP="00834BA5">
      <w:pPr>
        <w:pStyle w:val="standaard0"/>
      </w:pPr>
      <w:r w:rsidRPr="00A974E6">
        <w:t xml:space="preserve">Het statuut van de copromotor (inclusief de aard en duur van de aanstelling) dient gespecificeerd te worden, alsook dient duidelijk vermeld te worden aan welke instelling de copromotor verbonden is. </w:t>
      </w:r>
      <w:r w:rsidR="004F3CBB">
        <w:t>Elke copromotor moet beschikken over een vervolledigde persoonsfiche in GISMO, d.w.z. een ORCID (indien UGent-personeel, is de ORCID ook aan UGent gekoppeld) en ten minste één disciplinecode van level 4.</w:t>
      </w:r>
    </w:p>
    <w:p w14:paraId="79CCCBA8" w14:textId="3B3E6EEA" w:rsidR="00AC5979" w:rsidRPr="00A974E6" w:rsidRDefault="00AC5979" w:rsidP="00834BA5">
      <w:pPr>
        <w:pStyle w:val="standaard0"/>
      </w:pPr>
      <w:r>
        <w:t>Gezien ook het wetenschappelijk cv van de copromotor(en) wordt opgevraagd</w:t>
      </w:r>
      <w:r w:rsidR="009914CA">
        <w:t>,</w:t>
      </w:r>
      <w:r>
        <w:t xml:space="preserve"> wordt dit ook meegenomen in de evaluatie van het consortium. </w:t>
      </w:r>
    </w:p>
    <w:p w14:paraId="7AA2D6C2" w14:textId="01E8AC01" w:rsidR="00443B77" w:rsidRDefault="00772026" w:rsidP="00834BA5">
      <w:pPr>
        <w:pStyle w:val="standaard0"/>
      </w:pPr>
      <w:r w:rsidRPr="00A974E6">
        <w:t xml:space="preserve">Het </w:t>
      </w:r>
      <w:proofErr w:type="spellStart"/>
      <w:r w:rsidRPr="00A974E6">
        <w:t>copromotorschap</w:t>
      </w:r>
      <w:proofErr w:type="spellEnd"/>
      <w:r w:rsidRPr="00A974E6">
        <w:t xml:space="preserve"> is niet verzoenbaar met een aanstelling ten laste van het project.</w:t>
      </w:r>
    </w:p>
    <w:p w14:paraId="52F6510C" w14:textId="475AB144" w:rsidR="00C704A4" w:rsidRDefault="00443B77" w:rsidP="00443B77">
      <w:pPr>
        <w:pStyle w:val="Kop2"/>
      </w:pPr>
      <w:r>
        <w:t>Contactpersoon</w:t>
      </w:r>
      <w:r w:rsidR="004F0D79">
        <w:t xml:space="preserve"> (verplicht)</w:t>
      </w:r>
    </w:p>
    <w:p w14:paraId="2BCDB4E8" w14:textId="759E135A" w:rsidR="00443B77" w:rsidRDefault="00982108">
      <w:r>
        <w:t>E</w:t>
      </w:r>
      <w:r w:rsidRPr="00982108">
        <w:t>én UGent-medewerker die als tussenpersoon fungeert voor communicatie met betrekking tot de projectaanvraag.</w:t>
      </w:r>
    </w:p>
    <w:p w14:paraId="2DA9CF13" w14:textId="77777777" w:rsidR="00982108" w:rsidRPr="00443B77" w:rsidRDefault="00982108" w:rsidP="00DF327A"/>
    <w:p w14:paraId="26F6EE29" w14:textId="77777777" w:rsidR="00CF1B96" w:rsidRPr="00A974E6" w:rsidRDefault="00CF1B96" w:rsidP="00DF327A">
      <w:pPr>
        <w:pStyle w:val="Kop1"/>
      </w:pPr>
      <w:r w:rsidRPr="00A974E6">
        <w:t xml:space="preserve">Betrokken onderzoeker </w:t>
      </w:r>
    </w:p>
    <w:p w14:paraId="6A1B6333" w14:textId="59338526" w:rsidR="00CF1B96" w:rsidRDefault="00CF1B96" w:rsidP="00834BA5">
      <w:pPr>
        <w:pStyle w:val="standaard0"/>
      </w:pPr>
      <w:r w:rsidRPr="00A974E6">
        <w:t xml:space="preserve">Betrokken onderzoeker binnen of buiten de UGent waarmee zal worden samengewerkt in het kader van het voorgestelde onderzoek. De rol van de </w:t>
      </w:r>
      <w:r w:rsidR="0079290D">
        <w:t xml:space="preserve">betrokken </w:t>
      </w:r>
      <w:r w:rsidRPr="00A974E6">
        <w:t xml:space="preserve">onderzoeker </w:t>
      </w:r>
      <w:r w:rsidR="0079290D">
        <w:t>wordt specifiek toegelicht</w:t>
      </w:r>
      <w:r w:rsidRPr="00A974E6">
        <w:t xml:space="preserve">. Deze </w:t>
      </w:r>
      <w:r w:rsidRPr="00A974E6">
        <w:lastRenderedPageBreak/>
        <w:t xml:space="preserve">onderzoeker ondersteunt op een wezenlijke manier het beschreven wetenschappelijk onderzoek (bijvoorbeeld via ter beschikkingstelling van faciliteiten, aanreiken van methodologieën, dienstverlening in </w:t>
      </w:r>
      <w:proofErr w:type="spellStart"/>
      <w:r w:rsidRPr="00A974E6">
        <w:t>onderaanneming</w:t>
      </w:r>
      <w:proofErr w:type="spellEnd"/>
      <w:r w:rsidRPr="00A974E6">
        <w:t>,…) maar neemt geen</w:t>
      </w:r>
      <w:r w:rsidR="00875B73">
        <w:t xml:space="preserve"> (co)</w:t>
      </w:r>
      <w:proofErr w:type="spellStart"/>
      <w:r w:rsidRPr="00A974E6">
        <w:t>promotorschap</w:t>
      </w:r>
      <w:proofErr w:type="spellEnd"/>
      <w:r w:rsidRPr="00A974E6">
        <w:t xml:space="preserve"> op zich. </w:t>
      </w:r>
    </w:p>
    <w:p w14:paraId="2887E004" w14:textId="0A0C80ED" w:rsidR="00950578" w:rsidRDefault="00950578" w:rsidP="00834BA5">
      <w:pPr>
        <w:pStyle w:val="standaard0"/>
        <w:rPr>
          <w:i/>
        </w:rPr>
      </w:pPr>
      <w:r w:rsidRPr="00491AF2">
        <w:rPr>
          <w:i/>
        </w:rPr>
        <w:t>GISMO-instructies:</w:t>
      </w:r>
      <w:r w:rsidRPr="00950578">
        <w:rPr>
          <w:i/>
        </w:rPr>
        <w:t xml:space="preserve"> </w:t>
      </w:r>
      <w:r w:rsidR="00AD41D4">
        <w:rPr>
          <w:i/>
        </w:rPr>
        <w:t xml:space="preserve">zoek of </w:t>
      </w:r>
      <w:r>
        <w:rPr>
          <w:i/>
        </w:rPr>
        <w:t>voeg een persoon toe</w:t>
      </w:r>
      <w:r w:rsidR="00AD41D4">
        <w:rPr>
          <w:i/>
        </w:rPr>
        <w:t xml:space="preserve"> via de zoeker</w:t>
      </w:r>
      <w:r>
        <w:rPr>
          <w:i/>
        </w:rPr>
        <w:t>.</w:t>
      </w:r>
      <w:r w:rsidR="00AD41D4">
        <w:rPr>
          <w:i/>
        </w:rPr>
        <w:t xml:space="preserve"> Voeg een korte beschrijving toe over de rol van deze persoon via het voorziene tekstveld.</w:t>
      </w:r>
    </w:p>
    <w:p w14:paraId="1CBABF38" w14:textId="77777777" w:rsidR="00AD41D4" w:rsidRDefault="00AD41D4" w:rsidP="00834BA5">
      <w:pPr>
        <w:pStyle w:val="standaard0"/>
      </w:pPr>
    </w:p>
    <w:p w14:paraId="2BB742F3" w14:textId="77777777" w:rsidR="00AD41D4" w:rsidRDefault="00AD41D4" w:rsidP="00AD41D4">
      <w:pPr>
        <w:pStyle w:val="Kop1"/>
      </w:pPr>
      <w:r w:rsidRPr="00A974E6">
        <w:t xml:space="preserve">Projectvoorstel </w:t>
      </w:r>
    </w:p>
    <w:p w14:paraId="30902F22" w14:textId="2987009C" w:rsidR="00AD41D4" w:rsidRDefault="00AD41D4" w:rsidP="00AD41D4">
      <w:pPr>
        <w:pStyle w:val="Kop1"/>
        <w:numPr>
          <w:ilvl w:val="1"/>
          <w:numId w:val="2"/>
        </w:numPr>
      </w:pPr>
      <w:r w:rsidRPr="00CD410A">
        <w:t xml:space="preserve">Interdisciplinair karakter (max. </w:t>
      </w:r>
      <w:r w:rsidR="007F4786">
        <w:t>6000 karakters</w:t>
      </w:r>
      <w:r w:rsidRPr="00CD410A">
        <w:t xml:space="preserve">) </w:t>
      </w:r>
    </w:p>
    <w:p w14:paraId="266CF070" w14:textId="54DBB35E" w:rsidR="00AD41D4" w:rsidRDefault="00AD41D4" w:rsidP="00AD41D4">
      <w:pPr>
        <w:pStyle w:val="standaard0"/>
      </w:pPr>
      <w:r>
        <w:t>Geef aan op welke manier dit projectvoorstel interdisciplinair en geconcerteerd is.</w:t>
      </w:r>
      <w:r w:rsidRPr="00E06163">
        <w:rPr>
          <w:rFonts w:cs="Arial"/>
        </w:rPr>
        <w:t xml:space="preserve"> </w:t>
      </w:r>
      <w:r>
        <w:rPr>
          <w:rFonts w:cs="Arial"/>
        </w:rPr>
        <w:t>Toon aan dat het onderzoek op een geïntegreerde wijze wordt uitgevoerd.</w:t>
      </w:r>
      <w:r>
        <w:t xml:space="preserve"> </w:t>
      </w:r>
    </w:p>
    <w:p w14:paraId="3C50BE4C" w14:textId="09EB78D4" w:rsidR="00AD41D4" w:rsidRPr="00E57A6A" w:rsidRDefault="00E57A6A" w:rsidP="00AD41D4">
      <w:pPr>
        <w:pStyle w:val="standaard0"/>
        <w:rPr>
          <w:i/>
        </w:rPr>
      </w:pPr>
      <w:r w:rsidRPr="00E57A6A">
        <w:rPr>
          <w:i/>
        </w:rPr>
        <w:t xml:space="preserve">GISMO-instructies: </w:t>
      </w:r>
      <w:r>
        <w:rPr>
          <w:i/>
        </w:rPr>
        <w:t xml:space="preserve">maak gebruik van het voorziene tekstveld. </w:t>
      </w:r>
      <w:r w:rsidR="0091346B">
        <w:rPr>
          <w:i/>
        </w:rPr>
        <w:t>Onderaan staat een teller die aangeeft hoeveel karakters en woorden gebruikt werden. Indicatief: 6.000 karakters vertaalt zich in ongeveer 1000 woorden.</w:t>
      </w:r>
    </w:p>
    <w:p w14:paraId="00A139A3" w14:textId="3DCEE054" w:rsidR="00AD41D4" w:rsidRPr="00B9249E" w:rsidRDefault="00AD41D4" w:rsidP="00AD41D4">
      <w:pPr>
        <w:pStyle w:val="Kop1"/>
        <w:numPr>
          <w:ilvl w:val="1"/>
          <w:numId w:val="2"/>
        </w:numPr>
      </w:pPr>
      <w:bookmarkStart w:id="1" w:name="_Hlk75176899"/>
      <w:r w:rsidRPr="00B9249E">
        <w:t>Probleemstelling, doelstelling en methodologie en fasering samen met volledige bibliografische opgave van de geciteerde werken</w:t>
      </w:r>
      <w:bookmarkEnd w:id="1"/>
      <w:r w:rsidRPr="00B9249E">
        <w:t xml:space="preserve"> (max. </w:t>
      </w:r>
      <w:r>
        <w:t>7</w:t>
      </w:r>
      <w:r w:rsidRPr="00B9249E">
        <w:t xml:space="preserve"> blz. </w:t>
      </w:r>
      <w:r>
        <w:t>waarvan max. 2 voor bibliografie)</w:t>
      </w:r>
    </w:p>
    <w:p w14:paraId="442CD564" w14:textId="77777777" w:rsidR="00AD41D4" w:rsidRPr="00861E20" w:rsidRDefault="00AD41D4" w:rsidP="00AD41D4">
      <w:pPr>
        <w:pStyle w:val="standaard0"/>
      </w:pPr>
      <w:r w:rsidRPr="00861E20">
        <w:t>Bondige wetenschappelijke uiteenzetting met beschrijving van de doelstelling van het interdisciplinair project en de vooruitgang die het vertegenwoordigt in relatie met de huidige stand van het onderzoek in de beide monodisciplines. Het werkplan omvat ook de wetenschappelijke en technische omschrijving van de geplande activiteiten om de vooropgestelde doelstelling te bereiken. Vermeld eveneens fasering en desgevallend de taakverdeling tussen de beide promotoren bij het uitvoeren van het onderzoek.</w:t>
      </w:r>
    </w:p>
    <w:p w14:paraId="1FAB7807" w14:textId="34A0682C" w:rsidR="00E57A6A" w:rsidRPr="00E57A6A" w:rsidRDefault="00E57A6A" w:rsidP="00AD41D4">
      <w:pPr>
        <w:pStyle w:val="standaard0"/>
        <w:rPr>
          <w:i/>
        </w:rPr>
      </w:pPr>
      <w:r w:rsidRPr="00E57A6A">
        <w:rPr>
          <w:i/>
        </w:rPr>
        <w:t xml:space="preserve">GISMO-instructies: </w:t>
      </w:r>
      <w:r w:rsidR="00AD41D4" w:rsidRPr="00E57A6A">
        <w:rPr>
          <w:i/>
        </w:rPr>
        <w:t xml:space="preserve">Deze uiteenzetting beslaat maximaal vijf bladzijden en hanteert lettertype </w:t>
      </w:r>
      <w:proofErr w:type="spellStart"/>
      <w:r w:rsidR="00AD41D4" w:rsidRPr="00E57A6A">
        <w:rPr>
          <w:i/>
        </w:rPr>
        <w:t>Arial</w:t>
      </w:r>
      <w:proofErr w:type="spellEnd"/>
      <w:r w:rsidR="00AD41D4" w:rsidRPr="00E57A6A">
        <w:rPr>
          <w:i/>
        </w:rPr>
        <w:t xml:space="preserve"> 10 (spatiëring 1). Start de bibliografie op een nieuwe pagina, voorafgegaan door een hoofding ‘Bibliografie’</w:t>
      </w:r>
      <w:r>
        <w:rPr>
          <w:i/>
        </w:rPr>
        <w:t xml:space="preserve"> of ‘</w:t>
      </w:r>
      <w:proofErr w:type="spellStart"/>
      <w:r>
        <w:rPr>
          <w:i/>
        </w:rPr>
        <w:t>Bibliography</w:t>
      </w:r>
      <w:proofErr w:type="spellEnd"/>
      <w:r>
        <w:rPr>
          <w:i/>
        </w:rPr>
        <w:t>’</w:t>
      </w:r>
      <w:r w:rsidR="00AD41D4" w:rsidRPr="00E57A6A">
        <w:rPr>
          <w:i/>
        </w:rPr>
        <w:t xml:space="preserve">. De bibliografie beslaat maximaal twee bladzijden en hanteert eveneens lettertype </w:t>
      </w:r>
      <w:proofErr w:type="spellStart"/>
      <w:r w:rsidR="00AD41D4" w:rsidRPr="00E57A6A">
        <w:rPr>
          <w:i/>
        </w:rPr>
        <w:t>Arial</w:t>
      </w:r>
      <w:proofErr w:type="spellEnd"/>
      <w:r w:rsidR="00AD41D4" w:rsidRPr="00E57A6A">
        <w:rPr>
          <w:i/>
        </w:rPr>
        <w:t xml:space="preserve"> 10 (spatiëring 1).</w:t>
      </w:r>
      <w:r>
        <w:rPr>
          <w:i/>
        </w:rPr>
        <w:t xml:space="preserve"> </w:t>
      </w:r>
      <w:r w:rsidR="009A579F">
        <w:rPr>
          <w:i/>
        </w:rPr>
        <w:t>L</w:t>
      </w:r>
      <w:bookmarkStart w:id="2" w:name="_GoBack"/>
      <w:bookmarkEnd w:id="2"/>
      <w:r>
        <w:rPr>
          <w:i/>
        </w:rPr>
        <w:t>aad één pdf-bestand op.</w:t>
      </w:r>
      <w:r w:rsidR="0091346B">
        <w:rPr>
          <w:i/>
        </w:rPr>
        <w:t xml:space="preserve"> Een bestand dat meer bladzijden telt dan aangegeven, zal niet kunnen worden opgeladen.</w:t>
      </w:r>
    </w:p>
    <w:p w14:paraId="21C165C0" w14:textId="77777777" w:rsidR="00AD41D4" w:rsidRDefault="00AD41D4" w:rsidP="00AD41D4">
      <w:pPr>
        <w:pStyle w:val="Kop2"/>
        <w:numPr>
          <w:ilvl w:val="0"/>
          <w:numId w:val="0"/>
        </w:numPr>
      </w:pPr>
    </w:p>
    <w:p w14:paraId="13693B76" w14:textId="77777777" w:rsidR="00AD41D4" w:rsidRPr="00A974E6" w:rsidRDefault="00AD41D4" w:rsidP="0022752E">
      <w:pPr>
        <w:pStyle w:val="Kop1"/>
      </w:pPr>
      <w:r w:rsidRPr="00A974E6">
        <w:t>Kwalificaties van de voorgestelde promotoren</w:t>
      </w:r>
    </w:p>
    <w:p w14:paraId="471AE6FF" w14:textId="75B64113" w:rsidR="00AD41D4" w:rsidRPr="00A974E6" w:rsidRDefault="00AD41D4" w:rsidP="0022752E">
      <w:pPr>
        <w:pStyle w:val="Kop1"/>
        <w:numPr>
          <w:ilvl w:val="1"/>
          <w:numId w:val="2"/>
        </w:numPr>
      </w:pPr>
      <w:r w:rsidRPr="00A974E6">
        <w:t>Context en strategie in relatie tot het ingediende voorstel (max</w:t>
      </w:r>
      <w:r w:rsidR="00E57A6A">
        <w:t xml:space="preserve"> 12.000 karakters</w:t>
      </w:r>
      <w:r w:rsidRPr="00A974E6">
        <w:t>)</w:t>
      </w:r>
    </w:p>
    <w:p w14:paraId="6E1CA943" w14:textId="2A2AD07F" w:rsidR="00AD41D4" w:rsidRDefault="00AD41D4" w:rsidP="00AD41D4">
      <w:pPr>
        <w:pStyle w:val="standaard0"/>
      </w:pPr>
      <w:r w:rsidRPr="00A974E6">
        <w:t>Situering van het voorgestelde onderzoekswerk in het kader van de verschillende onderzoeksonderwerpen die relevant zijn voor de aanvraag en die momenteel door een (of beide) promotor(en) worden bestudeerd of in de toekomst zouden bestudeerd worden. Wanneer het een nieuwe onderzoekslijn betreft dan dient dit eveneens kort te worden toegelicht en gemotiveerd.</w:t>
      </w:r>
    </w:p>
    <w:p w14:paraId="1629CEB7" w14:textId="1137C2D4" w:rsidR="00E57A6A" w:rsidRPr="00E57A6A" w:rsidRDefault="00E57A6A" w:rsidP="00E57A6A">
      <w:pPr>
        <w:pStyle w:val="standaard0"/>
        <w:rPr>
          <w:i/>
        </w:rPr>
      </w:pPr>
      <w:r w:rsidRPr="00E57A6A">
        <w:rPr>
          <w:i/>
        </w:rPr>
        <w:t xml:space="preserve">GISMO-instructies: </w:t>
      </w:r>
      <w:r>
        <w:rPr>
          <w:i/>
        </w:rPr>
        <w:t xml:space="preserve">maak gebruik van het voorziene tekstveld. Onderaan staat een teller </w:t>
      </w:r>
      <w:r w:rsidR="0091346B">
        <w:rPr>
          <w:i/>
        </w:rPr>
        <w:t>die aangeeft hoeveel</w:t>
      </w:r>
      <w:r>
        <w:rPr>
          <w:i/>
        </w:rPr>
        <w:t xml:space="preserve"> karakters en woorden</w:t>
      </w:r>
      <w:r w:rsidR="0091346B">
        <w:rPr>
          <w:i/>
        </w:rPr>
        <w:t xml:space="preserve"> gebruikt werden</w:t>
      </w:r>
      <w:r>
        <w:rPr>
          <w:i/>
        </w:rPr>
        <w:t>.</w:t>
      </w:r>
      <w:r w:rsidR="0091346B">
        <w:rPr>
          <w:i/>
        </w:rPr>
        <w:t xml:space="preserve"> Indicatief: 12.000 karakters vertaalt zich in ongeveer 2000 woorden.</w:t>
      </w:r>
    </w:p>
    <w:p w14:paraId="5C966D5E" w14:textId="2339F62A" w:rsidR="00AD41D4" w:rsidRPr="00A974E6" w:rsidRDefault="00AD41D4" w:rsidP="0022752E">
      <w:pPr>
        <w:pStyle w:val="Kop1"/>
        <w:numPr>
          <w:ilvl w:val="1"/>
          <w:numId w:val="2"/>
        </w:numPr>
      </w:pPr>
      <w:r w:rsidRPr="00A974E6">
        <w:t xml:space="preserve">Samenwerking met andere onderzoekers, onderzoeksgroepen of instellingen in het kader van het voorgestelde onderzoekproject </w:t>
      </w:r>
      <w:r>
        <w:t xml:space="preserve">(max </w:t>
      </w:r>
      <w:r w:rsidR="007F4786">
        <w:t>3000 karakters</w:t>
      </w:r>
      <w:r>
        <w:t>)</w:t>
      </w:r>
    </w:p>
    <w:p w14:paraId="11EE9D12" w14:textId="5CEBF37B" w:rsidR="00AD41D4" w:rsidRDefault="00AD41D4" w:rsidP="00AD41D4">
      <w:pPr>
        <w:pStyle w:val="standaard0"/>
      </w:pPr>
      <w:r w:rsidRPr="00861E20">
        <w:t xml:space="preserve">Eventuele samenwerking met andere onderzoekers, onderzoeksgroepen of instellingen in het kader van het voorgestelde onderzoeksproject. Beschrijf ook de aard van samenwerking en de relevantie van deze samenwerking voor het voorgestelde onderzoeksproject. In elk geval hoort hier de rol van de eerder vermelde </w:t>
      </w:r>
      <w:r w:rsidRPr="00A974E6">
        <w:t xml:space="preserve">copromotor(en) en/of </w:t>
      </w:r>
      <w:r w:rsidRPr="00861E20">
        <w:t>betrokken onderzoeker(s) (</w:t>
      </w:r>
      <w:r>
        <w:t>punten 2 en 3</w:t>
      </w:r>
      <w:r w:rsidRPr="00861E20">
        <w:t>) beschreven te worden.</w:t>
      </w:r>
    </w:p>
    <w:p w14:paraId="1365E4D9" w14:textId="437EAC2E" w:rsidR="00E57A6A" w:rsidRPr="00E57A6A" w:rsidRDefault="00E57A6A" w:rsidP="00E57A6A">
      <w:pPr>
        <w:pStyle w:val="standaard0"/>
        <w:rPr>
          <w:i/>
        </w:rPr>
      </w:pPr>
      <w:r w:rsidRPr="00E57A6A">
        <w:rPr>
          <w:i/>
        </w:rPr>
        <w:t xml:space="preserve">GISMO-instructies: </w:t>
      </w:r>
      <w:r>
        <w:rPr>
          <w:i/>
        </w:rPr>
        <w:t xml:space="preserve">maak gebruik van het voorziene tekstveld. </w:t>
      </w:r>
      <w:r w:rsidR="0091346B">
        <w:rPr>
          <w:i/>
        </w:rPr>
        <w:t>Onderaan staat een teller die aangeeft hoeveel karakters en woorden gebruikt werden. Indicatief: 3.000 karakters vertaalt zich in ongeveer 500 woorden.</w:t>
      </w:r>
    </w:p>
    <w:p w14:paraId="01F7935D" w14:textId="77777777" w:rsidR="00C704A4" w:rsidRDefault="00C704A4" w:rsidP="00834BA5">
      <w:pPr>
        <w:pStyle w:val="standaard0"/>
      </w:pPr>
    </w:p>
    <w:p w14:paraId="37B9803B" w14:textId="3B4E0A17" w:rsidR="00CF1B96" w:rsidRDefault="00554776" w:rsidP="00DF327A">
      <w:pPr>
        <w:pStyle w:val="Kop1"/>
      </w:pPr>
      <w:r>
        <w:t>E</w:t>
      </w:r>
      <w:r w:rsidR="00CF1B96" w:rsidRPr="00A974E6">
        <w:t>thische implicaties</w:t>
      </w:r>
    </w:p>
    <w:p w14:paraId="18F3F3C5" w14:textId="4F6E903E" w:rsidR="00AF3432" w:rsidRDefault="00B9249E" w:rsidP="00AF3432">
      <w:r w:rsidRPr="005F5905">
        <w:t>Geef aan of het projectvoorstel ethische implicaties heeft</w:t>
      </w:r>
      <w:r w:rsidR="00AF3432">
        <w:t xml:space="preserve"> aan de hand van de ethische vragenlijst</w:t>
      </w:r>
      <w:r w:rsidRPr="005F5905">
        <w:t xml:space="preserve">. </w:t>
      </w:r>
      <w:r w:rsidR="00AF3432">
        <w:t xml:space="preserve">Meer informatie over deze vragenlijst: </w:t>
      </w:r>
      <w:hyperlink r:id="rId19" w:history="1">
        <w:r w:rsidR="00DF327A" w:rsidRPr="00B72AB1">
          <w:rPr>
            <w:rStyle w:val="Hyperlink"/>
          </w:rPr>
          <w:t>https://onderzoektips.ugent.be/en/tips/00001933/</w:t>
        </w:r>
      </w:hyperlink>
      <w:r w:rsidR="00DF327A">
        <w:t xml:space="preserve">. </w:t>
      </w:r>
      <w:r w:rsidR="00443B77">
        <w:t xml:space="preserve"> </w:t>
      </w:r>
    </w:p>
    <w:p w14:paraId="53A557AF" w14:textId="1D0FB0C4" w:rsidR="00AD41D4" w:rsidRDefault="00AD41D4" w:rsidP="00EB3DCD">
      <w:pPr>
        <w:pStyle w:val="standaard0"/>
        <w:rPr>
          <w:i/>
        </w:rPr>
      </w:pPr>
      <w:r w:rsidRPr="00491AF2">
        <w:rPr>
          <w:i/>
        </w:rPr>
        <w:lastRenderedPageBreak/>
        <w:t>GISMO-instructies:</w:t>
      </w:r>
      <w:r w:rsidRPr="00950578">
        <w:rPr>
          <w:i/>
        </w:rPr>
        <w:t xml:space="preserve"> </w:t>
      </w:r>
      <w:r>
        <w:rPr>
          <w:i/>
        </w:rPr>
        <w:t xml:space="preserve">download de vragenlijst, vervolledig en laad een pdf-versie </w:t>
      </w:r>
      <w:r w:rsidR="007F4786">
        <w:rPr>
          <w:i/>
        </w:rPr>
        <w:t xml:space="preserve">terug </w:t>
      </w:r>
      <w:r>
        <w:rPr>
          <w:i/>
        </w:rPr>
        <w:t xml:space="preserve">op in deze rubriek. Beantwoord tevens de vraag over een eventueel ethisch advies. Volgende antwoorden </w:t>
      </w:r>
      <w:r w:rsidR="007F4786">
        <w:rPr>
          <w:i/>
        </w:rPr>
        <w:t>zij</w:t>
      </w:r>
      <w:r>
        <w:rPr>
          <w:i/>
        </w:rPr>
        <w:t>n voorzien:</w:t>
      </w:r>
    </w:p>
    <w:p w14:paraId="0DB76671" w14:textId="541CDA56" w:rsidR="00AD41D4" w:rsidRDefault="00AD41D4" w:rsidP="00EB3DCD">
      <w:pPr>
        <w:pStyle w:val="standaard0"/>
        <w:numPr>
          <w:ilvl w:val="0"/>
          <w:numId w:val="34"/>
        </w:numPr>
        <w:rPr>
          <w:i/>
        </w:rPr>
      </w:pPr>
      <w:r>
        <w:rPr>
          <w:i/>
        </w:rPr>
        <w:t>Niet van toepassing</w:t>
      </w:r>
    </w:p>
    <w:p w14:paraId="71F0FFCA" w14:textId="47028E95" w:rsidR="00AD41D4" w:rsidRDefault="00AD41D4" w:rsidP="00EB3DCD">
      <w:pPr>
        <w:pStyle w:val="standaard0"/>
        <w:numPr>
          <w:ilvl w:val="0"/>
          <w:numId w:val="34"/>
        </w:numPr>
        <w:rPr>
          <w:i/>
        </w:rPr>
      </w:pPr>
      <w:r>
        <w:rPr>
          <w:i/>
        </w:rPr>
        <w:t>Een positief ethisch advies is verstrekt</w:t>
      </w:r>
    </w:p>
    <w:p w14:paraId="4824C17F" w14:textId="1DE46C59" w:rsidR="00AD41D4" w:rsidRDefault="00AD41D4" w:rsidP="00EB3DCD">
      <w:pPr>
        <w:pStyle w:val="standaard0"/>
        <w:numPr>
          <w:ilvl w:val="0"/>
          <w:numId w:val="34"/>
        </w:numPr>
        <w:rPr>
          <w:i/>
        </w:rPr>
      </w:pPr>
      <w:r>
        <w:rPr>
          <w:i/>
        </w:rPr>
        <w:t>Een ethisch advies is in aanvraag</w:t>
      </w:r>
    </w:p>
    <w:p w14:paraId="5F1D51CB" w14:textId="13ED014F" w:rsidR="00AD41D4" w:rsidRDefault="00AD41D4" w:rsidP="00EB3DCD">
      <w:pPr>
        <w:pStyle w:val="standaard0"/>
        <w:numPr>
          <w:ilvl w:val="0"/>
          <w:numId w:val="34"/>
        </w:numPr>
        <w:rPr>
          <w:i/>
        </w:rPr>
      </w:pPr>
      <w:r>
        <w:rPr>
          <w:i/>
        </w:rPr>
        <w:t>Een ethisch advies zal worden aangevraagd na eventuele toekenning van het project</w:t>
      </w:r>
    </w:p>
    <w:p w14:paraId="1D4B4AED" w14:textId="0921C160" w:rsidR="00B9249E" w:rsidRPr="005F5905" w:rsidRDefault="00AF3432" w:rsidP="00EB3DCD">
      <w:pPr>
        <w:pStyle w:val="standaard0"/>
      </w:pPr>
      <w:r w:rsidRPr="00AD41D4">
        <w:rPr>
          <w:i/>
        </w:rPr>
        <w:t>Indien er reeds een advies vanwege de betrokken ethische commissie voorhanden is, kan dit worden toegevoegd.</w:t>
      </w:r>
    </w:p>
    <w:p w14:paraId="6C861BAB" w14:textId="1B8219D3" w:rsidR="00B9249E" w:rsidRPr="005F5905" w:rsidRDefault="00B9249E" w:rsidP="00EB3DCD">
      <w:pPr>
        <w:jc w:val="both"/>
      </w:pPr>
      <w:r w:rsidRPr="005F5905">
        <w:t>Bij negatieve evaluatie van de ethische commissie wordt het project in principe niet opgestart. Enkel indien na aanpassing van het project waardoor de ethische implicaties niet meer relevant zijn, het innovatiedoel haalbaar blijft kan het herwerkte project alsnog uitgevoerd worden.</w:t>
      </w:r>
    </w:p>
    <w:p w14:paraId="6FE06A73" w14:textId="5A4B7629" w:rsidR="00B9249E" w:rsidRPr="005F5905" w:rsidRDefault="00B9249E" w:rsidP="00EB3DCD">
      <w:pPr>
        <w:jc w:val="both"/>
      </w:pPr>
      <w:r w:rsidRPr="005F5905">
        <w:t xml:space="preserve">Het is aan de </w:t>
      </w:r>
      <w:r>
        <w:t>promotor</w:t>
      </w:r>
      <w:r w:rsidRPr="005F5905">
        <w:t xml:space="preserve"> van de aanvraag om het positief advies tijdig te bezorgen. </w:t>
      </w:r>
    </w:p>
    <w:p w14:paraId="09194F40" w14:textId="77777777" w:rsidR="00B9249E" w:rsidRDefault="00B9249E" w:rsidP="00EB3DCD">
      <w:pPr>
        <w:jc w:val="both"/>
      </w:pPr>
    </w:p>
    <w:p w14:paraId="6A9B61E8" w14:textId="38010E2E" w:rsidR="00B9249E" w:rsidRDefault="00DF327A" w:rsidP="00EB3DCD">
      <w:pPr>
        <w:pStyle w:val="Kop2"/>
        <w:jc w:val="both"/>
      </w:pPr>
      <w:r>
        <w:t xml:space="preserve">Extra toelichting over het </w:t>
      </w:r>
      <w:r w:rsidR="00B9249E">
        <w:t>Data Management Plan</w:t>
      </w:r>
    </w:p>
    <w:p w14:paraId="30E4DF85" w14:textId="77777777" w:rsidR="00C7688E" w:rsidRDefault="00C7688E" w:rsidP="00EB3DCD">
      <w:pPr>
        <w:jc w:val="both"/>
      </w:pPr>
      <w:r w:rsidRPr="00C7688E">
        <w:t xml:space="preserve">Bij toekenning van </w:t>
      </w:r>
      <w:proofErr w:type="spellStart"/>
      <w:r w:rsidRPr="00C7688E">
        <w:t>onderzoeksfinanciering</w:t>
      </w:r>
      <w:proofErr w:type="spellEnd"/>
      <w:r w:rsidRPr="00C7688E">
        <w:t xml:space="preserve"> door BOF en IOF zullen onderzoekers (promotoren of houders van een pre- of postdoctoraal mandaat) gevraagd worden om aan de start van hun onderzoek een datamanagement plan (DMP) op te maken en dit </w:t>
      </w:r>
      <w:r w:rsidRPr="00C7688E">
        <w:rPr>
          <w:b/>
        </w:rPr>
        <w:t>uiterlijk zes maanden</w:t>
      </w:r>
      <w:r w:rsidRPr="00C7688E">
        <w:t xml:space="preserve"> na de start op te laden in de betreffende projectfiche in GISMO. </w:t>
      </w:r>
    </w:p>
    <w:p w14:paraId="274D4A2E" w14:textId="77777777" w:rsidR="00C7688E" w:rsidRDefault="00C7688E" w:rsidP="00EB3DCD">
      <w:pPr>
        <w:jc w:val="both"/>
      </w:pPr>
      <w:r w:rsidRPr="00C7688E">
        <w:t xml:space="preserve">Het DMP dient opgesteld te worden op basis van één van de templates die worden aangeboden via </w:t>
      </w:r>
      <w:hyperlink r:id="rId20" w:history="1">
        <w:r w:rsidRPr="00C7688E">
          <w:rPr>
            <w:rStyle w:val="Hyperlink"/>
          </w:rPr>
          <w:t>DMPonline.be</w:t>
        </w:r>
      </w:hyperlink>
      <w:r w:rsidRPr="00C7688E">
        <w:t xml:space="preserve">; het opmaken van een DMP gebeurt bij voorkeur ook via deze tool. </w:t>
      </w:r>
    </w:p>
    <w:p w14:paraId="5CCEEE7E" w14:textId="77777777" w:rsidR="00C7688E" w:rsidRDefault="00C7688E" w:rsidP="00EB3DCD">
      <w:pPr>
        <w:jc w:val="both"/>
      </w:pPr>
      <w:r w:rsidRPr="00C7688E">
        <w:t xml:space="preserve">Van onderzoekers wordt daarnaast verwacht dat ze dit DMP gedurende de looptijd van het project up-to-date houden en ten allen tijde verantwoording kunnen afleggen over het databeheer van hun project. Op het einde van het project dienen onderzoekers de definitieve versie van dit DMP op te laden in GISMO. </w:t>
      </w:r>
    </w:p>
    <w:p w14:paraId="69B30C07" w14:textId="3750BE7F" w:rsidR="00B9249E" w:rsidRDefault="00C7688E" w:rsidP="00EB3DCD">
      <w:pPr>
        <w:jc w:val="both"/>
      </w:pPr>
      <w:r w:rsidRPr="00C7688E">
        <w:t xml:space="preserve">Voor verdere vragen over het opmaken van een DMP of het gebruikte template kan contact opgenomen worden met </w:t>
      </w:r>
      <w:hyperlink r:id="rId21" w:history="1">
        <w:r w:rsidRPr="008D4FE3">
          <w:rPr>
            <w:rStyle w:val="Hyperlink"/>
          </w:rPr>
          <w:t>rdm.support@ugent.be</w:t>
        </w:r>
      </w:hyperlink>
      <w:r w:rsidRPr="00C7688E">
        <w:t>.</w:t>
      </w:r>
    </w:p>
    <w:p w14:paraId="2FA8E102" w14:textId="77777777" w:rsidR="00F11306" w:rsidRPr="00B9249E" w:rsidRDefault="00F11306" w:rsidP="00EB3DCD">
      <w:pPr>
        <w:jc w:val="both"/>
      </w:pPr>
    </w:p>
    <w:p w14:paraId="4230C95C" w14:textId="77777777" w:rsidR="00F11306" w:rsidRDefault="00F11306" w:rsidP="00EB3DCD">
      <w:pPr>
        <w:pStyle w:val="Kop1"/>
        <w:jc w:val="both"/>
        <w:rPr>
          <w:color w:val="212121"/>
        </w:rPr>
      </w:pPr>
      <w:r>
        <w:t>Parallelle aanvragen</w:t>
      </w:r>
      <w:r w:rsidRPr="002372DB">
        <w:rPr>
          <w:color w:val="212121"/>
        </w:rPr>
        <w:t xml:space="preserve"> </w:t>
      </w:r>
    </w:p>
    <w:p w14:paraId="64A9B3B9" w14:textId="77777777" w:rsidR="00F11306" w:rsidRPr="00520C7A" w:rsidRDefault="00F11306" w:rsidP="00EB3DCD">
      <w:pPr>
        <w:jc w:val="both"/>
      </w:pPr>
    </w:p>
    <w:p w14:paraId="5D60B039" w14:textId="77777777" w:rsidR="00F11306" w:rsidRPr="00520C7A" w:rsidRDefault="00F11306" w:rsidP="00EB3DCD">
      <w:pPr>
        <w:numPr>
          <w:ilvl w:val="0"/>
          <w:numId w:val="25"/>
        </w:numPr>
        <w:spacing w:after="0"/>
        <w:jc w:val="both"/>
        <w:rPr>
          <w:rFonts w:cs="Arial"/>
          <w:szCs w:val="20"/>
          <w:lang w:eastAsia="nl-BE"/>
        </w:rPr>
      </w:pPr>
      <w:r w:rsidRPr="00520C7A">
        <w:rPr>
          <w:rFonts w:cs="Arial"/>
          <w:szCs w:val="20"/>
          <w:lang w:eastAsia="nl-BE"/>
        </w:rPr>
        <w:t xml:space="preserve">Welke onderzoekers hebben meegewerkt aan het opstellen van de huidige projectaanvraag? Wat is de bijdrage van elk van deze onderzoekers? </w:t>
      </w:r>
    </w:p>
    <w:p w14:paraId="615569C0" w14:textId="77777777" w:rsidR="00F11306" w:rsidRPr="00520C7A" w:rsidRDefault="00F11306" w:rsidP="00EB3DCD">
      <w:pPr>
        <w:numPr>
          <w:ilvl w:val="0"/>
          <w:numId w:val="25"/>
        </w:numPr>
        <w:spacing w:after="0"/>
        <w:jc w:val="both"/>
        <w:rPr>
          <w:rFonts w:cs="Arial"/>
          <w:szCs w:val="20"/>
          <w:lang w:eastAsia="nl-BE"/>
        </w:rPr>
      </w:pPr>
      <w:r w:rsidRPr="00520C7A">
        <w:rPr>
          <w:rFonts w:cs="Arial"/>
          <w:szCs w:val="20"/>
          <w:lang w:eastAsia="nl-BE"/>
        </w:rPr>
        <w:t>Zijn er andere aanvragen die deels of volledig overlappen met de huidige aanvraag</w:t>
      </w:r>
      <w:r>
        <w:rPr>
          <w:rFonts w:cs="Arial"/>
          <w:szCs w:val="20"/>
          <w:lang w:eastAsia="nl-BE"/>
        </w:rPr>
        <w:t xml:space="preserve"> of zullen er op korte termijn overlappende aanvragen worden ingediend</w:t>
      </w:r>
      <w:r w:rsidRPr="00520C7A">
        <w:rPr>
          <w:rFonts w:cs="Arial"/>
          <w:szCs w:val="20"/>
          <w:lang w:eastAsia="nl-BE"/>
        </w:rPr>
        <w:t>? Zo ja, op welke manier overlappen de aanvragen en wat is de status van de andere aanvraag? Is die overlap eventueel toe te schrijven aan een eerdere samenwerking met andere onderzoekers?</w:t>
      </w:r>
      <w:r>
        <w:rPr>
          <w:rFonts w:cs="Arial"/>
          <w:szCs w:val="20"/>
          <w:lang w:eastAsia="nl-BE"/>
        </w:rPr>
        <w:t xml:space="preserve"> </w:t>
      </w:r>
    </w:p>
    <w:p w14:paraId="24C6CBEF" w14:textId="77777777" w:rsidR="00F11306" w:rsidRPr="00520C7A" w:rsidRDefault="00F11306" w:rsidP="00EB3DCD">
      <w:pPr>
        <w:numPr>
          <w:ilvl w:val="0"/>
          <w:numId w:val="25"/>
        </w:numPr>
        <w:spacing w:after="0"/>
        <w:jc w:val="both"/>
        <w:rPr>
          <w:rFonts w:cs="Arial"/>
          <w:szCs w:val="20"/>
          <w:lang w:eastAsia="nl-BE"/>
        </w:rPr>
      </w:pPr>
      <w:r w:rsidRPr="00520C7A">
        <w:rPr>
          <w:rFonts w:cs="Arial"/>
          <w:iCs/>
          <w:szCs w:val="20"/>
          <w:lang w:eastAsia="nl-BE"/>
        </w:rPr>
        <w:t xml:space="preserve">Indien er overlappende aanvragen zijn, waarom wordt er bijkomende financiering gevraagd? </w:t>
      </w:r>
    </w:p>
    <w:p w14:paraId="798A59DA" w14:textId="75EF1EE3" w:rsidR="00F11306" w:rsidRPr="00520C7A" w:rsidRDefault="00F11306" w:rsidP="00EB3DCD">
      <w:pPr>
        <w:spacing w:after="0"/>
        <w:ind w:left="1440" w:hanging="360"/>
        <w:jc w:val="both"/>
        <w:rPr>
          <w:rFonts w:cs="Arial"/>
          <w:szCs w:val="20"/>
          <w:lang w:eastAsia="nl-BE"/>
        </w:rPr>
      </w:pPr>
      <w:r w:rsidRPr="00520C7A">
        <w:rPr>
          <w:rFonts w:cs="Arial"/>
          <w:iCs/>
          <w:szCs w:val="20"/>
          <w:lang w:eastAsia="nl-BE"/>
        </w:rPr>
        <w:t>a.</w:t>
      </w:r>
      <w:r w:rsidR="0074040B">
        <w:rPr>
          <w:rFonts w:cs="Arial"/>
          <w:iCs/>
          <w:szCs w:val="20"/>
          <w:lang w:eastAsia="nl-BE"/>
        </w:rPr>
        <w:t xml:space="preserve"> </w:t>
      </w:r>
      <w:r w:rsidRPr="00520C7A">
        <w:rPr>
          <w:rFonts w:cs="Arial"/>
          <w:iCs/>
          <w:szCs w:val="20"/>
          <w:lang w:eastAsia="nl-BE"/>
        </w:rPr>
        <w:t xml:space="preserve">Is dit om de kansen op financiering te maximaliseren? In dit geval kan de Onderzoeksraad beslissen om onder voorbehoud te honoreren, i.e. op voorwaarde dat de parallelle financieringsaanvraag niet wordt toegekend. De info omtrent overlappende financieringsaanvragen zal dus de evaluatie van projecten zelf niet beïnvloeden. Wel kan de Onderzoeksraad besluiten de selectie nadien te annuleren of het toegekende budget te reduceren indien eenzelfde project twee keer zal worden betoelaagd . </w:t>
      </w:r>
    </w:p>
    <w:p w14:paraId="4BA5EBB8" w14:textId="027B063A" w:rsidR="00F11306" w:rsidRDefault="00F11306" w:rsidP="00EB3DCD">
      <w:pPr>
        <w:spacing w:after="0"/>
        <w:ind w:left="1440" w:hanging="360"/>
        <w:jc w:val="both"/>
        <w:rPr>
          <w:rFonts w:cs="Arial"/>
          <w:iCs/>
          <w:szCs w:val="20"/>
          <w:lang w:eastAsia="nl-BE"/>
        </w:rPr>
      </w:pPr>
      <w:r w:rsidRPr="00520C7A">
        <w:rPr>
          <w:rFonts w:cs="Arial"/>
          <w:szCs w:val="20"/>
          <w:lang w:eastAsia="nl-BE"/>
        </w:rPr>
        <w:t>b.</w:t>
      </w:r>
      <w:r w:rsidR="0074040B">
        <w:rPr>
          <w:rFonts w:cs="Arial"/>
          <w:szCs w:val="20"/>
          <w:lang w:eastAsia="nl-BE"/>
        </w:rPr>
        <w:t xml:space="preserve"> </w:t>
      </w:r>
      <w:r w:rsidRPr="00520C7A">
        <w:rPr>
          <w:rFonts w:cs="Arial"/>
          <w:iCs/>
          <w:szCs w:val="20"/>
          <w:lang w:eastAsia="nl-BE"/>
        </w:rPr>
        <w:t>Of wordt er bijkomende financiering gevraagd die complementair is aan de parallelle financiering die via een ander kanaal is gevraagd? Stel dat beide gevraagde financieringen worden toegekend: hoe zullen deze budgetten elkaar aanvullen, waarvoor worden de twee budgetten dan aangewend?</w:t>
      </w:r>
    </w:p>
    <w:p w14:paraId="2767CFFB" w14:textId="77777777" w:rsidR="00F11306" w:rsidRDefault="00F11306" w:rsidP="00EB3DCD">
      <w:pPr>
        <w:spacing w:after="0"/>
        <w:ind w:left="360" w:hanging="360"/>
        <w:jc w:val="both"/>
        <w:rPr>
          <w:i/>
        </w:rPr>
      </w:pPr>
    </w:p>
    <w:p w14:paraId="73B780B7" w14:textId="3F780CD6" w:rsidR="00F11306" w:rsidRPr="00F11306" w:rsidRDefault="00F11306" w:rsidP="00EB3DCD">
      <w:pPr>
        <w:jc w:val="both"/>
        <w:rPr>
          <w:rFonts w:cs="Arial"/>
          <w:i/>
          <w:iCs/>
          <w:szCs w:val="20"/>
          <w:lang w:eastAsia="nl-BE"/>
        </w:rPr>
      </w:pPr>
      <w:r w:rsidRPr="00F11306">
        <w:rPr>
          <w:i/>
        </w:rPr>
        <w:t xml:space="preserve">GISMO-instructies: </w:t>
      </w:r>
      <w:r w:rsidR="00E10539">
        <w:rPr>
          <w:i/>
        </w:rPr>
        <w:t xml:space="preserve">indien van toepassing, </w:t>
      </w:r>
      <w:r w:rsidRPr="00F11306">
        <w:rPr>
          <w:i/>
        </w:rPr>
        <w:t xml:space="preserve">maak gebruik van </w:t>
      </w:r>
      <w:r>
        <w:rPr>
          <w:i/>
        </w:rPr>
        <w:t>de drie</w:t>
      </w:r>
      <w:r w:rsidRPr="00F11306">
        <w:rPr>
          <w:i/>
        </w:rPr>
        <w:t xml:space="preserve"> voorziene tekstveld</w:t>
      </w:r>
      <w:r>
        <w:rPr>
          <w:i/>
        </w:rPr>
        <w:t>en</w:t>
      </w:r>
      <w:r w:rsidRPr="00F11306">
        <w:rPr>
          <w:i/>
        </w:rPr>
        <w:t>.</w:t>
      </w:r>
    </w:p>
    <w:p w14:paraId="07353629" w14:textId="77777777" w:rsidR="00F11306" w:rsidRDefault="00F11306" w:rsidP="00EB3DCD">
      <w:pPr>
        <w:pStyle w:val="Kop1"/>
        <w:numPr>
          <w:ilvl w:val="0"/>
          <w:numId w:val="0"/>
        </w:numPr>
        <w:ind w:left="432"/>
        <w:jc w:val="both"/>
        <w:rPr>
          <w:rFonts w:cs="Arial"/>
          <w:szCs w:val="20"/>
          <w:lang w:eastAsia="nl-BE"/>
        </w:rPr>
      </w:pPr>
    </w:p>
    <w:p w14:paraId="02610A7D" w14:textId="16D5D430" w:rsidR="00F11306" w:rsidRDefault="00F11306" w:rsidP="00EB3DCD">
      <w:pPr>
        <w:pStyle w:val="Kop1"/>
        <w:jc w:val="both"/>
        <w:rPr>
          <w:rFonts w:cs="Arial"/>
          <w:szCs w:val="20"/>
          <w:lang w:eastAsia="nl-BE"/>
        </w:rPr>
      </w:pPr>
      <w:r>
        <w:rPr>
          <w:rFonts w:cs="Arial"/>
          <w:szCs w:val="20"/>
          <w:lang w:eastAsia="nl-BE"/>
        </w:rPr>
        <w:t>Project</w:t>
      </w:r>
      <w:r w:rsidR="00A54066">
        <w:rPr>
          <w:rFonts w:cs="Arial"/>
          <w:szCs w:val="20"/>
          <w:lang w:eastAsia="nl-BE"/>
        </w:rPr>
        <w:t>duur</w:t>
      </w:r>
    </w:p>
    <w:p w14:paraId="162AC10B" w14:textId="77777777" w:rsidR="00F11306" w:rsidRDefault="00F11306" w:rsidP="00EB3DCD">
      <w:pPr>
        <w:pStyle w:val="standaard0"/>
        <w:rPr>
          <w:lang w:eastAsia="nl-BE"/>
        </w:rPr>
      </w:pPr>
      <w:r>
        <w:rPr>
          <w:lang w:eastAsia="nl-BE"/>
        </w:rPr>
        <w:t>Een BOF-interdisciplinair onderzoeksproject</w:t>
      </w:r>
      <w:r w:rsidRPr="00D15237">
        <w:rPr>
          <w:lang w:eastAsia="nl-BE"/>
        </w:rPr>
        <w:t xml:space="preserve"> heeft </w:t>
      </w:r>
      <w:r>
        <w:rPr>
          <w:lang w:eastAsia="nl-BE"/>
        </w:rPr>
        <w:t xml:space="preserve">een </w:t>
      </w:r>
      <w:r w:rsidRPr="00D15237">
        <w:rPr>
          <w:lang w:eastAsia="nl-BE"/>
        </w:rPr>
        <w:t>standaard looptijd van 48 maanden, met vaste startdatum 1/10/2022. Budgetbesteding is mogelijk gedurende 72 maanden.</w:t>
      </w:r>
    </w:p>
    <w:p w14:paraId="2F67AB9D" w14:textId="77777777" w:rsidR="00165FFE" w:rsidRPr="00F11306" w:rsidRDefault="00165FFE" w:rsidP="00EB3DCD">
      <w:pPr>
        <w:pStyle w:val="standaard0"/>
        <w:rPr>
          <w:lang w:val="nl-BE"/>
        </w:rPr>
      </w:pPr>
    </w:p>
    <w:p w14:paraId="50CC6C35" w14:textId="6894153D" w:rsidR="00DF327A" w:rsidRDefault="00DF327A" w:rsidP="00EB3DCD">
      <w:pPr>
        <w:pStyle w:val="Kop1"/>
        <w:jc w:val="both"/>
      </w:pPr>
      <w:r>
        <w:t>Tijdsbesteding</w:t>
      </w:r>
      <w:r w:rsidR="00664AAF">
        <w:t xml:space="preserve"> (max 1 blz</w:t>
      </w:r>
      <w:r w:rsidR="0091346B">
        <w:t>.</w:t>
      </w:r>
      <w:r w:rsidR="00664AAF">
        <w:t>)</w:t>
      </w:r>
    </w:p>
    <w:p w14:paraId="48C2DE59" w14:textId="1E84024F" w:rsidR="00DF327A" w:rsidRDefault="00F32924" w:rsidP="00EB3DCD">
      <w:pPr>
        <w:jc w:val="both"/>
      </w:pPr>
      <w:bookmarkStart w:id="3" w:name="_Hlk86930177"/>
      <w:r w:rsidRPr="00664AAF">
        <w:t xml:space="preserve">Werk een realistische tijdsbesteding uit </w:t>
      </w:r>
      <w:r>
        <w:t xml:space="preserve">(timing van de werkpakketten, </w:t>
      </w:r>
      <w:proofErr w:type="spellStart"/>
      <w:r>
        <w:t>milestones</w:t>
      </w:r>
      <w:proofErr w:type="spellEnd"/>
      <w:r>
        <w:t xml:space="preserve">, kritisch pad). </w:t>
      </w:r>
      <w:r w:rsidRPr="00664AAF">
        <w:t>Illustreer eventueel aan de hand van een tabe</w:t>
      </w:r>
      <w:r>
        <w:t>l</w:t>
      </w:r>
      <w:r w:rsidRPr="00664AAF">
        <w:t xml:space="preserve"> of andere grafische voorstelling</w:t>
      </w:r>
      <w:r w:rsidRPr="00F32924">
        <w:t>.</w:t>
      </w:r>
    </w:p>
    <w:p w14:paraId="03C3DF8E" w14:textId="66D3F276" w:rsidR="00F11306" w:rsidRPr="00F11306" w:rsidRDefault="00F11306" w:rsidP="00EB3DCD">
      <w:pPr>
        <w:jc w:val="both"/>
        <w:rPr>
          <w:rFonts w:cs="Arial"/>
          <w:i/>
          <w:iCs/>
          <w:szCs w:val="20"/>
          <w:lang w:eastAsia="nl-BE"/>
        </w:rPr>
      </w:pPr>
      <w:r w:rsidRPr="00F11306">
        <w:rPr>
          <w:i/>
        </w:rPr>
        <w:t xml:space="preserve">GISMO-instructies: </w:t>
      </w:r>
      <w:r w:rsidR="00675962" w:rsidRPr="007810C2">
        <w:rPr>
          <w:i/>
        </w:rPr>
        <w:t>L</w:t>
      </w:r>
      <w:r w:rsidR="0091346B" w:rsidRPr="007810C2">
        <w:rPr>
          <w:i/>
        </w:rPr>
        <w:t>aad één pdf-bestand op.</w:t>
      </w:r>
      <w:r w:rsidR="0091346B">
        <w:rPr>
          <w:i/>
        </w:rPr>
        <w:t xml:space="preserve"> Een bestand dat meer bladzijden telt dan aangegeven, zal niet kunnen worden opgeladen.</w:t>
      </w:r>
    </w:p>
    <w:bookmarkEnd w:id="3"/>
    <w:p w14:paraId="79DE4D58" w14:textId="77777777" w:rsidR="00CB4534" w:rsidRPr="00F32924" w:rsidRDefault="00CB4534" w:rsidP="00EB3DCD">
      <w:pPr>
        <w:jc w:val="both"/>
      </w:pPr>
    </w:p>
    <w:p w14:paraId="77B7B78C" w14:textId="65A5BEC1" w:rsidR="00165FFE" w:rsidRDefault="00E57A6A" w:rsidP="00EB3DCD">
      <w:pPr>
        <w:pStyle w:val="Kop1"/>
        <w:jc w:val="both"/>
      </w:pPr>
      <w:r>
        <w:t>Projectbegroting</w:t>
      </w:r>
    </w:p>
    <w:p w14:paraId="5E096115" w14:textId="5020DE71" w:rsidR="00165FFE" w:rsidRPr="002372DB" w:rsidRDefault="00165FFE" w:rsidP="00EB3DCD">
      <w:pPr>
        <w:pStyle w:val="standaard0"/>
        <w:rPr>
          <w:b/>
        </w:rPr>
      </w:pPr>
      <w:r>
        <w:t xml:space="preserve">In het kader van de interdisciplinaire onderzoeksprojecten kan een bedrag aangevraagd worden van  </w:t>
      </w:r>
      <w:r w:rsidR="00341381">
        <w:t xml:space="preserve">maximum </w:t>
      </w:r>
      <w:r w:rsidRPr="002372DB">
        <w:rPr>
          <w:b/>
        </w:rPr>
        <w:t>€</w:t>
      </w:r>
      <w:r w:rsidR="0082442B">
        <w:rPr>
          <w:b/>
        </w:rPr>
        <w:t>42</w:t>
      </w:r>
      <w:r w:rsidRPr="002372DB">
        <w:rPr>
          <w:b/>
        </w:rPr>
        <w:t xml:space="preserve">0.000. </w:t>
      </w:r>
    </w:p>
    <w:p w14:paraId="28DE39C6" w14:textId="5C08EB93" w:rsidR="00165FFE" w:rsidRDefault="00165FFE" w:rsidP="00EB3DCD">
      <w:pPr>
        <w:pStyle w:val="standaard0"/>
      </w:pPr>
      <w:r>
        <w:t xml:space="preserve">De gevraagde financiering moet bijdragen </w:t>
      </w:r>
      <w:r w:rsidR="008E7E91">
        <w:t>tot</w:t>
      </w:r>
      <w:r>
        <w:t xml:space="preserve"> een toename van de capaciteit om aan hoogstaand </w:t>
      </w:r>
      <w:r w:rsidR="006451A4">
        <w:t xml:space="preserve">interdisciplinair </w:t>
      </w:r>
      <w:r>
        <w:t>wetenschappelijk onderzoek te doen</w:t>
      </w:r>
      <w:r w:rsidR="000E4C84">
        <w:t xml:space="preserve">. </w:t>
      </w:r>
    </w:p>
    <w:p w14:paraId="1F7F5DA0" w14:textId="478E1209" w:rsidR="006451A4" w:rsidRDefault="00165FFE" w:rsidP="00EB3DCD">
      <w:pPr>
        <w:pStyle w:val="standaard0"/>
      </w:pPr>
      <w:r>
        <w:t xml:space="preserve">De budgetten kunnen worden aangewend voor personeel, werking of uitrusting. Gelieve voldoende gedetailleerd toe te lichten hoe men het gevraagde budget wenst te besteden in de context van het project. </w:t>
      </w:r>
      <w:r w:rsidR="006451A4">
        <w:t>Ook het interdisciplinaire karakter dient bij de budgettering aangetoond te worden.</w:t>
      </w:r>
    </w:p>
    <w:p w14:paraId="0B8D98B9" w14:textId="05A29976" w:rsidR="006451A4" w:rsidRDefault="006451A4" w:rsidP="00EB3DCD">
      <w:pPr>
        <w:pStyle w:val="standaard0"/>
      </w:pPr>
      <w:r>
        <w:t>Aanstelling van wetenschappelijk personeel met ingang van 1.10.</w:t>
      </w:r>
      <w:r w:rsidR="00942CC0">
        <w:t>2022</w:t>
      </w:r>
      <w:r>
        <w:t xml:space="preserve">: </w:t>
      </w:r>
    </w:p>
    <w:p w14:paraId="2FF131BC" w14:textId="23E4D06B" w:rsidR="000E4C84" w:rsidRDefault="006451A4" w:rsidP="00EB3DCD">
      <w:pPr>
        <w:pStyle w:val="standaard0"/>
        <w:numPr>
          <w:ilvl w:val="0"/>
          <w:numId w:val="23"/>
        </w:numPr>
      </w:pPr>
      <w:r>
        <w:t>Doctoraatsbursaal: gemiddeld €</w:t>
      </w:r>
      <w:r w:rsidR="004F75E2">
        <w:t>49.000</w:t>
      </w:r>
      <w:r>
        <w:t xml:space="preserve">/ jaar </w:t>
      </w:r>
    </w:p>
    <w:p w14:paraId="135CC5E3" w14:textId="1C1C4DFF" w:rsidR="006451A4" w:rsidRDefault="006451A4" w:rsidP="00EB3DCD">
      <w:pPr>
        <w:pStyle w:val="standaard0"/>
        <w:numPr>
          <w:ilvl w:val="0"/>
          <w:numId w:val="23"/>
        </w:numPr>
      </w:pPr>
      <w:r>
        <w:t>Postdoctoraal medewerker (4 jaar anciënniteit): gemiddeld €</w:t>
      </w:r>
      <w:r w:rsidR="00942CC0">
        <w:t>97</w:t>
      </w:r>
      <w:r w:rsidR="004F75E2">
        <w:t>.</w:t>
      </w:r>
      <w:r w:rsidR="00942CC0">
        <w:t>5</w:t>
      </w:r>
      <w:r w:rsidR="004F75E2">
        <w:t>00</w:t>
      </w:r>
      <w:r>
        <w:t>/ jaar</w:t>
      </w:r>
    </w:p>
    <w:p w14:paraId="293370E3" w14:textId="5121D558" w:rsidR="00520C7A" w:rsidRDefault="00520C7A" w:rsidP="00EB3DCD">
      <w:pPr>
        <w:spacing w:after="0"/>
        <w:jc w:val="both"/>
        <w:rPr>
          <w:rFonts w:cs="Arial"/>
          <w:szCs w:val="20"/>
          <w:lang w:eastAsia="nl-BE"/>
        </w:rPr>
      </w:pPr>
    </w:p>
    <w:p w14:paraId="167E8EF6" w14:textId="3813C9D5" w:rsidR="00554776" w:rsidRPr="00675962" w:rsidRDefault="00675962" w:rsidP="00EB3DCD">
      <w:pPr>
        <w:jc w:val="both"/>
        <w:rPr>
          <w:i/>
          <w:lang w:eastAsia="nl-BE"/>
        </w:rPr>
      </w:pPr>
      <w:r w:rsidRPr="007810C2">
        <w:rPr>
          <w:i/>
          <w:lang w:eastAsia="nl-BE"/>
        </w:rPr>
        <w:t>GISMO-instructies:</w:t>
      </w:r>
      <w:r w:rsidR="00BF214D" w:rsidRPr="007810C2">
        <w:rPr>
          <w:i/>
          <w:lang w:eastAsia="nl-BE"/>
        </w:rPr>
        <w:t xml:space="preserve"> </w:t>
      </w:r>
      <w:bookmarkStart w:id="4" w:name="_Hlk86930485"/>
      <w:r w:rsidR="00BF214D" w:rsidRPr="007810C2">
        <w:rPr>
          <w:i/>
          <w:lang w:eastAsia="nl-BE"/>
        </w:rPr>
        <w:t xml:space="preserve">Voeg </w:t>
      </w:r>
      <w:r w:rsidR="0074040B" w:rsidRPr="007810C2">
        <w:rPr>
          <w:i/>
          <w:lang w:eastAsia="nl-BE"/>
        </w:rPr>
        <w:t xml:space="preserve">via de module de relevante budgetscenario’s (personeel, werking, uitrusting, </w:t>
      </w:r>
      <w:proofErr w:type="spellStart"/>
      <w:r w:rsidR="0074040B" w:rsidRPr="007810C2">
        <w:rPr>
          <w:i/>
          <w:lang w:eastAsia="nl-BE"/>
        </w:rPr>
        <w:t>onderaanneming</w:t>
      </w:r>
      <w:proofErr w:type="spellEnd"/>
      <w:r w:rsidR="0074040B" w:rsidRPr="007810C2">
        <w:rPr>
          <w:i/>
          <w:lang w:eastAsia="nl-BE"/>
        </w:rPr>
        <w:t>) toe. Voeg eventueel ook extra toelichting toe via het voorziene tekstveld.</w:t>
      </w:r>
    </w:p>
    <w:bookmarkEnd w:id="4"/>
    <w:p w14:paraId="6B8BD99E" w14:textId="77777777" w:rsidR="00071B25" w:rsidRPr="00071B25" w:rsidRDefault="00071B25" w:rsidP="00EB3DCD">
      <w:pPr>
        <w:spacing w:after="0"/>
        <w:jc w:val="both"/>
        <w:rPr>
          <w:rFonts w:cs="Arial"/>
          <w:szCs w:val="20"/>
          <w:lang w:eastAsia="nl-BE"/>
        </w:rPr>
      </w:pPr>
    </w:p>
    <w:p w14:paraId="22854A00" w14:textId="36AE1FFE" w:rsidR="00CF1B96" w:rsidRPr="00A974E6" w:rsidRDefault="00861E20" w:rsidP="00EB3DCD">
      <w:pPr>
        <w:pStyle w:val="standaard0"/>
        <w:rPr>
          <w:b/>
          <w:sz w:val="24"/>
          <w:szCs w:val="24"/>
        </w:rPr>
      </w:pPr>
      <w:r w:rsidRPr="00F26CF8">
        <w:br w:type="page"/>
      </w:r>
      <w:r w:rsidR="00CF1B96" w:rsidRPr="00A974E6">
        <w:rPr>
          <w:b/>
          <w:sz w:val="24"/>
          <w:szCs w:val="24"/>
        </w:rPr>
        <w:lastRenderedPageBreak/>
        <w:t xml:space="preserve">LUIK II – </w:t>
      </w:r>
      <w:r w:rsidR="00554776">
        <w:rPr>
          <w:b/>
          <w:sz w:val="24"/>
          <w:szCs w:val="24"/>
        </w:rPr>
        <w:t>PERSOONLIJKE RUBRIEKEN</w:t>
      </w:r>
    </w:p>
    <w:p w14:paraId="0213ADE6" w14:textId="03879D05" w:rsidR="00A3146A" w:rsidRDefault="00402CE7" w:rsidP="00A3146A">
      <w:pPr>
        <w:pStyle w:val="Kop1"/>
        <w:numPr>
          <w:ilvl w:val="0"/>
          <w:numId w:val="32"/>
        </w:numPr>
        <w:jc w:val="both"/>
      </w:pPr>
      <w:r>
        <w:t>Publicatieprofiel</w:t>
      </w:r>
    </w:p>
    <w:p w14:paraId="049F7E3F" w14:textId="74AEBA14" w:rsidR="00192F9E" w:rsidRPr="00F11306" w:rsidRDefault="00F11306" w:rsidP="00192F9E">
      <w:pPr>
        <w:rPr>
          <w:i/>
        </w:rPr>
      </w:pPr>
      <w:r w:rsidRPr="00F11306">
        <w:rPr>
          <w:i/>
        </w:rPr>
        <w:t xml:space="preserve">GISMO-instructies: </w:t>
      </w:r>
      <w:r w:rsidR="00192F9E" w:rsidRPr="00F11306">
        <w:rPr>
          <w:i/>
        </w:rPr>
        <w:t>Externe copromotoren laden voor deze rubriek een pdf-bestand op. Een sjabloon wordt hiervoor aangeboden.</w:t>
      </w:r>
    </w:p>
    <w:p w14:paraId="23B8A6DF" w14:textId="77777777" w:rsidR="00402CE7" w:rsidRPr="00192F9E" w:rsidRDefault="00402CE7" w:rsidP="00A3146A">
      <w:pPr>
        <w:spacing w:after="160" w:line="259" w:lineRule="auto"/>
        <w:rPr>
          <w:b/>
          <w:szCs w:val="20"/>
        </w:rPr>
      </w:pPr>
      <w:r w:rsidRPr="00192F9E">
        <w:rPr>
          <w:b/>
          <w:szCs w:val="20"/>
        </w:rPr>
        <w:t>1.1 BOF-publicatielijst</w:t>
      </w:r>
    </w:p>
    <w:p w14:paraId="48030767" w14:textId="0C6EEF03" w:rsidR="00A3146A" w:rsidRDefault="00402CE7" w:rsidP="00A3146A">
      <w:pPr>
        <w:spacing w:after="160" w:line="259" w:lineRule="auto"/>
        <w:rPr>
          <w:szCs w:val="20"/>
        </w:rPr>
      </w:pPr>
      <w:r>
        <w:rPr>
          <w:szCs w:val="20"/>
        </w:rPr>
        <w:t>Voor</w:t>
      </w:r>
      <w:r w:rsidRPr="00402CE7">
        <w:rPr>
          <w:szCs w:val="20"/>
        </w:rPr>
        <w:t xml:space="preserve"> deze rubriek wordt automatisch een overzichtsrapport opgehaald uit Biblio (Academische Bibliografie UGent) met </w:t>
      </w:r>
      <w:r>
        <w:rPr>
          <w:szCs w:val="20"/>
        </w:rPr>
        <w:t>alle</w:t>
      </w:r>
      <w:r w:rsidRPr="00402CE7">
        <w:rPr>
          <w:szCs w:val="20"/>
        </w:rPr>
        <w:t xml:space="preserve"> publicaties en doctoraten van de laatste vijf jaar </w:t>
      </w:r>
      <w:r>
        <w:rPr>
          <w:szCs w:val="20"/>
        </w:rPr>
        <w:t>voor de (co)promotoren</w:t>
      </w:r>
      <w:r w:rsidRPr="00402CE7">
        <w:rPr>
          <w:szCs w:val="20"/>
        </w:rPr>
        <w:t xml:space="preserve">. </w:t>
      </w:r>
    </w:p>
    <w:p w14:paraId="16D3F406" w14:textId="6D1C12A1" w:rsidR="000D11EC" w:rsidRDefault="000D11EC" w:rsidP="00A3146A">
      <w:pPr>
        <w:spacing w:after="160" w:line="259" w:lineRule="auto"/>
        <w:rPr>
          <w:szCs w:val="20"/>
        </w:rPr>
      </w:pPr>
      <w:r>
        <w:rPr>
          <w:szCs w:val="20"/>
        </w:rPr>
        <w:t xml:space="preserve">Opgelet: zorg dat uw </w:t>
      </w:r>
      <w:proofErr w:type="spellStart"/>
      <w:r>
        <w:rPr>
          <w:szCs w:val="20"/>
        </w:rPr>
        <w:t>Biblioprofiel</w:t>
      </w:r>
      <w:proofErr w:type="spellEnd"/>
      <w:r>
        <w:rPr>
          <w:szCs w:val="20"/>
        </w:rPr>
        <w:t xml:space="preserve"> tijdig is aangevuld (er zit immers verwerkingstijd tussen Biblio en GISMO).</w:t>
      </w:r>
    </w:p>
    <w:p w14:paraId="128136DE" w14:textId="7103D6B9" w:rsidR="00402CE7" w:rsidRPr="00192F9E" w:rsidRDefault="00402CE7" w:rsidP="00A3146A">
      <w:pPr>
        <w:spacing w:after="160" w:line="259" w:lineRule="auto"/>
        <w:rPr>
          <w:b/>
          <w:szCs w:val="20"/>
        </w:rPr>
      </w:pPr>
      <w:r w:rsidRPr="00192F9E">
        <w:rPr>
          <w:b/>
          <w:szCs w:val="20"/>
        </w:rPr>
        <w:t>1.2 Vijf belangrijkste publicaties</w:t>
      </w:r>
    </w:p>
    <w:p w14:paraId="3B5173D0" w14:textId="27AA16D4" w:rsidR="00402CE7" w:rsidRDefault="00402CE7" w:rsidP="00A3146A">
      <w:pPr>
        <w:spacing w:after="160" w:line="259" w:lineRule="auto"/>
        <w:rPr>
          <w:szCs w:val="20"/>
        </w:rPr>
      </w:pPr>
      <w:r>
        <w:rPr>
          <w:szCs w:val="20"/>
        </w:rPr>
        <w:t>Voor deze rubriek selecteren en motiveren de (co)promotoren hun vijf belangrijkste publicaties uit Biblio.</w:t>
      </w:r>
    </w:p>
    <w:p w14:paraId="3A4A131C" w14:textId="77777777" w:rsidR="000D11EC" w:rsidRDefault="000D11EC" w:rsidP="000D11EC">
      <w:pPr>
        <w:spacing w:after="160" w:line="259" w:lineRule="auto"/>
        <w:rPr>
          <w:szCs w:val="20"/>
        </w:rPr>
      </w:pPr>
      <w:r>
        <w:rPr>
          <w:szCs w:val="20"/>
        </w:rPr>
        <w:t xml:space="preserve">Opgelet: zorg dat uw </w:t>
      </w:r>
      <w:proofErr w:type="spellStart"/>
      <w:r>
        <w:rPr>
          <w:szCs w:val="20"/>
        </w:rPr>
        <w:t>Biblioprofiel</w:t>
      </w:r>
      <w:proofErr w:type="spellEnd"/>
      <w:r>
        <w:rPr>
          <w:szCs w:val="20"/>
        </w:rPr>
        <w:t xml:space="preserve"> tijdig is aangevuld (er zit immers verwerkingstijd tussen Biblio en GISMO).</w:t>
      </w:r>
    </w:p>
    <w:p w14:paraId="2E2E69AD" w14:textId="1B58EEA7" w:rsidR="00F11306" w:rsidRPr="00F11306" w:rsidRDefault="00F11306" w:rsidP="00A3146A">
      <w:pPr>
        <w:spacing w:after="160" w:line="259" w:lineRule="auto"/>
        <w:rPr>
          <w:i/>
          <w:szCs w:val="20"/>
        </w:rPr>
      </w:pPr>
      <w:r w:rsidRPr="00F11306">
        <w:rPr>
          <w:i/>
          <w:szCs w:val="20"/>
        </w:rPr>
        <w:t>GISMO-instructies: maak gebruik van de zoeker om de specifieke publicaties terug te vinden en te selecteren. Voeg een motivering toe in het daartoe voorziene tekstveld.</w:t>
      </w:r>
    </w:p>
    <w:p w14:paraId="373FD2C3" w14:textId="0511FECD" w:rsidR="00A3146A" w:rsidRDefault="00192F9E" w:rsidP="00A3146A">
      <w:pPr>
        <w:pStyle w:val="Kop1"/>
        <w:numPr>
          <w:ilvl w:val="0"/>
          <w:numId w:val="32"/>
        </w:numPr>
        <w:jc w:val="both"/>
        <w:rPr>
          <w:szCs w:val="20"/>
        </w:rPr>
      </w:pPr>
      <w:r>
        <w:rPr>
          <w:szCs w:val="20"/>
        </w:rPr>
        <w:t>Persoonlijk profiel</w:t>
      </w:r>
    </w:p>
    <w:p w14:paraId="2685533D" w14:textId="1E68BAB8" w:rsidR="00A3146A" w:rsidRPr="002D4A89" w:rsidRDefault="00A3146A" w:rsidP="00A3146A">
      <w:pPr>
        <w:spacing w:after="160" w:line="259" w:lineRule="auto"/>
        <w:rPr>
          <w:szCs w:val="20"/>
          <w:u w:val="single"/>
        </w:rPr>
      </w:pPr>
      <w:r w:rsidRPr="00605E06">
        <w:rPr>
          <w:szCs w:val="20"/>
        </w:rPr>
        <w:t xml:space="preserve">De </w:t>
      </w:r>
      <w:r>
        <w:rPr>
          <w:szCs w:val="20"/>
        </w:rPr>
        <w:t>promotor</w:t>
      </w:r>
      <w:r w:rsidR="00F56067">
        <w:rPr>
          <w:szCs w:val="20"/>
        </w:rPr>
        <w:t xml:space="preserve">en </w:t>
      </w:r>
      <w:r>
        <w:rPr>
          <w:szCs w:val="20"/>
        </w:rPr>
        <w:t>en eventuele</w:t>
      </w:r>
      <w:r w:rsidRPr="00605E06">
        <w:rPr>
          <w:szCs w:val="20"/>
        </w:rPr>
        <w:t xml:space="preserve"> </w:t>
      </w:r>
      <w:r>
        <w:rPr>
          <w:szCs w:val="20"/>
        </w:rPr>
        <w:t>copromotor(en)</w:t>
      </w:r>
      <w:r w:rsidRPr="00605E06">
        <w:rPr>
          <w:szCs w:val="20"/>
        </w:rPr>
        <w:t xml:space="preserve"> dienen elk de hieronder vermelde </w:t>
      </w:r>
      <w:r w:rsidR="00192F9E">
        <w:rPr>
          <w:szCs w:val="20"/>
        </w:rPr>
        <w:t>onderdelen</w:t>
      </w:r>
      <w:r w:rsidRPr="00605E06">
        <w:rPr>
          <w:szCs w:val="20"/>
        </w:rPr>
        <w:t xml:space="preserve"> aan de aanvraag toe</w:t>
      </w:r>
      <w:r>
        <w:rPr>
          <w:szCs w:val="20"/>
        </w:rPr>
        <w:t xml:space="preserve"> te </w:t>
      </w:r>
      <w:r w:rsidRPr="00605E06">
        <w:rPr>
          <w:szCs w:val="20"/>
        </w:rPr>
        <w:t>voegen</w:t>
      </w:r>
      <w:r>
        <w:rPr>
          <w:szCs w:val="20"/>
        </w:rPr>
        <w:t xml:space="preserve">. </w:t>
      </w:r>
    </w:p>
    <w:p w14:paraId="63D7212D" w14:textId="7F6D8F99" w:rsidR="00A3146A" w:rsidRPr="00261707" w:rsidRDefault="00A3146A" w:rsidP="00A3146A">
      <w:pPr>
        <w:numPr>
          <w:ilvl w:val="0"/>
          <w:numId w:val="29"/>
        </w:numPr>
        <w:spacing w:after="160" w:line="259" w:lineRule="auto"/>
        <w:rPr>
          <w:b/>
          <w:sz w:val="22"/>
        </w:rPr>
      </w:pPr>
      <w:r w:rsidRPr="00261707">
        <w:rPr>
          <w:b/>
          <w:sz w:val="22"/>
        </w:rPr>
        <w:t>Curriculum Vitae (max. 2 blz.)</w:t>
      </w:r>
    </w:p>
    <w:p w14:paraId="0A61E378" w14:textId="62D497D8" w:rsidR="00204739" w:rsidRDefault="00A3146A" w:rsidP="00204739">
      <w:pPr>
        <w:spacing w:after="160" w:line="259" w:lineRule="auto"/>
        <w:rPr>
          <w:szCs w:val="20"/>
        </w:rPr>
      </w:pPr>
      <w:r>
        <w:rPr>
          <w:szCs w:val="20"/>
        </w:rPr>
        <w:t xml:space="preserve">De </w:t>
      </w:r>
      <w:r w:rsidR="001054EB">
        <w:rPr>
          <w:szCs w:val="20"/>
        </w:rPr>
        <w:t>(co)</w:t>
      </w:r>
      <w:r>
        <w:rPr>
          <w:szCs w:val="20"/>
        </w:rPr>
        <w:t>promotor</w:t>
      </w:r>
      <w:r w:rsidR="001054EB">
        <w:rPr>
          <w:szCs w:val="20"/>
        </w:rPr>
        <w:t>en</w:t>
      </w:r>
      <w:r>
        <w:rPr>
          <w:szCs w:val="20"/>
        </w:rPr>
        <w:t xml:space="preserve"> </w:t>
      </w:r>
      <w:r w:rsidRPr="00605E06">
        <w:rPr>
          <w:szCs w:val="20"/>
        </w:rPr>
        <w:t xml:space="preserve">dienen </w:t>
      </w:r>
      <w:r>
        <w:rPr>
          <w:szCs w:val="20"/>
        </w:rPr>
        <w:t xml:space="preserve">elk </w:t>
      </w:r>
      <w:r w:rsidRPr="00605E06">
        <w:rPr>
          <w:szCs w:val="20"/>
        </w:rPr>
        <w:t xml:space="preserve">een CV toe te voegen als bijlage bij de aanvraag. </w:t>
      </w:r>
      <w:r>
        <w:rPr>
          <w:szCs w:val="20"/>
        </w:rPr>
        <w:t>Dit</w:t>
      </w:r>
      <w:r w:rsidRPr="00605E06">
        <w:rPr>
          <w:szCs w:val="20"/>
        </w:rPr>
        <w:t xml:space="preserve"> CV dient informatie te bevatten over de academische en onderzoekservaring. Er wordt ter indicatie een sjabloon meegegeven dat aangepast en gewijzigd mag worden naargelang de eigen situatie</w:t>
      </w:r>
      <w:r w:rsidR="00D12491">
        <w:rPr>
          <w:szCs w:val="20"/>
        </w:rPr>
        <w:t xml:space="preserve"> - </w:t>
      </w:r>
      <w:hyperlink r:id="rId22" w:history="1">
        <w:r w:rsidR="00D12491" w:rsidRPr="00B97FFC">
          <w:rPr>
            <w:rStyle w:val="Hyperlink"/>
            <w:szCs w:val="20"/>
          </w:rPr>
          <w:t>https://www.ugent.be/intranet/nl/op-het-werk/onderzoek-onderwijs/onderzoek/financiering-admin/administratie/gismo/template-cv.docx</w:t>
        </w:r>
      </w:hyperlink>
      <w:r w:rsidRPr="00605E06">
        <w:rPr>
          <w:szCs w:val="20"/>
        </w:rPr>
        <w:t>. Indien er sprake is van carrièreonderbrekingen (bv. ouderschapsverlof, zwangerschapsverlof, zorgverlof, langdurig ziekteverlof en dergelijke), gelieve dit duidelijk weer te geven in het CV, zodat hiermee bij de beoordeling van de aanvraag rekening kan worden gehouden.</w:t>
      </w:r>
    </w:p>
    <w:p w14:paraId="5459EC3D" w14:textId="278F3DD2" w:rsidR="00204739" w:rsidRPr="00204739" w:rsidRDefault="00F11306" w:rsidP="00204739">
      <w:pPr>
        <w:spacing w:after="160" w:line="259" w:lineRule="auto"/>
        <w:rPr>
          <w:i/>
          <w:szCs w:val="20"/>
        </w:rPr>
      </w:pPr>
      <w:r>
        <w:rPr>
          <w:i/>
          <w:szCs w:val="20"/>
        </w:rPr>
        <w:t>GISMO-instructies: laad één pdf-bestand op.</w:t>
      </w:r>
      <w:r w:rsidR="0091346B">
        <w:rPr>
          <w:i/>
          <w:szCs w:val="20"/>
        </w:rPr>
        <w:t xml:space="preserve"> </w:t>
      </w:r>
      <w:r w:rsidR="0091346B">
        <w:rPr>
          <w:i/>
        </w:rPr>
        <w:t>Een bestand dat meer bladzijden telt dan aangegeven, zal niet kunnen worden opgeladen.</w:t>
      </w:r>
    </w:p>
    <w:p w14:paraId="76B186EE" w14:textId="42FFFC15" w:rsidR="00A3146A" w:rsidRPr="00261707" w:rsidRDefault="00A3146A" w:rsidP="00A3146A">
      <w:pPr>
        <w:numPr>
          <w:ilvl w:val="0"/>
          <w:numId w:val="31"/>
        </w:numPr>
        <w:contextualSpacing/>
        <w:jc w:val="both"/>
        <w:rPr>
          <w:b/>
          <w:i/>
          <w:sz w:val="22"/>
        </w:rPr>
      </w:pPr>
      <w:r w:rsidRPr="00261707">
        <w:rPr>
          <w:b/>
          <w:sz w:val="22"/>
        </w:rPr>
        <w:t xml:space="preserve">Overzicht </w:t>
      </w:r>
      <w:r w:rsidR="003116F1">
        <w:rPr>
          <w:b/>
          <w:sz w:val="22"/>
        </w:rPr>
        <w:t xml:space="preserve">van </w:t>
      </w:r>
      <w:r w:rsidRPr="00261707">
        <w:rPr>
          <w:b/>
          <w:sz w:val="22"/>
        </w:rPr>
        <w:t>verwezenlijkingen</w:t>
      </w:r>
      <w:r w:rsidR="003116F1">
        <w:rPr>
          <w:b/>
          <w:sz w:val="22"/>
        </w:rPr>
        <w:t xml:space="preserve"> </w:t>
      </w:r>
      <w:r w:rsidR="003116F1" w:rsidRPr="003116F1">
        <w:rPr>
          <w:b/>
          <w:sz w:val="22"/>
        </w:rPr>
        <w:t>(wetenschappelijk leiderschap, impact, andere)</w:t>
      </w:r>
      <w:r w:rsidRPr="00261707">
        <w:rPr>
          <w:b/>
          <w:sz w:val="22"/>
        </w:rPr>
        <w:t xml:space="preserve"> van de </w:t>
      </w:r>
      <w:r>
        <w:rPr>
          <w:b/>
          <w:sz w:val="22"/>
        </w:rPr>
        <w:t>aanvragers</w:t>
      </w:r>
    </w:p>
    <w:p w14:paraId="1392597E" w14:textId="77777777" w:rsidR="00A3146A" w:rsidRPr="00261707" w:rsidRDefault="00A3146A" w:rsidP="00A3146A">
      <w:pPr>
        <w:contextualSpacing/>
        <w:jc w:val="both"/>
        <w:rPr>
          <w:b/>
          <w:sz w:val="22"/>
        </w:rPr>
      </w:pPr>
    </w:p>
    <w:p w14:paraId="707FE227" w14:textId="7339ECFE" w:rsidR="00A3146A" w:rsidRDefault="009152B2" w:rsidP="00A3146A">
      <w:r>
        <w:t>Geef een overzicht van</w:t>
      </w:r>
      <w:r w:rsidR="00A3146A" w:rsidRPr="00261707">
        <w:t xml:space="preserve"> verwezenlijkingen</w:t>
      </w:r>
      <w:r w:rsidR="00A3146A">
        <w:t xml:space="preserve"> </w:t>
      </w:r>
      <w:r w:rsidR="00A3146A" w:rsidRPr="00881A91">
        <w:rPr>
          <w:b/>
        </w:rPr>
        <w:t>per aanvrager</w:t>
      </w:r>
      <w:r w:rsidR="00A3146A" w:rsidRPr="00261707">
        <w:t>.</w:t>
      </w:r>
      <w:r w:rsidR="00A3146A">
        <w:t xml:space="preserve"> M</w:t>
      </w:r>
      <w:r w:rsidR="00A3146A" w:rsidRPr="00676CC0">
        <w:t xml:space="preserve">instens </w:t>
      </w:r>
      <w:r w:rsidR="00A3146A">
        <w:t>één</w:t>
      </w:r>
      <w:r w:rsidR="00A3146A" w:rsidRPr="00676CC0">
        <w:t xml:space="preserve"> van de verwezenlijkingen moet in relatie worden gebracht met het </w:t>
      </w:r>
      <w:r w:rsidR="00A3146A">
        <w:t>project</w:t>
      </w:r>
      <w:r w:rsidR="00A3146A" w:rsidRPr="00676CC0">
        <w:t>voorstel</w:t>
      </w:r>
      <w:r w:rsidR="00A3146A">
        <w:t>.</w:t>
      </w:r>
    </w:p>
    <w:p w14:paraId="51ADC84C" w14:textId="01C21889" w:rsidR="00B17FBF" w:rsidRPr="00F80135" w:rsidRDefault="00F80135" w:rsidP="00F80135">
      <w:pPr>
        <w:pStyle w:val="Lijstalinea"/>
        <w:numPr>
          <w:ilvl w:val="0"/>
          <w:numId w:val="41"/>
        </w:numPr>
      </w:pPr>
      <w:r>
        <w:rPr>
          <w:b/>
        </w:rPr>
        <w:t xml:space="preserve">Wetenschappelijk leiderschap </w:t>
      </w:r>
      <w:r w:rsidR="00B17FBF" w:rsidRPr="00F80135">
        <w:rPr>
          <w:b/>
        </w:rPr>
        <w:t xml:space="preserve">(verplicht </w:t>
      </w:r>
      <w:r>
        <w:rPr>
          <w:b/>
        </w:rPr>
        <w:t>- max. 45</w:t>
      </w:r>
      <w:r w:rsidR="00E10539" w:rsidRPr="00F80135">
        <w:rPr>
          <w:b/>
        </w:rPr>
        <w:t>00 karakters</w:t>
      </w:r>
      <w:r w:rsidR="00B17FBF" w:rsidRPr="00F80135">
        <w:rPr>
          <w:b/>
        </w:rPr>
        <w:t>):</w:t>
      </w:r>
      <w:r w:rsidR="00B17FBF" w:rsidRPr="00F80135">
        <w:t xml:space="preserve"> </w:t>
      </w:r>
      <w:r w:rsidRPr="00F80135">
        <w:t>Wetenschappelijk leiderschap verwijst naar het vermogen van een persoon om zelfstandig, zelfverzekerd en creatief wetenschappelijke vragen na te streven, gecombineerd met het vermogen om anderen te inspireren tot een gemeenschappelijke visie. Dit vereist goede persoonlijke relaties binnen een team met ruimte voor kritische reflectie. Het manifesteert zich door een scala aan taken zoals managementtaken; projectcoördinatie en het begeleiden van anderen - en door minder tastbare activiteiten zoals onafhankelijk kritisch denken, het in balans brengen van individuele en groepsdoelstellingen, en het bijdragen aan de missie van een universiteit.</w:t>
      </w:r>
    </w:p>
    <w:p w14:paraId="3D7248B1" w14:textId="74D46889" w:rsidR="00B17FBF" w:rsidRPr="00F80135" w:rsidRDefault="00B17FBF" w:rsidP="00F80135">
      <w:pPr>
        <w:pStyle w:val="Lijstalinea"/>
        <w:numPr>
          <w:ilvl w:val="0"/>
          <w:numId w:val="41"/>
        </w:numPr>
      </w:pPr>
      <w:r w:rsidRPr="00F80135">
        <w:rPr>
          <w:b/>
        </w:rPr>
        <w:t xml:space="preserve">Impact (verplicht – </w:t>
      </w:r>
      <w:r w:rsidR="00F80135">
        <w:rPr>
          <w:b/>
        </w:rPr>
        <w:t>max. 45</w:t>
      </w:r>
      <w:r w:rsidR="00E10539" w:rsidRPr="00F80135">
        <w:rPr>
          <w:b/>
        </w:rPr>
        <w:t>00 karakters</w:t>
      </w:r>
      <w:r w:rsidRPr="00F80135">
        <w:rPr>
          <w:b/>
        </w:rPr>
        <w:t>):</w:t>
      </w:r>
      <w:r w:rsidRPr="00F80135">
        <w:t xml:space="preserve"> </w:t>
      </w:r>
      <w:r w:rsidR="00F80135" w:rsidRPr="00F80135">
        <w:t xml:space="preserve">Academische impact is de aantoonbare bijdrage die excellent onderzoek levert aan het verschuiven van begrip en het bevorderen van wetenschappelijke methode, theorie en toepassing over en binnen disciplines heen. </w:t>
      </w:r>
      <w:r w:rsidR="00F80135" w:rsidRPr="00F80135">
        <w:lastRenderedPageBreak/>
        <w:t>Economische en maatschappelijke impact is de aantoonbare bijdrage die excellent onderzoek levert aan de samenleving en de economie, en de voordelen ervan voor individuen, organisaties en/of landen.  Gelieve aan te geven wat de (academische en/of economische en/of maatschappelijke) impact van het wetenschappelijk werk van de (co) promotor tot nu toe is geweest.</w:t>
      </w:r>
    </w:p>
    <w:p w14:paraId="2085A80B" w14:textId="0B4BB2BE" w:rsidR="008D0FD8" w:rsidRDefault="008D0FD8" w:rsidP="00B17FBF">
      <w:pPr>
        <w:pStyle w:val="Lijstalinea"/>
        <w:numPr>
          <w:ilvl w:val="0"/>
          <w:numId w:val="41"/>
        </w:numPr>
        <w:rPr>
          <w:b/>
        </w:rPr>
      </w:pPr>
      <w:r w:rsidRPr="00E10539">
        <w:rPr>
          <w:b/>
        </w:rPr>
        <w:t xml:space="preserve">Andere verwezenlijkingen / </w:t>
      </w:r>
      <w:proofErr w:type="spellStart"/>
      <w:r w:rsidRPr="00E10539">
        <w:rPr>
          <w:b/>
        </w:rPr>
        <w:t>Other</w:t>
      </w:r>
      <w:proofErr w:type="spellEnd"/>
      <w:r w:rsidRPr="00E10539">
        <w:rPr>
          <w:b/>
        </w:rPr>
        <w:t xml:space="preserve"> </w:t>
      </w:r>
      <w:proofErr w:type="spellStart"/>
      <w:r w:rsidRPr="00E10539">
        <w:rPr>
          <w:b/>
        </w:rPr>
        <w:t>achievements</w:t>
      </w:r>
      <w:proofErr w:type="spellEnd"/>
      <w:r w:rsidR="00E10539" w:rsidRPr="00E10539">
        <w:rPr>
          <w:b/>
        </w:rPr>
        <w:t xml:space="preserve"> (n</w:t>
      </w:r>
      <w:r w:rsidR="00F80135">
        <w:rPr>
          <w:b/>
        </w:rPr>
        <w:t>iet verplicht – max. 4500</w:t>
      </w:r>
      <w:r w:rsidR="00E10539">
        <w:rPr>
          <w:b/>
        </w:rPr>
        <w:t xml:space="preserve"> karakters)</w:t>
      </w:r>
    </w:p>
    <w:p w14:paraId="1A34C0CD" w14:textId="77777777" w:rsidR="00F80135" w:rsidRPr="00F80135" w:rsidRDefault="00F80135" w:rsidP="00F80135">
      <w:pPr>
        <w:ind w:left="1068"/>
      </w:pPr>
      <w:r w:rsidRPr="00F80135">
        <w:t xml:space="preserve">Geef een selectie van belangrijke wetenschappelijke prestaties, met uitzondering van publicaties. </w:t>
      </w:r>
    </w:p>
    <w:p w14:paraId="74D54233" w14:textId="77777777" w:rsidR="00F80135" w:rsidRPr="00F80135" w:rsidRDefault="00F80135" w:rsidP="00F80135">
      <w:pPr>
        <w:ind w:left="1068"/>
      </w:pPr>
      <w:r w:rsidRPr="00F80135">
        <w:t xml:space="preserve">Deze kunnen bijvoorbeeld betrekking hebben op verleende octrooien; presentaties op uitnodiging aan internationale conferenties en/of scholen met een internationale reputatie; prijzen; </w:t>
      </w:r>
      <w:proofErr w:type="spellStart"/>
      <w:r w:rsidRPr="00F80135">
        <w:t>awards</w:t>
      </w:r>
      <w:proofErr w:type="spellEnd"/>
      <w:r w:rsidRPr="00F80135">
        <w:t>; academie lidmaatschappen; andere ...</w:t>
      </w:r>
    </w:p>
    <w:p w14:paraId="0D9C5664" w14:textId="3459948A" w:rsidR="00B17FBF" w:rsidRPr="00F80135" w:rsidRDefault="00F80135" w:rsidP="00F80135">
      <w:pPr>
        <w:ind w:left="1068"/>
      </w:pPr>
      <w:r w:rsidRPr="00F80135">
        <w:t>Beschrijf in het kort waarom deze prestaties aantonen dat u aanspraak maakt op uitstekende bijdragen in uw vakgebied</w:t>
      </w:r>
    </w:p>
    <w:p w14:paraId="61C3C191" w14:textId="03D5526C" w:rsidR="00F80135" w:rsidRDefault="00763C71" w:rsidP="00A3146A">
      <w:pPr>
        <w:rPr>
          <w:i/>
        </w:rPr>
      </w:pPr>
      <w:r>
        <w:rPr>
          <w:i/>
        </w:rPr>
        <w:t>Indicatief: 4.5</w:t>
      </w:r>
      <w:r w:rsidR="00F80135" w:rsidRPr="00F80135">
        <w:rPr>
          <w:i/>
        </w:rPr>
        <w:t>00 karak</w:t>
      </w:r>
      <w:r>
        <w:rPr>
          <w:i/>
        </w:rPr>
        <w:t>ters vertaalt zich in ongeveer 7</w:t>
      </w:r>
      <w:r w:rsidR="00C013BF">
        <w:rPr>
          <w:i/>
        </w:rPr>
        <w:t>5</w:t>
      </w:r>
      <w:r w:rsidR="00F80135" w:rsidRPr="00F80135">
        <w:rPr>
          <w:i/>
        </w:rPr>
        <w:t>0 woorden.</w:t>
      </w:r>
    </w:p>
    <w:p w14:paraId="37016A1D" w14:textId="20727373" w:rsidR="00554776" w:rsidRDefault="00F11306" w:rsidP="00A3146A">
      <w:pPr>
        <w:rPr>
          <w:i/>
        </w:rPr>
      </w:pPr>
      <w:r w:rsidRPr="00F11306">
        <w:rPr>
          <w:i/>
        </w:rPr>
        <w:t>GISMO-instructies: v</w:t>
      </w:r>
      <w:r w:rsidR="00554776" w:rsidRPr="00F11306">
        <w:rPr>
          <w:i/>
        </w:rPr>
        <w:t xml:space="preserve">oor elk van de drie onderdelen wordt een tekstveld aangeboden. </w:t>
      </w:r>
      <w:r w:rsidR="009152B2">
        <w:rPr>
          <w:i/>
        </w:rPr>
        <w:t>Het derde tekstveld</w:t>
      </w:r>
      <w:r w:rsidR="00554776" w:rsidRPr="00F11306">
        <w:rPr>
          <w:i/>
        </w:rPr>
        <w:t xml:space="preserve"> (‘andere verwezenlijkingen’) is niet verplicht.</w:t>
      </w:r>
    </w:p>
    <w:p w14:paraId="78B48C9C" w14:textId="77777777" w:rsidR="009152B2" w:rsidRPr="00605E06" w:rsidRDefault="009152B2" w:rsidP="009152B2">
      <w:pPr>
        <w:numPr>
          <w:ilvl w:val="0"/>
          <w:numId w:val="30"/>
        </w:numPr>
        <w:contextualSpacing/>
        <w:rPr>
          <w:b/>
          <w:sz w:val="24"/>
          <w:szCs w:val="24"/>
        </w:rPr>
      </w:pPr>
      <w:r w:rsidRPr="00605E06">
        <w:rPr>
          <w:b/>
          <w:sz w:val="22"/>
        </w:rPr>
        <w:t>Overzicht van alle lopende</w:t>
      </w:r>
      <w:r>
        <w:rPr>
          <w:b/>
          <w:sz w:val="22"/>
        </w:rPr>
        <w:t>,</w:t>
      </w:r>
      <w:r w:rsidRPr="00605E06">
        <w:rPr>
          <w:b/>
          <w:sz w:val="22"/>
        </w:rPr>
        <w:t xml:space="preserve"> afgelopen</w:t>
      </w:r>
      <w:r>
        <w:rPr>
          <w:b/>
          <w:sz w:val="22"/>
        </w:rPr>
        <w:t xml:space="preserve"> en in aanvraag zijnde</w:t>
      </w:r>
      <w:r w:rsidRPr="00605E06">
        <w:rPr>
          <w:b/>
          <w:sz w:val="22"/>
        </w:rPr>
        <w:t xml:space="preserve"> </w:t>
      </w:r>
      <w:proofErr w:type="spellStart"/>
      <w:r w:rsidRPr="00605E06">
        <w:rPr>
          <w:b/>
          <w:sz w:val="22"/>
        </w:rPr>
        <w:t>onderzoeksfinanciering</w:t>
      </w:r>
      <w:proofErr w:type="spellEnd"/>
      <w:r w:rsidRPr="00605E06">
        <w:rPr>
          <w:b/>
          <w:sz w:val="22"/>
        </w:rPr>
        <w:t xml:space="preserve"> van de </w:t>
      </w:r>
      <w:r>
        <w:rPr>
          <w:b/>
          <w:sz w:val="22"/>
        </w:rPr>
        <w:t>aanvragers</w:t>
      </w:r>
    </w:p>
    <w:p w14:paraId="41833070" w14:textId="77777777" w:rsidR="009152B2" w:rsidRDefault="009152B2" w:rsidP="009152B2">
      <w:pPr>
        <w:rPr>
          <w:color w:val="000000"/>
          <w:sz w:val="18"/>
          <w:szCs w:val="18"/>
        </w:rPr>
      </w:pPr>
    </w:p>
    <w:p w14:paraId="60E60497" w14:textId="64A7D662" w:rsidR="009152B2" w:rsidRPr="00605E06" w:rsidRDefault="009152B2" w:rsidP="009152B2">
      <w:pPr>
        <w:rPr>
          <w:szCs w:val="20"/>
        </w:rPr>
      </w:pPr>
      <w:r w:rsidRPr="00605E06">
        <w:rPr>
          <w:szCs w:val="20"/>
        </w:rPr>
        <w:t xml:space="preserve">Geef de lopende, afgelopen en </w:t>
      </w:r>
      <w:r>
        <w:rPr>
          <w:szCs w:val="20"/>
        </w:rPr>
        <w:t xml:space="preserve">in aanvraag zijnde </w:t>
      </w:r>
      <w:proofErr w:type="spellStart"/>
      <w:r>
        <w:rPr>
          <w:szCs w:val="20"/>
        </w:rPr>
        <w:t>onderzoeksfinanciering</w:t>
      </w:r>
      <w:proofErr w:type="spellEnd"/>
      <w:r>
        <w:rPr>
          <w:szCs w:val="20"/>
        </w:rPr>
        <w:t xml:space="preserve"> weer van de promotoren en eventuele</w:t>
      </w:r>
      <w:r w:rsidRPr="00605E06">
        <w:rPr>
          <w:szCs w:val="20"/>
        </w:rPr>
        <w:t xml:space="preserve"> </w:t>
      </w:r>
      <w:r>
        <w:rPr>
          <w:szCs w:val="20"/>
        </w:rPr>
        <w:t>copromotor(en)</w:t>
      </w:r>
      <w:r w:rsidRPr="00605E06">
        <w:rPr>
          <w:szCs w:val="20"/>
        </w:rPr>
        <w:t xml:space="preserve"> (projecten, mandaten en uitrusting)</w:t>
      </w:r>
      <w:r>
        <w:rPr>
          <w:szCs w:val="20"/>
        </w:rPr>
        <w:t xml:space="preserve"> in het aangeleverde sjabloon</w:t>
      </w:r>
      <w:r w:rsidR="00D12491">
        <w:rPr>
          <w:szCs w:val="20"/>
        </w:rPr>
        <w:t xml:space="preserve"> - </w:t>
      </w:r>
      <w:hyperlink r:id="rId23" w:history="1">
        <w:r w:rsidR="00D12491" w:rsidRPr="00B97FFC">
          <w:rPr>
            <w:rStyle w:val="Hyperlink"/>
            <w:szCs w:val="20"/>
          </w:rPr>
          <w:t>https://www.ugent.be/intranet/nl/op-het-werk/onderzoek-onderwijs/onderzoek/financiering-admin/administratie/gismo/template-financiering.docx</w:t>
        </w:r>
      </w:hyperlink>
      <w:r w:rsidRPr="00605E06">
        <w:rPr>
          <w:szCs w:val="20"/>
        </w:rPr>
        <w:t>. Voeg volgende informatie toe: financierende instantie, start- en einddatum, toegekend bedrag, titel, en naam van onderzoekers.</w:t>
      </w:r>
    </w:p>
    <w:p w14:paraId="734AEEC4" w14:textId="4C33395E" w:rsidR="009152B2" w:rsidRPr="00204739" w:rsidRDefault="009152B2" w:rsidP="009152B2">
      <w:pPr>
        <w:spacing w:after="160" w:line="259" w:lineRule="auto"/>
        <w:rPr>
          <w:i/>
          <w:szCs w:val="20"/>
        </w:rPr>
      </w:pPr>
      <w:r>
        <w:rPr>
          <w:i/>
          <w:szCs w:val="20"/>
        </w:rPr>
        <w:t xml:space="preserve">GISMO-instructies: Geef aan of deze rubriek van toepassing is. Indien wel, </w:t>
      </w:r>
      <w:r w:rsidR="0091346B">
        <w:rPr>
          <w:i/>
          <w:szCs w:val="20"/>
        </w:rPr>
        <w:t>maak gebruik van het voorziene template en</w:t>
      </w:r>
      <w:r>
        <w:rPr>
          <w:i/>
          <w:szCs w:val="20"/>
        </w:rPr>
        <w:t xml:space="preserve"> laad één pdf-bestand op</w:t>
      </w:r>
      <w:r w:rsidRPr="00204739">
        <w:rPr>
          <w:i/>
          <w:szCs w:val="20"/>
        </w:rPr>
        <w:t>.</w:t>
      </w:r>
      <w:r>
        <w:rPr>
          <w:i/>
          <w:szCs w:val="20"/>
        </w:rPr>
        <w:t xml:space="preserve"> </w:t>
      </w:r>
    </w:p>
    <w:p w14:paraId="64826048" w14:textId="77777777" w:rsidR="009152B2" w:rsidRPr="00F11306" w:rsidRDefault="009152B2" w:rsidP="00A3146A">
      <w:pPr>
        <w:rPr>
          <w:i/>
        </w:rPr>
      </w:pPr>
    </w:p>
    <w:p w14:paraId="72901648" w14:textId="77777777" w:rsidR="000E7D4B" w:rsidRDefault="000E7D4B" w:rsidP="004509C0">
      <w:pPr>
        <w:pStyle w:val="Kop2"/>
        <w:numPr>
          <w:ilvl w:val="0"/>
          <w:numId w:val="0"/>
        </w:numPr>
        <w:ind w:left="576" w:hanging="576"/>
      </w:pPr>
    </w:p>
    <w:sectPr w:rsidR="000E7D4B" w:rsidSect="00861E20">
      <w:footerReference w:type="default" r:id="rId24"/>
      <w:head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D3B31" w14:textId="77777777" w:rsidR="00424314" w:rsidRDefault="00424314" w:rsidP="00CD7131">
      <w:pPr>
        <w:spacing w:after="0"/>
      </w:pPr>
      <w:r>
        <w:separator/>
      </w:r>
    </w:p>
  </w:endnote>
  <w:endnote w:type="continuationSeparator" w:id="0">
    <w:p w14:paraId="1BCD57F0" w14:textId="77777777" w:rsidR="00424314" w:rsidRDefault="00424314" w:rsidP="00CD7131">
      <w:pPr>
        <w:spacing w:after="0"/>
      </w:pPr>
      <w:r>
        <w:continuationSeparator/>
      </w:r>
    </w:p>
  </w:endnote>
  <w:endnote w:type="continuationNotice" w:id="1">
    <w:p w14:paraId="0B8CFC0C" w14:textId="77777777" w:rsidR="00424314" w:rsidRDefault="00424314" w:rsidP="00CD71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0CB7" w14:textId="7C9C21C0" w:rsidR="00861E20" w:rsidRPr="00861E20" w:rsidRDefault="00861E20" w:rsidP="00861E20">
    <w:pPr>
      <w:pStyle w:val="Voettekst"/>
      <w:pBdr>
        <w:top w:val="single" w:sz="4" w:space="1" w:color="2E74B5" w:themeColor="accent1" w:themeShade="BF"/>
      </w:pBdr>
      <w:tabs>
        <w:tab w:val="clear" w:pos="4536"/>
      </w:tabs>
      <w:rPr>
        <w:color w:val="2E74B5" w:themeColor="accent1" w:themeShade="BF"/>
        <w:lang w:val="en-US"/>
      </w:rPr>
    </w:pPr>
    <w:proofErr w:type="spellStart"/>
    <w:r w:rsidRPr="00861E20">
      <w:rPr>
        <w:color w:val="2E74B5" w:themeColor="accent1" w:themeShade="BF"/>
        <w:lang w:val="en-US"/>
      </w:rPr>
      <w:t>Bijzonder</w:t>
    </w:r>
    <w:proofErr w:type="spellEnd"/>
    <w:r w:rsidRPr="00861E20">
      <w:rPr>
        <w:color w:val="2E74B5" w:themeColor="accent1" w:themeShade="BF"/>
        <w:lang w:val="en-US"/>
      </w:rPr>
      <w:t xml:space="preserve"> </w:t>
    </w:r>
    <w:proofErr w:type="spellStart"/>
    <w:r w:rsidRPr="00861E20">
      <w:rPr>
        <w:color w:val="2E74B5" w:themeColor="accent1" w:themeShade="BF"/>
        <w:lang w:val="en-US"/>
      </w:rPr>
      <w:t>Onderzoeksfonds</w:t>
    </w:r>
    <w:proofErr w:type="spellEnd"/>
    <w:r w:rsidRPr="00861E20">
      <w:rPr>
        <w:color w:val="2E74B5" w:themeColor="accent1" w:themeShade="BF"/>
        <w:lang w:val="en-US"/>
      </w:rPr>
      <w:t xml:space="preserve"> – </w:t>
    </w:r>
    <w:proofErr w:type="spellStart"/>
    <w:r w:rsidRPr="00861E20">
      <w:rPr>
        <w:color w:val="2E74B5" w:themeColor="accent1" w:themeShade="BF"/>
        <w:lang w:val="en-US"/>
      </w:rPr>
      <w:t>Oproep</w:t>
    </w:r>
    <w:proofErr w:type="spellEnd"/>
    <w:r w:rsidRPr="00861E20">
      <w:rPr>
        <w:color w:val="2E74B5" w:themeColor="accent1" w:themeShade="BF"/>
        <w:lang w:val="en-US"/>
      </w:rPr>
      <w:t xml:space="preserve"> </w:t>
    </w:r>
    <w:r w:rsidR="003116F1">
      <w:rPr>
        <w:color w:val="2E74B5" w:themeColor="accent1" w:themeShade="BF"/>
        <w:szCs w:val="20"/>
        <w:lang w:val="en-US"/>
      </w:rPr>
      <w:t>2022</w:t>
    </w:r>
    <w:r w:rsidRPr="00A974E6">
      <w:rPr>
        <w:color w:val="2E74B5" w:themeColor="accent1" w:themeShade="BF"/>
        <w:szCs w:val="20"/>
        <w:lang w:val="en-US"/>
      </w:rPr>
      <w:tab/>
    </w:r>
    <w:r w:rsidRPr="00A974E6">
      <w:rPr>
        <w:color w:val="2E74B5" w:themeColor="accent1" w:themeShade="BF"/>
        <w:szCs w:val="20"/>
        <w:lang w:val="en-US"/>
      </w:rPr>
      <w:fldChar w:fldCharType="begin"/>
    </w:r>
    <w:r w:rsidRPr="00A974E6">
      <w:rPr>
        <w:color w:val="2E74B5" w:themeColor="accent1" w:themeShade="BF"/>
        <w:szCs w:val="20"/>
        <w:lang w:val="en-US"/>
      </w:rPr>
      <w:instrText>PAGE   \* MERGEFORMAT</w:instrText>
    </w:r>
    <w:r w:rsidRPr="00A974E6">
      <w:rPr>
        <w:color w:val="2E74B5" w:themeColor="accent1" w:themeShade="BF"/>
        <w:szCs w:val="20"/>
        <w:lang w:val="en-US"/>
      </w:rPr>
      <w:fldChar w:fldCharType="separate"/>
    </w:r>
    <w:r w:rsidR="00C013BF">
      <w:rPr>
        <w:noProof/>
        <w:color w:val="2E74B5" w:themeColor="accent1" w:themeShade="BF"/>
        <w:szCs w:val="20"/>
        <w:lang w:val="en-US"/>
      </w:rPr>
      <w:t>11</w:t>
    </w:r>
    <w:r w:rsidRPr="00A974E6">
      <w:rPr>
        <w:color w:val="2E74B5" w:themeColor="accent1" w:themeShade="BF"/>
        <w:szCs w:val="20"/>
        <w:lang w:val="en-US"/>
      </w:rPr>
      <w:fldChar w:fldCharType="end"/>
    </w:r>
  </w:p>
  <w:p w14:paraId="68B4D3C9" w14:textId="4DC8B407" w:rsidR="00861E20" w:rsidRPr="00861E20" w:rsidRDefault="00861E20">
    <w:pPr>
      <w:pStyle w:val="Voettekst"/>
      <w:rPr>
        <w:color w:val="2E74B5" w:themeColor="accent1" w:themeShade="BF"/>
        <w:lang w:val="en-US"/>
      </w:rPr>
    </w:pPr>
    <w:proofErr w:type="spellStart"/>
    <w:r w:rsidRPr="00861E20">
      <w:rPr>
        <w:color w:val="2E74B5" w:themeColor="accent1" w:themeShade="BF"/>
        <w:lang w:val="en-US"/>
      </w:rPr>
      <w:t>Interdisciplinaire</w:t>
    </w:r>
    <w:proofErr w:type="spellEnd"/>
    <w:r w:rsidRPr="00861E20">
      <w:rPr>
        <w:color w:val="2E74B5" w:themeColor="accent1" w:themeShade="BF"/>
        <w:lang w:val="en-US"/>
      </w:rPr>
      <w:t xml:space="preserve"> </w:t>
    </w:r>
    <w:proofErr w:type="spellStart"/>
    <w:r w:rsidRPr="00861E20">
      <w:rPr>
        <w:color w:val="2E74B5" w:themeColor="accent1" w:themeShade="BF"/>
        <w:lang w:val="en-US"/>
      </w:rPr>
      <w:t>onderzoeksprojecten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B142C" w14:textId="77777777" w:rsidR="00424314" w:rsidRDefault="00424314" w:rsidP="00CD7131">
      <w:pPr>
        <w:spacing w:after="0"/>
      </w:pPr>
      <w:r>
        <w:separator/>
      </w:r>
    </w:p>
  </w:footnote>
  <w:footnote w:type="continuationSeparator" w:id="0">
    <w:p w14:paraId="41A03671" w14:textId="77777777" w:rsidR="00424314" w:rsidRDefault="00424314" w:rsidP="00CD7131">
      <w:pPr>
        <w:spacing w:after="0"/>
      </w:pPr>
      <w:r>
        <w:continuationSeparator/>
      </w:r>
    </w:p>
  </w:footnote>
  <w:footnote w:type="continuationNotice" w:id="1">
    <w:p w14:paraId="784DB686" w14:textId="77777777" w:rsidR="00424314" w:rsidRDefault="00424314" w:rsidP="00CD7131">
      <w:pPr>
        <w:spacing w:after="0"/>
      </w:pPr>
    </w:p>
  </w:footnote>
  <w:footnote w:id="2">
    <w:p w14:paraId="44326E1E" w14:textId="0D2197EE" w:rsidR="001B3564" w:rsidRPr="00861E20" w:rsidRDefault="001B3564" w:rsidP="00861E20">
      <w:pPr>
        <w:pStyle w:val="Voetnoottekst"/>
        <w:rPr>
          <w:i/>
          <w:sz w:val="18"/>
        </w:rPr>
      </w:pPr>
      <w:r w:rsidRPr="00861E20">
        <w:rPr>
          <w:rStyle w:val="Voetnootmarkering"/>
        </w:rPr>
        <w:footnoteRef/>
      </w:r>
      <w:r w:rsidRPr="00861E20">
        <w:t xml:space="preserve"> </w:t>
      </w:r>
      <w:r w:rsidRPr="00861E20">
        <w:rPr>
          <w:i/>
          <w:sz w:val="18"/>
        </w:rPr>
        <w:t>Raad van Bestuur d.d. 18.01.2013</w:t>
      </w:r>
    </w:p>
  </w:footnote>
  <w:footnote w:id="3">
    <w:p w14:paraId="3394D1C6" w14:textId="36582005" w:rsidR="002E4C2E" w:rsidRPr="0015520E" w:rsidRDefault="002E4C2E">
      <w:pPr>
        <w:pStyle w:val="Voetnoottekst"/>
        <w:rPr>
          <w:i/>
          <w:sz w:val="18"/>
          <w:szCs w:val="18"/>
        </w:rPr>
      </w:pPr>
      <w:r w:rsidRPr="0015520E">
        <w:rPr>
          <w:rStyle w:val="Voetnootmarkering"/>
          <w:i/>
          <w:sz w:val="18"/>
          <w:szCs w:val="18"/>
        </w:rPr>
        <w:footnoteRef/>
      </w:r>
      <w:r w:rsidRPr="0015520E">
        <w:rPr>
          <w:i/>
          <w:sz w:val="18"/>
          <w:szCs w:val="18"/>
        </w:rPr>
        <w:t xml:space="preserve"> De Raad van Bestuur delegeerde op 3 april 2015 de toekenning van BOF-middelen op basis van de adviezen door de Onderzoeksraad aan de voorzitter van de Onderzoeksraad, evenals het aanbrengen van wijzigingen aan de toekenningsmodaliteiten van lopende BOF-projecten en –mandaten, en dit met ingang vanaf 1 mei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F814" w14:textId="77777777" w:rsidR="00861E20" w:rsidRDefault="00861E20" w:rsidP="00861E20">
    <w:pPr>
      <w:pStyle w:val="Koptekst"/>
      <w:tabs>
        <w:tab w:val="clear" w:pos="4536"/>
      </w:tabs>
    </w:pPr>
  </w:p>
  <w:p w14:paraId="5ECBF141" w14:textId="77777777" w:rsidR="00861E20" w:rsidRDefault="00861E20" w:rsidP="00861E20">
    <w:pPr>
      <w:pStyle w:val="Koptekst"/>
    </w:pPr>
  </w:p>
  <w:p w14:paraId="50F335AF" w14:textId="77777777" w:rsidR="00861E20" w:rsidRDefault="00861E20" w:rsidP="00861E20">
    <w:pPr>
      <w:pStyle w:val="Koptekst"/>
    </w:pPr>
  </w:p>
  <w:p w14:paraId="1D5F6A12" w14:textId="77777777" w:rsidR="00861E20" w:rsidRDefault="00861E20" w:rsidP="00861E20">
    <w:pPr>
      <w:pStyle w:val="Koptekst"/>
    </w:pPr>
  </w:p>
  <w:p w14:paraId="7074F2CD" w14:textId="77777777" w:rsidR="00861E20" w:rsidRDefault="00861E20" w:rsidP="00861E20">
    <w:pPr>
      <w:pStyle w:val="Koptekst"/>
    </w:pPr>
  </w:p>
  <w:p w14:paraId="5193A080" w14:textId="77777777" w:rsidR="00861E20" w:rsidRDefault="00861E20" w:rsidP="00861E20">
    <w:pPr>
      <w:pStyle w:val="Koptekst"/>
    </w:pPr>
  </w:p>
  <w:p w14:paraId="27813C6C" w14:textId="77777777" w:rsidR="00861E20" w:rsidRDefault="00861E20" w:rsidP="00861E20">
    <w:pPr>
      <w:pStyle w:val="Koptekst"/>
    </w:pPr>
    <w:r>
      <w:rPr>
        <w:noProof/>
        <w:lang w:eastAsia="nl-BE"/>
      </w:rPr>
      <w:drawing>
        <wp:anchor distT="0" distB="0" distL="114300" distR="114300" simplePos="0" relativeHeight="251660288" behindDoc="0" locked="0" layoutInCell="1" allowOverlap="1" wp14:anchorId="16BE3C7A" wp14:editId="1B22D224">
          <wp:simplePos x="0" y="0"/>
          <wp:positionH relativeFrom="margin">
            <wp:align>left</wp:align>
          </wp:positionH>
          <wp:positionV relativeFrom="page">
            <wp:posOffset>370840</wp:posOffset>
          </wp:positionV>
          <wp:extent cx="1304924" cy="904875"/>
          <wp:effectExtent l="0" t="0" r="0" b="0"/>
          <wp:wrapNone/>
          <wp:docPr id="4" name="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Gent_NL_RGB_300_kleur.png"/>
                  <pic:cNvPicPr/>
                </pic:nvPicPr>
                <pic:blipFill rotWithShape="1">
                  <a:blip r:embed="rId1" cstate="print">
                    <a:extLst>
                      <a:ext uri="{28A0092B-C50C-407E-A947-70E740481C1C}">
                        <a14:useLocalDpi xmlns:a14="http://schemas.microsoft.com/office/drawing/2010/main" val="0"/>
                      </a:ext>
                    </a:extLst>
                  </a:blip>
                  <a:srcRect l="17978" t="16859" r="13587" b="23822"/>
                  <a:stretch/>
                </pic:blipFill>
                <pic:spPr bwMode="auto">
                  <a:xfrm>
                    <a:off x="0" y="0"/>
                    <a:ext cx="1304924"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59264" behindDoc="0" locked="0" layoutInCell="1" allowOverlap="1" wp14:anchorId="21E45CF0" wp14:editId="50CE1CF5">
              <wp:simplePos x="0" y="0"/>
              <wp:positionH relativeFrom="page">
                <wp:posOffset>4962525</wp:posOffset>
              </wp:positionH>
              <wp:positionV relativeFrom="page">
                <wp:posOffset>381000</wp:posOffset>
              </wp:positionV>
              <wp:extent cx="2214000" cy="638280"/>
              <wp:effectExtent l="0" t="0" r="15240" b="9525"/>
              <wp:wrapNone/>
              <wp:docPr id="3" name="Tekstvak 3"/>
              <wp:cNvGraphicFramePr/>
              <a:graphic xmlns:a="http://schemas.openxmlformats.org/drawingml/2006/main">
                <a:graphicData uri="http://schemas.microsoft.com/office/word/2010/wordprocessingShape">
                  <wps:wsp>
                    <wps:cNvSpPr txBox="1"/>
                    <wps:spPr>
                      <a:xfrm>
                        <a:off x="0" y="0"/>
                        <a:ext cx="2214000" cy="63828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69125D16" w14:textId="77777777" w:rsidR="00861E20" w:rsidRDefault="00861E20" w:rsidP="00861E20">
                          <w:pPr>
                            <w:pStyle w:val="CompanynameL1"/>
                          </w:pPr>
                          <w:r>
                            <w:t xml:space="preserve">directie onderzoeksaangelegenheden </w:t>
                          </w:r>
                        </w:p>
                        <w:p w14:paraId="008A1101" w14:textId="77777777" w:rsidR="00861E20" w:rsidRDefault="00861E20" w:rsidP="00861E20">
                          <w:pPr>
                            <w:pStyle w:val="CompanynameL2"/>
                          </w:pPr>
                          <w:r>
                            <w:t>afdeling Onderzoekscoördinatie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45CF0" id="_x0000_t202" coordsize="21600,21600" o:spt="202" path="m,l,21600r21600,l21600,xe">
              <v:stroke joinstyle="miter"/>
              <v:path gradientshapeok="t" o:connecttype="rect"/>
            </v:shapetype>
            <v:shape id="Tekstvak 3" o:spid="_x0000_s1026" type="#_x0000_t202" style="position:absolute;margin-left:390.75pt;margin-top:30pt;width:174.3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" filled="f" stroked="f" strokeweight=".25pt">
              <v:textbox inset="0,0,0,0">
                <w:txbxContent>
                  <w:p w14:paraId="69125D16" w14:textId="77777777" w:rsidR="00861E20" w:rsidRDefault="00861E20" w:rsidP="00861E20">
                    <w:pPr>
                      <w:pStyle w:val="CompanynameL1"/>
                    </w:pPr>
                    <w:r>
                      <w:t xml:space="preserve">directie onderzoeksaangelegenheden </w:t>
                    </w:r>
                  </w:p>
                  <w:p w14:paraId="008A1101" w14:textId="77777777" w:rsidR="00861E20" w:rsidRDefault="00861E20" w:rsidP="00861E20">
                    <w:pPr>
                      <w:pStyle w:val="CompanynameL2"/>
                    </w:pPr>
                    <w:r>
                      <w:t>afdeling Onderzoekscoördinatie</w:t>
                    </w:r>
                  </w:p>
                </w:txbxContent>
              </v:textbox>
              <w10:wrap anchorx="page" anchory="page"/>
            </v:shape>
          </w:pict>
        </mc:Fallback>
      </mc:AlternateContent>
    </w:r>
  </w:p>
  <w:p w14:paraId="23F7C09F" w14:textId="77777777" w:rsidR="00861E20" w:rsidRDefault="00861E20" w:rsidP="00861E20">
    <w:pPr>
      <w:pStyle w:val="Koptekst"/>
    </w:pPr>
  </w:p>
  <w:p w14:paraId="72A54EE1" w14:textId="77777777" w:rsidR="00861E20" w:rsidRDefault="00861E20" w:rsidP="00861E20">
    <w:pPr>
      <w:pStyle w:val="Koptekst"/>
    </w:pPr>
  </w:p>
  <w:p w14:paraId="4ACFF3A4" w14:textId="77777777" w:rsidR="00861E20" w:rsidRDefault="00861E20" w:rsidP="00861E20">
    <w:pPr>
      <w:pStyle w:val="Koptekst"/>
    </w:pPr>
  </w:p>
  <w:p w14:paraId="26C2B59E" w14:textId="77777777" w:rsidR="00861E20" w:rsidRDefault="00861E20" w:rsidP="00861E20">
    <w:pPr>
      <w:pStyle w:val="Koptekst"/>
    </w:pPr>
  </w:p>
  <w:p w14:paraId="7E96BE5D" w14:textId="77777777" w:rsidR="00861E20" w:rsidRDefault="00861E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320"/>
    <w:multiLevelType w:val="hybridMultilevel"/>
    <w:tmpl w:val="365A7D1A"/>
    <w:lvl w:ilvl="0" w:tplc="C86A0158">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CB7D61"/>
    <w:multiLevelType w:val="hybridMultilevel"/>
    <w:tmpl w:val="98E2A9D6"/>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8E8661A"/>
    <w:multiLevelType w:val="hybridMultilevel"/>
    <w:tmpl w:val="93C6AA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A21926"/>
    <w:multiLevelType w:val="hybridMultilevel"/>
    <w:tmpl w:val="CBB6A7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C81554"/>
    <w:multiLevelType w:val="hybridMultilevel"/>
    <w:tmpl w:val="EB3AADBE"/>
    <w:lvl w:ilvl="0" w:tplc="08130001">
      <w:start w:val="1"/>
      <w:numFmt w:val="bullet"/>
      <w:pStyle w:val="Opmaakprofiel1"/>
      <w:lvlText w:val=""/>
      <w:lvlJc w:val="left"/>
      <w:pPr>
        <w:ind w:left="720" w:hanging="360"/>
      </w:pPr>
      <w:rPr>
        <w:rFonts w:ascii="Symbol" w:hAnsi="Symbol" w:hint="default"/>
      </w:rPr>
    </w:lvl>
    <w:lvl w:ilvl="1" w:tplc="08130003" w:tentative="1">
      <w:start w:val="1"/>
      <w:numFmt w:val="bullet"/>
      <w:pStyle w:val="Opmaakprofiel1"/>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8204FE"/>
    <w:multiLevelType w:val="hybridMultilevel"/>
    <w:tmpl w:val="669248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7F83EF1"/>
    <w:multiLevelType w:val="hybridMultilevel"/>
    <w:tmpl w:val="E2FA337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80A7C87"/>
    <w:multiLevelType w:val="multilevel"/>
    <w:tmpl w:val="FA064F94"/>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873145"/>
    <w:multiLevelType w:val="hybridMultilevel"/>
    <w:tmpl w:val="BA1407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B46235"/>
    <w:multiLevelType w:val="hybridMultilevel"/>
    <w:tmpl w:val="14DA635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50BD0"/>
    <w:multiLevelType w:val="hybridMultilevel"/>
    <w:tmpl w:val="22A0B1BA"/>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1" w15:restartNumberingAfterBreak="0">
    <w:nsid w:val="2DDC1BE1"/>
    <w:multiLevelType w:val="hybridMultilevel"/>
    <w:tmpl w:val="D5F21FB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04D4587"/>
    <w:multiLevelType w:val="hybridMultilevel"/>
    <w:tmpl w:val="1110FC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F37E4F"/>
    <w:multiLevelType w:val="hybridMultilevel"/>
    <w:tmpl w:val="F57E97A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DA81915"/>
    <w:multiLevelType w:val="hybridMultilevel"/>
    <w:tmpl w:val="D8F01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A5416"/>
    <w:multiLevelType w:val="hybridMultilevel"/>
    <w:tmpl w:val="424E075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4AD047E9"/>
    <w:multiLevelType w:val="multilevel"/>
    <w:tmpl w:val="3B64EA70"/>
    <w:lvl w:ilvl="0">
      <w:start w:val="1"/>
      <w:numFmt w:val="decimal"/>
      <w:pStyle w:val="Kop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b/>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50934FD8"/>
    <w:multiLevelType w:val="hybridMultilevel"/>
    <w:tmpl w:val="9928321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554E4CB5"/>
    <w:multiLevelType w:val="hybridMultilevel"/>
    <w:tmpl w:val="66E4A5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55273C4"/>
    <w:multiLevelType w:val="hybridMultilevel"/>
    <w:tmpl w:val="3CACDEA2"/>
    <w:lvl w:ilvl="0" w:tplc="AF6680FA">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6B17EE6"/>
    <w:multiLevelType w:val="hybridMultilevel"/>
    <w:tmpl w:val="0DCEE26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8284942"/>
    <w:multiLevelType w:val="hybridMultilevel"/>
    <w:tmpl w:val="48962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382228"/>
    <w:multiLevelType w:val="hybridMultilevel"/>
    <w:tmpl w:val="2C028F94"/>
    <w:lvl w:ilvl="0" w:tplc="1E0E589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1A82C24"/>
    <w:multiLevelType w:val="hybridMultilevel"/>
    <w:tmpl w:val="F174A7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2645D1F"/>
    <w:multiLevelType w:val="hybridMultilevel"/>
    <w:tmpl w:val="4A7E2C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62D276A"/>
    <w:multiLevelType w:val="hybridMultilevel"/>
    <w:tmpl w:val="821E45A2"/>
    <w:lvl w:ilvl="0" w:tplc="1E0E589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6531A4"/>
    <w:multiLevelType w:val="hybridMultilevel"/>
    <w:tmpl w:val="E8C6A44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B06D13"/>
    <w:multiLevelType w:val="hybridMultilevel"/>
    <w:tmpl w:val="8A66E11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BDE6F06"/>
    <w:multiLevelType w:val="hybridMultilevel"/>
    <w:tmpl w:val="F9C250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F50C73"/>
    <w:multiLevelType w:val="hybridMultilevel"/>
    <w:tmpl w:val="603429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2532B66"/>
    <w:multiLevelType w:val="hybridMultilevel"/>
    <w:tmpl w:val="22A0B1BA"/>
    <w:lvl w:ilvl="0" w:tplc="0813000F">
      <w:start w:val="1"/>
      <w:numFmt w:val="decimal"/>
      <w:lvlText w:val="%1."/>
      <w:lvlJc w:val="left"/>
      <w:pPr>
        <w:ind w:left="1004" w:hanging="360"/>
      </w:pPr>
    </w:lvl>
    <w:lvl w:ilvl="1" w:tplc="08130019">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31" w15:restartNumberingAfterBreak="0">
    <w:nsid w:val="7E59693C"/>
    <w:multiLevelType w:val="hybridMultilevel"/>
    <w:tmpl w:val="02FE46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0"/>
  </w:num>
  <w:num w:numId="7">
    <w:abstractNumId w:val="10"/>
  </w:num>
  <w:num w:numId="8">
    <w:abstractNumId w:val="1"/>
  </w:num>
  <w:num w:numId="9">
    <w:abstractNumId w:val="25"/>
  </w:num>
  <w:num w:numId="10">
    <w:abstractNumId w:val="31"/>
  </w:num>
  <w:num w:numId="11">
    <w:abstractNumId w:val="24"/>
  </w:num>
  <w:num w:numId="12">
    <w:abstractNumId w:val="6"/>
  </w:num>
  <w:num w:numId="13">
    <w:abstractNumId w:val="11"/>
  </w:num>
  <w:num w:numId="14">
    <w:abstractNumId w:val="18"/>
  </w:num>
  <w:num w:numId="15">
    <w:abstractNumId w:val="29"/>
  </w:num>
  <w:num w:numId="16">
    <w:abstractNumId w:val="0"/>
  </w:num>
  <w:num w:numId="17">
    <w:abstractNumId w:val="13"/>
  </w:num>
  <w:num w:numId="18">
    <w:abstractNumId w:val="27"/>
  </w:num>
  <w:num w:numId="19">
    <w:abstractNumId w:val="5"/>
  </w:num>
  <w:num w:numId="20">
    <w:abstractNumId w:val="26"/>
  </w:num>
  <w:num w:numId="21">
    <w:abstractNumId w:val="8"/>
  </w:num>
  <w:num w:numId="22">
    <w:abstractNumId w:val="14"/>
  </w:num>
  <w:num w:numId="23">
    <w:abstractNumId w:val="12"/>
  </w:num>
  <w:num w:numId="24">
    <w:abstractNumId w:val="20"/>
  </w:num>
  <w:num w:numId="25">
    <w:abstractNumId w:val="17"/>
  </w:num>
  <w:num w:numId="26">
    <w:abstractNumId w:val="28"/>
  </w:num>
  <w:num w:numId="27">
    <w:abstractNumId w:val="7"/>
  </w:num>
  <w:num w:numId="28">
    <w:abstractNumId w:val="19"/>
  </w:num>
  <w:num w:numId="29">
    <w:abstractNumId w:val="2"/>
  </w:num>
  <w:num w:numId="30">
    <w:abstractNumId w:val="9"/>
  </w:num>
  <w:num w:numId="31">
    <w:abstractNumId w:val="2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22"/>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5"/>
  </w:num>
  <w:num w:numId="42">
    <w:abstractNumId w:val="16"/>
  </w:num>
  <w:num w:numId="43">
    <w:abstractNumId w:val="16"/>
  </w:num>
  <w:num w:numId="4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64"/>
    <w:rsid w:val="00004028"/>
    <w:rsid w:val="000053B1"/>
    <w:rsid w:val="00013000"/>
    <w:rsid w:val="000139AA"/>
    <w:rsid w:val="00016CE1"/>
    <w:rsid w:val="0001750C"/>
    <w:rsid w:val="00020E30"/>
    <w:rsid w:val="0002619A"/>
    <w:rsid w:val="0003013C"/>
    <w:rsid w:val="00031894"/>
    <w:rsid w:val="00033142"/>
    <w:rsid w:val="0003444F"/>
    <w:rsid w:val="00035543"/>
    <w:rsid w:val="00037500"/>
    <w:rsid w:val="00040AC3"/>
    <w:rsid w:val="000438AC"/>
    <w:rsid w:val="00051103"/>
    <w:rsid w:val="00051868"/>
    <w:rsid w:val="00053067"/>
    <w:rsid w:val="00053507"/>
    <w:rsid w:val="00055721"/>
    <w:rsid w:val="00060225"/>
    <w:rsid w:val="00065962"/>
    <w:rsid w:val="000704FF"/>
    <w:rsid w:val="00071B25"/>
    <w:rsid w:val="000735D7"/>
    <w:rsid w:val="000739FC"/>
    <w:rsid w:val="00082A28"/>
    <w:rsid w:val="00082ADF"/>
    <w:rsid w:val="000836A3"/>
    <w:rsid w:val="0008684D"/>
    <w:rsid w:val="00090F43"/>
    <w:rsid w:val="00091154"/>
    <w:rsid w:val="000952E4"/>
    <w:rsid w:val="000A17CF"/>
    <w:rsid w:val="000A3460"/>
    <w:rsid w:val="000A3BAD"/>
    <w:rsid w:val="000A5166"/>
    <w:rsid w:val="000A5CC0"/>
    <w:rsid w:val="000A79F6"/>
    <w:rsid w:val="000B1186"/>
    <w:rsid w:val="000B22AA"/>
    <w:rsid w:val="000B492B"/>
    <w:rsid w:val="000B49BC"/>
    <w:rsid w:val="000B4FB6"/>
    <w:rsid w:val="000B7E26"/>
    <w:rsid w:val="000C3B38"/>
    <w:rsid w:val="000C4308"/>
    <w:rsid w:val="000C45E5"/>
    <w:rsid w:val="000D007B"/>
    <w:rsid w:val="000D11EC"/>
    <w:rsid w:val="000D2799"/>
    <w:rsid w:val="000D339F"/>
    <w:rsid w:val="000D525C"/>
    <w:rsid w:val="000D6C4D"/>
    <w:rsid w:val="000E1892"/>
    <w:rsid w:val="000E25F9"/>
    <w:rsid w:val="000E36FE"/>
    <w:rsid w:val="000E4C84"/>
    <w:rsid w:val="000E7824"/>
    <w:rsid w:val="000E7D4B"/>
    <w:rsid w:val="000F1136"/>
    <w:rsid w:val="000F4FA9"/>
    <w:rsid w:val="000F56B6"/>
    <w:rsid w:val="001000CE"/>
    <w:rsid w:val="001054EB"/>
    <w:rsid w:val="00110CC7"/>
    <w:rsid w:val="001125CD"/>
    <w:rsid w:val="00112A03"/>
    <w:rsid w:val="00122071"/>
    <w:rsid w:val="001316F2"/>
    <w:rsid w:val="001364B0"/>
    <w:rsid w:val="001374B9"/>
    <w:rsid w:val="00142658"/>
    <w:rsid w:val="0015520E"/>
    <w:rsid w:val="00165FFE"/>
    <w:rsid w:val="0017064F"/>
    <w:rsid w:val="00171394"/>
    <w:rsid w:val="00171CDC"/>
    <w:rsid w:val="001729C1"/>
    <w:rsid w:val="0018299B"/>
    <w:rsid w:val="0018327D"/>
    <w:rsid w:val="0018372D"/>
    <w:rsid w:val="00184315"/>
    <w:rsid w:val="00184DD4"/>
    <w:rsid w:val="00190EBA"/>
    <w:rsid w:val="00191391"/>
    <w:rsid w:val="001929B3"/>
    <w:rsid w:val="00192F9E"/>
    <w:rsid w:val="001A2B90"/>
    <w:rsid w:val="001A4425"/>
    <w:rsid w:val="001A7D79"/>
    <w:rsid w:val="001B0178"/>
    <w:rsid w:val="001B3564"/>
    <w:rsid w:val="001C4D2A"/>
    <w:rsid w:val="001C6554"/>
    <w:rsid w:val="001D31C1"/>
    <w:rsid w:val="001D3F76"/>
    <w:rsid w:val="001D42B4"/>
    <w:rsid w:val="001D47B9"/>
    <w:rsid w:val="001D61F8"/>
    <w:rsid w:val="001E24EE"/>
    <w:rsid w:val="001E2838"/>
    <w:rsid w:val="001E5CEE"/>
    <w:rsid w:val="001E6FE3"/>
    <w:rsid w:val="001E7038"/>
    <w:rsid w:val="001F1206"/>
    <w:rsid w:val="001F7E04"/>
    <w:rsid w:val="002003AE"/>
    <w:rsid w:val="00204739"/>
    <w:rsid w:val="00216E76"/>
    <w:rsid w:val="00220BA8"/>
    <w:rsid w:val="00225893"/>
    <w:rsid w:val="0022752E"/>
    <w:rsid w:val="00231921"/>
    <w:rsid w:val="0023248C"/>
    <w:rsid w:val="0023317D"/>
    <w:rsid w:val="002372DB"/>
    <w:rsid w:val="00242595"/>
    <w:rsid w:val="002431BA"/>
    <w:rsid w:val="00255FD0"/>
    <w:rsid w:val="002627AA"/>
    <w:rsid w:val="002643DE"/>
    <w:rsid w:val="00264EAB"/>
    <w:rsid w:val="002676B6"/>
    <w:rsid w:val="00270D25"/>
    <w:rsid w:val="002765ED"/>
    <w:rsid w:val="00282174"/>
    <w:rsid w:val="00297D99"/>
    <w:rsid w:val="002A20D4"/>
    <w:rsid w:val="002A2BDE"/>
    <w:rsid w:val="002A3CDC"/>
    <w:rsid w:val="002A3D8B"/>
    <w:rsid w:val="002A5D8B"/>
    <w:rsid w:val="002A6022"/>
    <w:rsid w:val="002A6F72"/>
    <w:rsid w:val="002C13AD"/>
    <w:rsid w:val="002C152F"/>
    <w:rsid w:val="002C5A98"/>
    <w:rsid w:val="002C737E"/>
    <w:rsid w:val="002C7BB6"/>
    <w:rsid w:val="002D1BDA"/>
    <w:rsid w:val="002D76B9"/>
    <w:rsid w:val="002E4884"/>
    <w:rsid w:val="002E4C2E"/>
    <w:rsid w:val="002F5A36"/>
    <w:rsid w:val="00303C67"/>
    <w:rsid w:val="00305E66"/>
    <w:rsid w:val="003116F1"/>
    <w:rsid w:val="003174F5"/>
    <w:rsid w:val="0032239A"/>
    <w:rsid w:val="00322A4B"/>
    <w:rsid w:val="00327C0F"/>
    <w:rsid w:val="0033483F"/>
    <w:rsid w:val="00337911"/>
    <w:rsid w:val="00341381"/>
    <w:rsid w:val="003454FD"/>
    <w:rsid w:val="003479A7"/>
    <w:rsid w:val="00347D67"/>
    <w:rsid w:val="00357759"/>
    <w:rsid w:val="00361F70"/>
    <w:rsid w:val="00363FD4"/>
    <w:rsid w:val="003647C2"/>
    <w:rsid w:val="003655F7"/>
    <w:rsid w:val="00365C38"/>
    <w:rsid w:val="0037347D"/>
    <w:rsid w:val="0037457A"/>
    <w:rsid w:val="003764DC"/>
    <w:rsid w:val="00376DFA"/>
    <w:rsid w:val="003839BF"/>
    <w:rsid w:val="00386C88"/>
    <w:rsid w:val="003954AA"/>
    <w:rsid w:val="003975A4"/>
    <w:rsid w:val="003A12AB"/>
    <w:rsid w:val="003A2559"/>
    <w:rsid w:val="003A6527"/>
    <w:rsid w:val="003B2660"/>
    <w:rsid w:val="003B542A"/>
    <w:rsid w:val="003B5613"/>
    <w:rsid w:val="003C144F"/>
    <w:rsid w:val="003C14F9"/>
    <w:rsid w:val="003C1D73"/>
    <w:rsid w:val="003C35EA"/>
    <w:rsid w:val="003C43E3"/>
    <w:rsid w:val="003C46E9"/>
    <w:rsid w:val="003C5716"/>
    <w:rsid w:val="003D5AC5"/>
    <w:rsid w:val="003E1FF8"/>
    <w:rsid w:val="003E7A09"/>
    <w:rsid w:val="003E7EB3"/>
    <w:rsid w:val="003F4431"/>
    <w:rsid w:val="00402CE7"/>
    <w:rsid w:val="00404ED9"/>
    <w:rsid w:val="00410663"/>
    <w:rsid w:val="00411090"/>
    <w:rsid w:val="00415C78"/>
    <w:rsid w:val="00424314"/>
    <w:rsid w:val="0043220D"/>
    <w:rsid w:val="00436CD0"/>
    <w:rsid w:val="00440659"/>
    <w:rsid w:val="00443B77"/>
    <w:rsid w:val="00447075"/>
    <w:rsid w:val="004509C0"/>
    <w:rsid w:val="00451911"/>
    <w:rsid w:val="0045342F"/>
    <w:rsid w:val="00454805"/>
    <w:rsid w:val="0046207E"/>
    <w:rsid w:val="00464A26"/>
    <w:rsid w:val="00465B40"/>
    <w:rsid w:val="0046795E"/>
    <w:rsid w:val="00472FEF"/>
    <w:rsid w:val="004749FB"/>
    <w:rsid w:val="00476A1F"/>
    <w:rsid w:val="00485187"/>
    <w:rsid w:val="004867C2"/>
    <w:rsid w:val="00491A7F"/>
    <w:rsid w:val="00491AF2"/>
    <w:rsid w:val="00495E5D"/>
    <w:rsid w:val="00497949"/>
    <w:rsid w:val="004A1FCA"/>
    <w:rsid w:val="004A454B"/>
    <w:rsid w:val="004A583B"/>
    <w:rsid w:val="004A6A97"/>
    <w:rsid w:val="004B09F7"/>
    <w:rsid w:val="004B73B2"/>
    <w:rsid w:val="004B7F77"/>
    <w:rsid w:val="004C09A6"/>
    <w:rsid w:val="004C1909"/>
    <w:rsid w:val="004C3067"/>
    <w:rsid w:val="004D18FE"/>
    <w:rsid w:val="004D1CCC"/>
    <w:rsid w:val="004D2660"/>
    <w:rsid w:val="004D2EB4"/>
    <w:rsid w:val="004D561A"/>
    <w:rsid w:val="004E1267"/>
    <w:rsid w:val="004E3202"/>
    <w:rsid w:val="004E5080"/>
    <w:rsid w:val="004E62AC"/>
    <w:rsid w:val="004E6D34"/>
    <w:rsid w:val="004F0D79"/>
    <w:rsid w:val="004F3CBB"/>
    <w:rsid w:val="004F59B1"/>
    <w:rsid w:val="004F6739"/>
    <w:rsid w:val="004F75E2"/>
    <w:rsid w:val="005010AF"/>
    <w:rsid w:val="00502D63"/>
    <w:rsid w:val="00504F4B"/>
    <w:rsid w:val="00514D3C"/>
    <w:rsid w:val="00516AD9"/>
    <w:rsid w:val="00520C7A"/>
    <w:rsid w:val="005220D0"/>
    <w:rsid w:val="005243EA"/>
    <w:rsid w:val="005326DF"/>
    <w:rsid w:val="005462FC"/>
    <w:rsid w:val="005502AB"/>
    <w:rsid w:val="00550598"/>
    <w:rsid w:val="00552FD7"/>
    <w:rsid w:val="00554776"/>
    <w:rsid w:val="00556024"/>
    <w:rsid w:val="00564144"/>
    <w:rsid w:val="0056446D"/>
    <w:rsid w:val="0056698D"/>
    <w:rsid w:val="00571D9C"/>
    <w:rsid w:val="0057423D"/>
    <w:rsid w:val="005750A4"/>
    <w:rsid w:val="00580336"/>
    <w:rsid w:val="00586FB0"/>
    <w:rsid w:val="00587355"/>
    <w:rsid w:val="0059163E"/>
    <w:rsid w:val="005922BB"/>
    <w:rsid w:val="00592ABF"/>
    <w:rsid w:val="0059331F"/>
    <w:rsid w:val="005964A5"/>
    <w:rsid w:val="005B05A9"/>
    <w:rsid w:val="005B0CFA"/>
    <w:rsid w:val="005B2C56"/>
    <w:rsid w:val="005B4613"/>
    <w:rsid w:val="005C1748"/>
    <w:rsid w:val="005C6C03"/>
    <w:rsid w:val="005C6F57"/>
    <w:rsid w:val="005D0B3B"/>
    <w:rsid w:val="005D26AB"/>
    <w:rsid w:val="005E7023"/>
    <w:rsid w:val="005F4D7D"/>
    <w:rsid w:val="006027DE"/>
    <w:rsid w:val="0061083A"/>
    <w:rsid w:val="00615717"/>
    <w:rsid w:val="0063126F"/>
    <w:rsid w:val="006329F8"/>
    <w:rsid w:val="00637773"/>
    <w:rsid w:val="00642520"/>
    <w:rsid w:val="006451A4"/>
    <w:rsid w:val="00646E77"/>
    <w:rsid w:val="00653219"/>
    <w:rsid w:val="006543DF"/>
    <w:rsid w:val="00656763"/>
    <w:rsid w:val="006576D0"/>
    <w:rsid w:val="00661B9E"/>
    <w:rsid w:val="0066369D"/>
    <w:rsid w:val="00664AAF"/>
    <w:rsid w:val="0067162F"/>
    <w:rsid w:val="006728A0"/>
    <w:rsid w:val="006728E7"/>
    <w:rsid w:val="00675962"/>
    <w:rsid w:val="00677A84"/>
    <w:rsid w:val="006814A2"/>
    <w:rsid w:val="00686920"/>
    <w:rsid w:val="00695316"/>
    <w:rsid w:val="00696B8D"/>
    <w:rsid w:val="006A0236"/>
    <w:rsid w:val="006A0A7B"/>
    <w:rsid w:val="006A3D7E"/>
    <w:rsid w:val="006A68FC"/>
    <w:rsid w:val="006A7469"/>
    <w:rsid w:val="006B25FF"/>
    <w:rsid w:val="006B2E18"/>
    <w:rsid w:val="006B74FB"/>
    <w:rsid w:val="006B7B38"/>
    <w:rsid w:val="006C123D"/>
    <w:rsid w:val="006C2DE9"/>
    <w:rsid w:val="006C7470"/>
    <w:rsid w:val="006D443E"/>
    <w:rsid w:val="006D54B3"/>
    <w:rsid w:val="006E0618"/>
    <w:rsid w:val="006E61F1"/>
    <w:rsid w:val="006E7A42"/>
    <w:rsid w:val="006F1985"/>
    <w:rsid w:val="006F27B1"/>
    <w:rsid w:val="006F4E0A"/>
    <w:rsid w:val="00702BBB"/>
    <w:rsid w:val="007051B0"/>
    <w:rsid w:val="007058AE"/>
    <w:rsid w:val="007065EA"/>
    <w:rsid w:val="0070724E"/>
    <w:rsid w:val="00710EF6"/>
    <w:rsid w:val="00713A9B"/>
    <w:rsid w:val="00715BA5"/>
    <w:rsid w:val="00716B87"/>
    <w:rsid w:val="00727425"/>
    <w:rsid w:val="00730049"/>
    <w:rsid w:val="0074040B"/>
    <w:rsid w:val="007446BF"/>
    <w:rsid w:val="007453D3"/>
    <w:rsid w:val="00752CFA"/>
    <w:rsid w:val="00755E44"/>
    <w:rsid w:val="00763C71"/>
    <w:rsid w:val="00764DCF"/>
    <w:rsid w:val="007650A3"/>
    <w:rsid w:val="00772026"/>
    <w:rsid w:val="00772659"/>
    <w:rsid w:val="0077641F"/>
    <w:rsid w:val="007810C2"/>
    <w:rsid w:val="00782931"/>
    <w:rsid w:val="0078562A"/>
    <w:rsid w:val="0079290D"/>
    <w:rsid w:val="00795999"/>
    <w:rsid w:val="00797DF5"/>
    <w:rsid w:val="007A07FA"/>
    <w:rsid w:val="007A3417"/>
    <w:rsid w:val="007A5EBB"/>
    <w:rsid w:val="007B3C80"/>
    <w:rsid w:val="007B409E"/>
    <w:rsid w:val="007B4676"/>
    <w:rsid w:val="007B7088"/>
    <w:rsid w:val="007C79D3"/>
    <w:rsid w:val="007D12C3"/>
    <w:rsid w:val="007D329C"/>
    <w:rsid w:val="007D4067"/>
    <w:rsid w:val="007D7908"/>
    <w:rsid w:val="007E6012"/>
    <w:rsid w:val="007E78DE"/>
    <w:rsid w:val="007F0A08"/>
    <w:rsid w:val="007F1224"/>
    <w:rsid w:val="007F3D44"/>
    <w:rsid w:val="007F4786"/>
    <w:rsid w:val="007F7143"/>
    <w:rsid w:val="00803FC3"/>
    <w:rsid w:val="00804AD0"/>
    <w:rsid w:val="00804E5F"/>
    <w:rsid w:val="008066CA"/>
    <w:rsid w:val="00810564"/>
    <w:rsid w:val="00811B26"/>
    <w:rsid w:val="0082442B"/>
    <w:rsid w:val="0082691E"/>
    <w:rsid w:val="00834BA5"/>
    <w:rsid w:val="00837386"/>
    <w:rsid w:val="00837EA2"/>
    <w:rsid w:val="008410E9"/>
    <w:rsid w:val="008417E9"/>
    <w:rsid w:val="008476A4"/>
    <w:rsid w:val="0085152F"/>
    <w:rsid w:val="00861E20"/>
    <w:rsid w:val="00862194"/>
    <w:rsid w:val="00863B86"/>
    <w:rsid w:val="0086454D"/>
    <w:rsid w:val="00870E1E"/>
    <w:rsid w:val="00872B5F"/>
    <w:rsid w:val="00875565"/>
    <w:rsid w:val="00875AB3"/>
    <w:rsid w:val="00875B73"/>
    <w:rsid w:val="008762B2"/>
    <w:rsid w:val="0087654F"/>
    <w:rsid w:val="008769CE"/>
    <w:rsid w:val="00880B45"/>
    <w:rsid w:val="00882D02"/>
    <w:rsid w:val="008A69B5"/>
    <w:rsid w:val="008B0998"/>
    <w:rsid w:val="008C1844"/>
    <w:rsid w:val="008C7326"/>
    <w:rsid w:val="008D0FD8"/>
    <w:rsid w:val="008D1D77"/>
    <w:rsid w:val="008D4206"/>
    <w:rsid w:val="008D446B"/>
    <w:rsid w:val="008D49DA"/>
    <w:rsid w:val="008D58EF"/>
    <w:rsid w:val="008D761B"/>
    <w:rsid w:val="008E37C8"/>
    <w:rsid w:val="008E7C53"/>
    <w:rsid w:val="008E7E91"/>
    <w:rsid w:val="00901C9F"/>
    <w:rsid w:val="00904DFC"/>
    <w:rsid w:val="009055D4"/>
    <w:rsid w:val="00905701"/>
    <w:rsid w:val="00911BA0"/>
    <w:rsid w:val="0091346B"/>
    <w:rsid w:val="00913721"/>
    <w:rsid w:val="009152B2"/>
    <w:rsid w:val="0091557A"/>
    <w:rsid w:val="00916048"/>
    <w:rsid w:val="00922A4F"/>
    <w:rsid w:val="0092300B"/>
    <w:rsid w:val="00924682"/>
    <w:rsid w:val="00924FCC"/>
    <w:rsid w:val="0093096F"/>
    <w:rsid w:val="009371DB"/>
    <w:rsid w:val="00937BB3"/>
    <w:rsid w:val="00942CC0"/>
    <w:rsid w:val="00946DBB"/>
    <w:rsid w:val="00950578"/>
    <w:rsid w:val="00952331"/>
    <w:rsid w:val="00953570"/>
    <w:rsid w:val="00956856"/>
    <w:rsid w:val="00957372"/>
    <w:rsid w:val="00962BDC"/>
    <w:rsid w:val="0096332F"/>
    <w:rsid w:val="00963B9F"/>
    <w:rsid w:val="00971B2D"/>
    <w:rsid w:val="00972D7F"/>
    <w:rsid w:val="009731A9"/>
    <w:rsid w:val="00977482"/>
    <w:rsid w:val="009776E2"/>
    <w:rsid w:val="00977E94"/>
    <w:rsid w:val="0098030D"/>
    <w:rsid w:val="00980E04"/>
    <w:rsid w:val="00982108"/>
    <w:rsid w:val="009854AD"/>
    <w:rsid w:val="00985780"/>
    <w:rsid w:val="00986E6E"/>
    <w:rsid w:val="009910F0"/>
    <w:rsid w:val="00991243"/>
    <w:rsid w:val="009914CA"/>
    <w:rsid w:val="00995E2F"/>
    <w:rsid w:val="0099781C"/>
    <w:rsid w:val="009A0B61"/>
    <w:rsid w:val="009A2A3B"/>
    <w:rsid w:val="009A3DDD"/>
    <w:rsid w:val="009A579F"/>
    <w:rsid w:val="009B31F1"/>
    <w:rsid w:val="009B67A0"/>
    <w:rsid w:val="009C06AB"/>
    <w:rsid w:val="009C103B"/>
    <w:rsid w:val="009C41F6"/>
    <w:rsid w:val="009C6095"/>
    <w:rsid w:val="009E192E"/>
    <w:rsid w:val="009E5662"/>
    <w:rsid w:val="009E75C6"/>
    <w:rsid w:val="009F126B"/>
    <w:rsid w:val="009F33E4"/>
    <w:rsid w:val="009F431C"/>
    <w:rsid w:val="009F4909"/>
    <w:rsid w:val="00A03B52"/>
    <w:rsid w:val="00A05180"/>
    <w:rsid w:val="00A07A3A"/>
    <w:rsid w:val="00A07CAD"/>
    <w:rsid w:val="00A25D07"/>
    <w:rsid w:val="00A273BF"/>
    <w:rsid w:val="00A27E08"/>
    <w:rsid w:val="00A30221"/>
    <w:rsid w:val="00A3127A"/>
    <w:rsid w:val="00A3146A"/>
    <w:rsid w:val="00A31C59"/>
    <w:rsid w:val="00A32F27"/>
    <w:rsid w:val="00A40A24"/>
    <w:rsid w:val="00A4178D"/>
    <w:rsid w:val="00A42496"/>
    <w:rsid w:val="00A43432"/>
    <w:rsid w:val="00A44DB3"/>
    <w:rsid w:val="00A50831"/>
    <w:rsid w:val="00A509A9"/>
    <w:rsid w:val="00A519D2"/>
    <w:rsid w:val="00A5205D"/>
    <w:rsid w:val="00A54066"/>
    <w:rsid w:val="00A6246A"/>
    <w:rsid w:val="00A6286A"/>
    <w:rsid w:val="00A65F3D"/>
    <w:rsid w:val="00A72A01"/>
    <w:rsid w:val="00A82606"/>
    <w:rsid w:val="00A82C62"/>
    <w:rsid w:val="00A86E04"/>
    <w:rsid w:val="00A922F6"/>
    <w:rsid w:val="00A93FFE"/>
    <w:rsid w:val="00A974E6"/>
    <w:rsid w:val="00AA14C6"/>
    <w:rsid w:val="00AA5AAF"/>
    <w:rsid w:val="00AA698B"/>
    <w:rsid w:val="00AB3F05"/>
    <w:rsid w:val="00AC5979"/>
    <w:rsid w:val="00AC6271"/>
    <w:rsid w:val="00AC663A"/>
    <w:rsid w:val="00AD41D4"/>
    <w:rsid w:val="00AD69FC"/>
    <w:rsid w:val="00AE1D09"/>
    <w:rsid w:val="00AE46F6"/>
    <w:rsid w:val="00AF0C20"/>
    <w:rsid w:val="00AF3432"/>
    <w:rsid w:val="00AF7882"/>
    <w:rsid w:val="00B00C4E"/>
    <w:rsid w:val="00B03275"/>
    <w:rsid w:val="00B03917"/>
    <w:rsid w:val="00B042F1"/>
    <w:rsid w:val="00B058DB"/>
    <w:rsid w:val="00B12FD2"/>
    <w:rsid w:val="00B17B98"/>
    <w:rsid w:val="00B17FBF"/>
    <w:rsid w:val="00B20A18"/>
    <w:rsid w:val="00B20FDC"/>
    <w:rsid w:val="00B247EC"/>
    <w:rsid w:val="00B25DE3"/>
    <w:rsid w:val="00B36B39"/>
    <w:rsid w:val="00B53D5A"/>
    <w:rsid w:val="00B56E4B"/>
    <w:rsid w:val="00B614CE"/>
    <w:rsid w:val="00B644A0"/>
    <w:rsid w:val="00B658C2"/>
    <w:rsid w:val="00B72C1F"/>
    <w:rsid w:val="00B75412"/>
    <w:rsid w:val="00B760D6"/>
    <w:rsid w:val="00B9249E"/>
    <w:rsid w:val="00BA0A14"/>
    <w:rsid w:val="00BA1D96"/>
    <w:rsid w:val="00BA3FCD"/>
    <w:rsid w:val="00BA433E"/>
    <w:rsid w:val="00BA4EA6"/>
    <w:rsid w:val="00BB1E7E"/>
    <w:rsid w:val="00BB61D7"/>
    <w:rsid w:val="00BC6535"/>
    <w:rsid w:val="00BD0D8F"/>
    <w:rsid w:val="00BD1255"/>
    <w:rsid w:val="00BD5CD7"/>
    <w:rsid w:val="00BF214D"/>
    <w:rsid w:val="00BF60A1"/>
    <w:rsid w:val="00BF6B86"/>
    <w:rsid w:val="00C013BF"/>
    <w:rsid w:val="00C0337F"/>
    <w:rsid w:val="00C06C6D"/>
    <w:rsid w:val="00C06E74"/>
    <w:rsid w:val="00C108A1"/>
    <w:rsid w:val="00C145CF"/>
    <w:rsid w:val="00C17BD5"/>
    <w:rsid w:val="00C221BD"/>
    <w:rsid w:val="00C2727C"/>
    <w:rsid w:val="00C30432"/>
    <w:rsid w:val="00C35B77"/>
    <w:rsid w:val="00C509F7"/>
    <w:rsid w:val="00C52DDD"/>
    <w:rsid w:val="00C56239"/>
    <w:rsid w:val="00C57839"/>
    <w:rsid w:val="00C654B4"/>
    <w:rsid w:val="00C704A4"/>
    <w:rsid w:val="00C7688E"/>
    <w:rsid w:val="00C771AB"/>
    <w:rsid w:val="00C81444"/>
    <w:rsid w:val="00C848DB"/>
    <w:rsid w:val="00C84BF6"/>
    <w:rsid w:val="00C84FA8"/>
    <w:rsid w:val="00C87036"/>
    <w:rsid w:val="00C92E38"/>
    <w:rsid w:val="00CA2C9F"/>
    <w:rsid w:val="00CA3D44"/>
    <w:rsid w:val="00CB1ABB"/>
    <w:rsid w:val="00CB3966"/>
    <w:rsid w:val="00CB4534"/>
    <w:rsid w:val="00CB584F"/>
    <w:rsid w:val="00CC0952"/>
    <w:rsid w:val="00CC2443"/>
    <w:rsid w:val="00CC4FB0"/>
    <w:rsid w:val="00CC794C"/>
    <w:rsid w:val="00CD410A"/>
    <w:rsid w:val="00CD496B"/>
    <w:rsid w:val="00CD5BD2"/>
    <w:rsid w:val="00CD6FC2"/>
    <w:rsid w:val="00CD7131"/>
    <w:rsid w:val="00CD7A6E"/>
    <w:rsid w:val="00CE0B45"/>
    <w:rsid w:val="00CF1B96"/>
    <w:rsid w:val="00D02EC1"/>
    <w:rsid w:val="00D034A5"/>
    <w:rsid w:val="00D038F3"/>
    <w:rsid w:val="00D12491"/>
    <w:rsid w:val="00D127E1"/>
    <w:rsid w:val="00D15237"/>
    <w:rsid w:val="00D21075"/>
    <w:rsid w:val="00D22AA0"/>
    <w:rsid w:val="00D24825"/>
    <w:rsid w:val="00D2514E"/>
    <w:rsid w:val="00D25887"/>
    <w:rsid w:val="00D26B6D"/>
    <w:rsid w:val="00D342E0"/>
    <w:rsid w:val="00D37E48"/>
    <w:rsid w:val="00D410DA"/>
    <w:rsid w:val="00D425AB"/>
    <w:rsid w:val="00D4367F"/>
    <w:rsid w:val="00D46BA7"/>
    <w:rsid w:val="00D47008"/>
    <w:rsid w:val="00D47228"/>
    <w:rsid w:val="00D472F4"/>
    <w:rsid w:val="00D51588"/>
    <w:rsid w:val="00D5169D"/>
    <w:rsid w:val="00D538B3"/>
    <w:rsid w:val="00D60809"/>
    <w:rsid w:val="00D60B60"/>
    <w:rsid w:val="00D65031"/>
    <w:rsid w:val="00D701A6"/>
    <w:rsid w:val="00D72A69"/>
    <w:rsid w:val="00D8021B"/>
    <w:rsid w:val="00D81004"/>
    <w:rsid w:val="00D81342"/>
    <w:rsid w:val="00D8335F"/>
    <w:rsid w:val="00D9098B"/>
    <w:rsid w:val="00D90A71"/>
    <w:rsid w:val="00D91BE2"/>
    <w:rsid w:val="00D91D19"/>
    <w:rsid w:val="00D9279C"/>
    <w:rsid w:val="00D96A6D"/>
    <w:rsid w:val="00DA0915"/>
    <w:rsid w:val="00DA31EA"/>
    <w:rsid w:val="00DB3330"/>
    <w:rsid w:val="00DC0987"/>
    <w:rsid w:val="00DC42D4"/>
    <w:rsid w:val="00DC571D"/>
    <w:rsid w:val="00DC5AD0"/>
    <w:rsid w:val="00DC780F"/>
    <w:rsid w:val="00DC7BB9"/>
    <w:rsid w:val="00DD2371"/>
    <w:rsid w:val="00DD3931"/>
    <w:rsid w:val="00DD6357"/>
    <w:rsid w:val="00DE198D"/>
    <w:rsid w:val="00DE6179"/>
    <w:rsid w:val="00DF327A"/>
    <w:rsid w:val="00DF5766"/>
    <w:rsid w:val="00E044CF"/>
    <w:rsid w:val="00E04A2F"/>
    <w:rsid w:val="00E05563"/>
    <w:rsid w:val="00E05742"/>
    <w:rsid w:val="00E06163"/>
    <w:rsid w:val="00E06552"/>
    <w:rsid w:val="00E10539"/>
    <w:rsid w:val="00E142C5"/>
    <w:rsid w:val="00E14448"/>
    <w:rsid w:val="00E16260"/>
    <w:rsid w:val="00E16783"/>
    <w:rsid w:val="00E220C1"/>
    <w:rsid w:val="00E23408"/>
    <w:rsid w:val="00E267BC"/>
    <w:rsid w:val="00E270BE"/>
    <w:rsid w:val="00E31C41"/>
    <w:rsid w:val="00E36894"/>
    <w:rsid w:val="00E36B67"/>
    <w:rsid w:val="00E37577"/>
    <w:rsid w:val="00E40AE7"/>
    <w:rsid w:val="00E41098"/>
    <w:rsid w:val="00E42DEA"/>
    <w:rsid w:val="00E44C33"/>
    <w:rsid w:val="00E500E4"/>
    <w:rsid w:val="00E5079C"/>
    <w:rsid w:val="00E50C84"/>
    <w:rsid w:val="00E5246F"/>
    <w:rsid w:val="00E57A6A"/>
    <w:rsid w:val="00E57F95"/>
    <w:rsid w:val="00E670DC"/>
    <w:rsid w:val="00E67753"/>
    <w:rsid w:val="00E67C73"/>
    <w:rsid w:val="00E67DAD"/>
    <w:rsid w:val="00E73C41"/>
    <w:rsid w:val="00E80E08"/>
    <w:rsid w:val="00E81F9A"/>
    <w:rsid w:val="00E94333"/>
    <w:rsid w:val="00E954B4"/>
    <w:rsid w:val="00E97A8B"/>
    <w:rsid w:val="00EA3E8A"/>
    <w:rsid w:val="00EA71A2"/>
    <w:rsid w:val="00EA7DA8"/>
    <w:rsid w:val="00EB08ED"/>
    <w:rsid w:val="00EB1C4D"/>
    <w:rsid w:val="00EB3DCD"/>
    <w:rsid w:val="00EB4F4A"/>
    <w:rsid w:val="00EC4C01"/>
    <w:rsid w:val="00ED738B"/>
    <w:rsid w:val="00EE0C15"/>
    <w:rsid w:val="00EE7506"/>
    <w:rsid w:val="00EE7BD6"/>
    <w:rsid w:val="00EF1579"/>
    <w:rsid w:val="00EF3281"/>
    <w:rsid w:val="00EF3D9B"/>
    <w:rsid w:val="00F00AC7"/>
    <w:rsid w:val="00F0124A"/>
    <w:rsid w:val="00F012DF"/>
    <w:rsid w:val="00F0148B"/>
    <w:rsid w:val="00F04DD1"/>
    <w:rsid w:val="00F05A09"/>
    <w:rsid w:val="00F06000"/>
    <w:rsid w:val="00F10DAC"/>
    <w:rsid w:val="00F10DBB"/>
    <w:rsid w:val="00F11306"/>
    <w:rsid w:val="00F14118"/>
    <w:rsid w:val="00F2079F"/>
    <w:rsid w:val="00F21900"/>
    <w:rsid w:val="00F249C7"/>
    <w:rsid w:val="00F255FD"/>
    <w:rsid w:val="00F26CF8"/>
    <w:rsid w:val="00F27751"/>
    <w:rsid w:val="00F3212A"/>
    <w:rsid w:val="00F325E2"/>
    <w:rsid w:val="00F32924"/>
    <w:rsid w:val="00F32D00"/>
    <w:rsid w:val="00F417B9"/>
    <w:rsid w:val="00F472AB"/>
    <w:rsid w:val="00F5082A"/>
    <w:rsid w:val="00F5355B"/>
    <w:rsid w:val="00F5597A"/>
    <w:rsid w:val="00F56067"/>
    <w:rsid w:val="00F6692D"/>
    <w:rsid w:val="00F67C14"/>
    <w:rsid w:val="00F7195A"/>
    <w:rsid w:val="00F80135"/>
    <w:rsid w:val="00F806E6"/>
    <w:rsid w:val="00F85289"/>
    <w:rsid w:val="00F90019"/>
    <w:rsid w:val="00FA2123"/>
    <w:rsid w:val="00FA52A7"/>
    <w:rsid w:val="00FA60D2"/>
    <w:rsid w:val="00FA7EFD"/>
    <w:rsid w:val="00FB0407"/>
    <w:rsid w:val="00FB0D3F"/>
    <w:rsid w:val="00FB4333"/>
    <w:rsid w:val="00FB602A"/>
    <w:rsid w:val="00FB7E9E"/>
    <w:rsid w:val="00FC2D6E"/>
    <w:rsid w:val="00FC3C99"/>
    <w:rsid w:val="00FC51DF"/>
    <w:rsid w:val="00FC6E97"/>
    <w:rsid w:val="00FD250D"/>
    <w:rsid w:val="00FD4120"/>
    <w:rsid w:val="00FD4F17"/>
    <w:rsid w:val="00FD5CC6"/>
    <w:rsid w:val="00FE67C4"/>
    <w:rsid w:val="00FF0442"/>
    <w:rsid w:val="00FF0D75"/>
    <w:rsid w:val="00FF40FD"/>
    <w:rsid w:val="00FF5C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96A372"/>
  <w15:chartTrackingRefBased/>
  <w15:docId w15:val="{9501425F-B6DF-48D9-8E12-B804CBC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N_UGent"/>
    <w:qFormat/>
    <w:rsid w:val="00CD7131"/>
    <w:pPr>
      <w:spacing w:after="120" w:line="240" w:lineRule="auto"/>
    </w:pPr>
    <w:rPr>
      <w:rFonts w:ascii="Arial" w:hAnsi="Arial"/>
      <w:sz w:val="20"/>
    </w:rPr>
  </w:style>
  <w:style w:type="paragraph" w:styleId="Kop1">
    <w:name w:val="heading 1"/>
    <w:basedOn w:val="Standaard"/>
    <w:next w:val="Standaard"/>
    <w:link w:val="Kop1Char"/>
    <w:autoRedefine/>
    <w:uiPriority w:val="9"/>
    <w:qFormat/>
    <w:rsid w:val="00B9249E"/>
    <w:pPr>
      <w:keepNext/>
      <w:keepLines/>
      <w:numPr>
        <w:numId w:val="2"/>
      </w:numPr>
      <w:outlineLvl w:val="0"/>
    </w:pPr>
    <w:rPr>
      <w:rFonts w:eastAsiaTheme="majorEastAsia" w:cstheme="majorBidi"/>
      <w:b/>
      <w:sz w:val="22"/>
      <w:szCs w:val="32"/>
    </w:rPr>
  </w:style>
  <w:style w:type="paragraph" w:styleId="Kop2">
    <w:name w:val="heading 2"/>
    <w:basedOn w:val="Standaard"/>
    <w:next w:val="Standaard"/>
    <w:link w:val="Kop2Char"/>
    <w:autoRedefine/>
    <w:uiPriority w:val="9"/>
    <w:unhideWhenUsed/>
    <w:qFormat/>
    <w:rsid w:val="004509C0"/>
    <w:pPr>
      <w:keepNext/>
      <w:keepLines/>
      <w:numPr>
        <w:ilvl w:val="1"/>
        <w:numId w:val="2"/>
      </w:numPr>
      <w:outlineLvl w:val="1"/>
    </w:pPr>
    <w:rPr>
      <w:rFonts w:eastAsiaTheme="majorEastAsia" w:cstheme="majorBidi"/>
      <w:b/>
      <w:sz w:val="22"/>
    </w:rPr>
  </w:style>
  <w:style w:type="paragraph" w:styleId="Kop3">
    <w:name w:val="heading 3"/>
    <w:basedOn w:val="Standaard"/>
    <w:next w:val="Standaard"/>
    <w:link w:val="Kop3Char"/>
    <w:autoRedefine/>
    <w:uiPriority w:val="9"/>
    <w:unhideWhenUsed/>
    <w:qFormat/>
    <w:rsid w:val="00CD7131"/>
    <w:pPr>
      <w:keepNext/>
      <w:keepLines/>
      <w:numPr>
        <w:ilvl w:val="2"/>
        <w:numId w:val="2"/>
      </w:numPr>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D713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CD713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CD713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CD713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CD713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CD713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H_UGent"/>
    <w:basedOn w:val="Standaard"/>
    <w:link w:val="KoptekstChar"/>
    <w:uiPriority w:val="99"/>
    <w:unhideWhenUsed/>
    <w:rsid w:val="00CD7131"/>
    <w:pPr>
      <w:tabs>
        <w:tab w:val="center" w:pos="4536"/>
        <w:tab w:val="right" w:pos="9072"/>
      </w:tabs>
      <w:spacing w:after="0"/>
    </w:pPr>
  </w:style>
  <w:style w:type="character" w:customStyle="1" w:styleId="KoptekstChar">
    <w:name w:val="Koptekst Char"/>
    <w:aliases w:val="H_UGent Char"/>
    <w:basedOn w:val="Standaardalinea-lettertype"/>
    <w:link w:val="Koptekst"/>
    <w:uiPriority w:val="99"/>
    <w:rsid w:val="001B3564"/>
    <w:rPr>
      <w:rFonts w:ascii="Arial" w:hAnsi="Arial"/>
      <w:sz w:val="20"/>
    </w:rPr>
  </w:style>
  <w:style w:type="paragraph" w:styleId="Voettekst">
    <w:name w:val="footer"/>
    <w:aliases w:val="F_UGent"/>
    <w:basedOn w:val="Standaard"/>
    <w:link w:val="VoettekstChar"/>
    <w:unhideWhenUsed/>
    <w:rsid w:val="00CD7131"/>
    <w:pPr>
      <w:tabs>
        <w:tab w:val="center" w:pos="4536"/>
        <w:tab w:val="right" w:pos="9072"/>
      </w:tabs>
      <w:spacing w:after="0"/>
    </w:pPr>
  </w:style>
  <w:style w:type="character" w:customStyle="1" w:styleId="VoettekstChar">
    <w:name w:val="Voettekst Char"/>
    <w:aliases w:val="F_UGent Char"/>
    <w:basedOn w:val="Standaardalinea-lettertype"/>
    <w:link w:val="Voettekst"/>
    <w:rsid w:val="001B3564"/>
    <w:rPr>
      <w:rFonts w:ascii="Arial" w:hAnsi="Arial"/>
      <w:sz w:val="20"/>
    </w:rPr>
  </w:style>
  <w:style w:type="paragraph" w:customStyle="1" w:styleId="CompanynameL2">
    <w:name w:val="_Company name L2"/>
    <w:basedOn w:val="Standaard"/>
    <w:uiPriority w:val="20"/>
    <w:rsid w:val="001B3564"/>
    <w:pPr>
      <w:spacing w:after="0" w:line="240" w:lineRule="exact"/>
    </w:pPr>
    <w:rPr>
      <w:caps/>
      <w:color w:val="1E64C8"/>
      <w:sz w:val="18"/>
    </w:rPr>
  </w:style>
  <w:style w:type="paragraph" w:customStyle="1" w:styleId="CompanynameL1">
    <w:name w:val="_Company name L1"/>
    <w:basedOn w:val="CompanynameL2"/>
    <w:uiPriority w:val="20"/>
    <w:rsid w:val="001B3564"/>
    <w:rPr>
      <w:b/>
      <w:u w:val="single"/>
    </w:rPr>
  </w:style>
  <w:style w:type="paragraph" w:styleId="Voetnoottekst">
    <w:name w:val="footnote text"/>
    <w:basedOn w:val="Standaard"/>
    <w:link w:val="VoetnoottekstChar"/>
    <w:unhideWhenUsed/>
    <w:rsid w:val="00CD7131"/>
    <w:pPr>
      <w:spacing w:after="0"/>
    </w:pPr>
    <w:rPr>
      <w:szCs w:val="20"/>
    </w:rPr>
  </w:style>
  <w:style w:type="character" w:customStyle="1" w:styleId="VoetnoottekstChar">
    <w:name w:val="Voetnoottekst Char"/>
    <w:basedOn w:val="Standaardalinea-lettertype"/>
    <w:link w:val="Voetnoottekst"/>
    <w:rsid w:val="001B3564"/>
    <w:rPr>
      <w:rFonts w:ascii="Arial" w:hAnsi="Arial"/>
      <w:sz w:val="20"/>
      <w:szCs w:val="20"/>
    </w:rPr>
  </w:style>
  <w:style w:type="character" w:styleId="Voetnootmarkering">
    <w:name w:val="footnote reference"/>
    <w:basedOn w:val="Standaardalinea-lettertype"/>
    <w:unhideWhenUsed/>
    <w:rsid w:val="00CD7131"/>
    <w:rPr>
      <w:vertAlign w:val="superscript"/>
    </w:rPr>
  </w:style>
  <w:style w:type="paragraph" w:styleId="Lijstalinea">
    <w:name w:val="List Paragraph"/>
    <w:basedOn w:val="Standaard"/>
    <w:link w:val="LijstalineaChar"/>
    <w:uiPriority w:val="34"/>
    <w:qFormat/>
    <w:rsid w:val="00CD7131"/>
    <w:pPr>
      <w:ind w:left="720"/>
      <w:contextualSpacing/>
    </w:pPr>
  </w:style>
  <w:style w:type="character" w:styleId="Hyperlink">
    <w:name w:val="Hyperlink"/>
    <w:basedOn w:val="Standaardalinea-lettertype"/>
    <w:unhideWhenUsed/>
    <w:rsid w:val="00CD7131"/>
    <w:rPr>
      <w:color w:val="0563C1" w:themeColor="hyperlink"/>
      <w:u w:val="single"/>
    </w:rPr>
  </w:style>
  <w:style w:type="character" w:customStyle="1" w:styleId="Kop1Char">
    <w:name w:val="Kop 1 Char"/>
    <w:basedOn w:val="Standaardalinea-lettertype"/>
    <w:link w:val="Kop1"/>
    <w:uiPriority w:val="9"/>
    <w:rsid w:val="00B9249E"/>
    <w:rPr>
      <w:rFonts w:ascii="Arial" w:eastAsiaTheme="majorEastAsia" w:hAnsi="Arial" w:cstheme="majorBidi"/>
      <w:b/>
      <w:szCs w:val="32"/>
    </w:rPr>
  </w:style>
  <w:style w:type="character" w:customStyle="1" w:styleId="Kop2Char">
    <w:name w:val="Kop 2 Char"/>
    <w:basedOn w:val="Standaardalinea-lettertype"/>
    <w:link w:val="Kop2"/>
    <w:uiPriority w:val="9"/>
    <w:rsid w:val="004509C0"/>
    <w:rPr>
      <w:rFonts w:ascii="Arial" w:eastAsiaTheme="majorEastAsia" w:hAnsi="Arial" w:cstheme="majorBidi"/>
      <w:b/>
    </w:rPr>
  </w:style>
  <w:style w:type="character" w:customStyle="1" w:styleId="Kop3Char">
    <w:name w:val="Kop 3 Char"/>
    <w:basedOn w:val="Standaardalinea-lettertype"/>
    <w:link w:val="Kop3"/>
    <w:rsid w:val="00065962"/>
    <w:rPr>
      <w:rFonts w:ascii="Arial" w:eastAsiaTheme="majorEastAsia" w:hAnsi="Arial" w:cstheme="majorBidi"/>
      <w:b/>
      <w:sz w:val="20"/>
      <w:szCs w:val="24"/>
    </w:rPr>
  </w:style>
  <w:style w:type="character" w:customStyle="1" w:styleId="Kop4Char">
    <w:name w:val="Kop 4 Char"/>
    <w:basedOn w:val="Standaardalinea-lettertype"/>
    <w:link w:val="Kop4"/>
    <w:rsid w:val="00CF1B96"/>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rsid w:val="00CF1B96"/>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rsid w:val="00CF1B96"/>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rsid w:val="00CF1B96"/>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rsid w:val="00CF1B9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CF1B96"/>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nhideWhenUsed/>
    <w:rsid w:val="00CD7131"/>
    <w:rPr>
      <w:sz w:val="16"/>
      <w:szCs w:val="16"/>
    </w:rPr>
  </w:style>
  <w:style w:type="paragraph" w:styleId="Tekstopmerking">
    <w:name w:val="annotation text"/>
    <w:basedOn w:val="Standaard"/>
    <w:link w:val="TekstopmerkingChar"/>
    <w:unhideWhenUsed/>
    <w:rsid w:val="00CD7131"/>
    <w:rPr>
      <w:szCs w:val="20"/>
    </w:rPr>
  </w:style>
  <w:style w:type="character" w:customStyle="1" w:styleId="TekstopmerkingChar">
    <w:name w:val="Tekst opmerking Char"/>
    <w:basedOn w:val="Standaardalinea-lettertype"/>
    <w:link w:val="Tekstopmerking"/>
    <w:rsid w:val="00C57839"/>
    <w:rPr>
      <w:rFonts w:ascii="Arial" w:hAnsi="Arial"/>
      <w:sz w:val="20"/>
      <w:szCs w:val="20"/>
    </w:rPr>
  </w:style>
  <w:style w:type="paragraph" w:styleId="Onderwerpvanopmerking">
    <w:name w:val="annotation subject"/>
    <w:basedOn w:val="Tekstopmerking"/>
    <w:next w:val="Tekstopmerking"/>
    <w:link w:val="OnderwerpvanopmerkingChar"/>
    <w:unhideWhenUsed/>
    <w:rsid w:val="00CD7131"/>
    <w:rPr>
      <w:b/>
      <w:bCs/>
    </w:rPr>
  </w:style>
  <w:style w:type="character" w:customStyle="1" w:styleId="OnderwerpvanopmerkingChar">
    <w:name w:val="Onderwerp van opmerking Char"/>
    <w:basedOn w:val="TekstopmerkingChar"/>
    <w:link w:val="Onderwerpvanopmerking"/>
    <w:rsid w:val="00C57839"/>
    <w:rPr>
      <w:rFonts w:ascii="Arial" w:hAnsi="Arial"/>
      <w:b/>
      <w:bCs/>
      <w:sz w:val="20"/>
      <w:szCs w:val="20"/>
    </w:rPr>
  </w:style>
  <w:style w:type="paragraph" w:styleId="Ballontekst">
    <w:name w:val="Balloon Text"/>
    <w:basedOn w:val="Standaard"/>
    <w:link w:val="BallontekstChar"/>
    <w:semiHidden/>
    <w:unhideWhenUsed/>
    <w:rsid w:val="00CD7131"/>
    <w:pPr>
      <w:spacing w:after="0"/>
    </w:pPr>
    <w:rPr>
      <w:rFonts w:ascii="Segoe UI" w:hAnsi="Segoe UI" w:cs="Segoe UI"/>
      <w:sz w:val="18"/>
      <w:szCs w:val="18"/>
    </w:rPr>
  </w:style>
  <w:style w:type="character" w:customStyle="1" w:styleId="BallontekstChar">
    <w:name w:val="Ballontekst Char"/>
    <w:basedOn w:val="Standaardalinea-lettertype"/>
    <w:link w:val="Ballontekst"/>
    <w:semiHidden/>
    <w:rsid w:val="00C57839"/>
    <w:rPr>
      <w:rFonts w:ascii="Segoe UI" w:hAnsi="Segoe UI" w:cs="Segoe UI"/>
      <w:sz w:val="18"/>
      <w:szCs w:val="18"/>
    </w:rPr>
  </w:style>
  <w:style w:type="character" w:styleId="GevolgdeHyperlink">
    <w:name w:val="FollowedHyperlink"/>
    <w:basedOn w:val="Standaardalinea-lettertype"/>
    <w:unhideWhenUsed/>
    <w:rsid w:val="00CD7131"/>
    <w:rPr>
      <w:color w:val="954F72" w:themeColor="followedHyperlink"/>
      <w:u w:val="single"/>
    </w:rPr>
  </w:style>
  <w:style w:type="paragraph" w:styleId="Revisie">
    <w:name w:val="Revision"/>
    <w:hidden/>
    <w:uiPriority w:val="99"/>
    <w:semiHidden/>
    <w:rsid w:val="00CD7131"/>
    <w:pPr>
      <w:spacing w:after="0" w:line="240" w:lineRule="auto"/>
    </w:pPr>
    <w:rPr>
      <w:rFonts w:ascii="Arial" w:hAnsi="Arial"/>
      <w:sz w:val="20"/>
    </w:rPr>
  </w:style>
  <w:style w:type="paragraph" w:customStyle="1" w:styleId="titelonderlijnd">
    <w:name w:val="titelonderlijnd"/>
    <w:basedOn w:val="Standaard"/>
    <w:next w:val="Standaard"/>
    <w:rsid w:val="00CD7131"/>
    <w:pPr>
      <w:keepNext/>
      <w:tabs>
        <w:tab w:val="left" w:pos="-1440"/>
        <w:tab w:val="left" w:pos="-873"/>
        <w:tab w:val="left" w:pos="-720"/>
        <w:tab w:val="left" w:pos="-307"/>
        <w:tab w:val="left" w:pos="1"/>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cs="Times New Roman"/>
      <w:b/>
      <w:sz w:val="22"/>
      <w:szCs w:val="20"/>
      <w:u w:val="single"/>
      <w:lang w:val="nl-NL" w:eastAsia="nl-NL"/>
    </w:rPr>
  </w:style>
  <w:style w:type="table" w:customStyle="1" w:styleId="Tabelraster1">
    <w:name w:val="Tabelraster1"/>
    <w:basedOn w:val="Standaardtabel"/>
    <w:next w:val="Tabelraster"/>
    <w:uiPriority w:val="39"/>
    <w:rsid w:val="009C6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9C6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nhideWhenUsed/>
    <w:rsid w:val="00CD7131"/>
    <w:rPr>
      <w:rFonts w:ascii="Times New Roman" w:hAnsi="Times New Roman" w:cs="Times New Roman"/>
      <w:szCs w:val="20"/>
    </w:rPr>
  </w:style>
  <w:style w:type="character" w:customStyle="1" w:styleId="PlattetekstChar">
    <w:name w:val="Platte tekst Char"/>
    <w:basedOn w:val="Standaardalinea-lettertype"/>
    <w:link w:val="Plattetekst"/>
    <w:rsid w:val="003B2660"/>
    <w:rPr>
      <w:rFonts w:ascii="Times New Roman" w:hAnsi="Times New Roman" w:cs="Times New Roman"/>
      <w:sz w:val="20"/>
      <w:szCs w:val="20"/>
    </w:rPr>
  </w:style>
  <w:style w:type="character" w:styleId="Paginanummer">
    <w:name w:val="page number"/>
    <w:basedOn w:val="Standaardalinea-lettertype"/>
    <w:rsid w:val="00CD7131"/>
  </w:style>
  <w:style w:type="paragraph" w:customStyle="1" w:styleId="titel2">
    <w:name w:val="titel2"/>
    <w:basedOn w:val="Standaard"/>
    <w:rsid w:val="00CD7131"/>
    <w:pPr>
      <w:keepNext/>
      <w:spacing w:before="240" w:after="240"/>
    </w:pPr>
    <w:rPr>
      <w:rFonts w:eastAsia="Times New Roman" w:cs="Times New Roman"/>
      <w:b/>
      <w:i/>
      <w:sz w:val="28"/>
      <w:szCs w:val="20"/>
      <w:lang w:val="nl-NL" w:eastAsia="nl-NL"/>
    </w:rPr>
  </w:style>
  <w:style w:type="paragraph" w:customStyle="1" w:styleId="lijstopsomeerstelijn">
    <w:name w:val="lijst opsom. eerste lijn"/>
    <w:basedOn w:val="Standaard"/>
    <w:rsid w:val="00CD7131"/>
    <w:pPr>
      <w:spacing w:after="240"/>
      <w:ind w:left="850" w:hanging="425"/>
      <w:jc w:val="both"/>
    </w:pPr>
    <w:rPr>
      <w:rFonts w:eastAsia="Times New Roman" w:cs="Times New Roman"/>
      <w:sz w:val="22"/>
      <w:szCs w:val="20"/>
      <w:lang w:val="nl-NL" w:eastAsia="nl-NL"/>
    </w:rPr>
  </w:style>
  <w:style w:type="paragraph" w:customStyle="1" w:styleId="lijstopsomlaatstelijn">
    <w:name w:val="lijst opsom. laatste lijn"/>
    <w:basedOn w:val="Standaard"/>
    <w:next w:val="Standaard"/>
    <w:rsid w:val="00CD7131"/>
    <w:pPr>
      <w:spacing w:after="240"/>
      <w:ind w:left="850" w:hanging="425"/>
      <w:jc w:val="both"/>
    </w:pPr>
    <w:rPr>
      <w:rFonts w:eastAsia="Times New Roman" w:cs="Times New Roman"/>
      <w:sz w:val="22"/>
      <w:szCs w:val="20"/>
      <w:lang w:val="nl-NL" w:eastAsia="nl-NL"/>
    </w:rPr>
  </w:style>
  <w:style w:type="paragraph" w:customStyle="1" w:styleId="lijststandaardvoor">
    <w:name w:val="lijst standaard voor"/>
    <w:basedOn w:val="Standaard"/>
    <w:next w:val="lijstopsomeerstelijn"/>
    <w:rsid w:val="00CD7131"/>
    <w:pPr>
      <w:spacing w:after="240"/>
      <w:ind w:right="-1"/>
      <w:jc w:val="both"/>
    </w:pPr>
    <w:rPr>
      <w:rFonts w:eastAsia="Times New Roman" w:cs="Times New Roman"/>
      <w:sz w:val="22"/>
      <w:szCs w:val="20"/>
      <w:lang w:val="nl-NL" w:eastAsia="nl-NL"/>
    </w:rPr>
  </w:style>
  <w:style w:type="paragraph" w:customStyle="1" w:styleId="standaard0">
    <w:name w:val="standaard"/>
    <w:basedOn w:val="Standaard"/>
    <w:qFormat/>
    <w:rsid w:val="00B03275"/>
    <w:pPr>
      <w:jc w:val="both"/>
    </w:pPr>
    <w:rPr>
      <w:rFonts w:eastAsia="Times New Roman" w:cs="Times New Roman"/>
      <w:szCs w:val="20"/>
      <w:lang w:val="nl-NL" w:eastAsia="nl-NL"/>
    </w:rPr>
  </w:style>
  <w:style w:type="paragraph" w:customStyle="1" w:styleId="titel1">
    <w:name w:val="titel1"/>
    <w:basedOn w:val="Standaard"/>
    <w:rsid w:val="00CD7131"/>
    <w:pPr>
      <w:spacing w:after="480"/>
      <w:jc w:val="center"/>
    </w:pPr>
    <w:rPr>
      <w:rFonts w:eastAsia="Times New Roman" w:cs="Times New Roman"/>
      <w:b/>
      <w:sz w:val="32"/>
      <w:szCs w:val="20"/>
      <w:lang w:val="nl-NL" w:eastAsia="nl-NL"/>
    </w:rPr>
  </w:style>
  <w:style w:type="paragraph" w:customStyle="1" w:styleId="titeltje">
    <w:name w:val="titeltje"/>
    <w:basedOn w:val="Standaard"/>
    <w:rsid w:val="00CD7131"/>
    <w:pPr>
      <w:keepNext/>
      <w:spacing w:after="0"/>
      <w:jc w:val="both"/>
    </w:pPr>
    <w:rPr>
      <w:rFonts w:ascii="CG Times (W1)" w:eastAsia="Times New Roman" w:hAnsi="CG Times (W1)" w:cs="Times New Roman"/>
      <w:b/>
      <w:i/>
      <w:sz w:val="22"/>
      <w:szCs w:val="20"/>
      <w:lang w:val="nl-NL" w:eastAsia="nl-NL"/>
    </w:rPr>
  </w:style>
  <w:style w:type="paragraph" w:styleId="Bijschrift">
    <w:name w:val="caption"/>
    <w:basedOn w:val="Standaard"/>
    <w:next w:val="Standaard"/>
    <w:qFormat/>
    <w:rsid w:val="00CD7131"/>
    <w:pPr>
      <w:keepNext/>
      <w:spacing w:before="120"/>
      <w:ind w:left="851" w:right="-1" w:hanging="851"/>
      <w:jc w:val="center"/>
    </w:pPr>
    <w:rPr>
      <w:rFonts w:eastAsia="Times New Roman" w:cs="Times New Roman"/>
      <w:b/>
      <w:sz w:val="22"/>
      <w:szCs w:val="20"/>
      <w:lang w:val="nl-NL" w:eastAsia="nl-NL"/>
    </w:rPr>
  </w:style>
  <w:style w:type="paragraph" w:customStyle="1" w:styleId="Bijschkaart">
    <w:name w:val="Bijschkaart"/>
    <w:basedOn w:val="Bijschrift"/>
    <w:rsid w:val="00CD7131"/>
    <w:pPr>
      <w:jc w:val="left"/>
    </w:pPr>
  </w:style>
  <w:style w:type="paragraph" w:customStyle="1" w:styleId="Blokcitaat">
    <w:name w:val="Blokcitaat"/>
    <w:basedOn w:val="Plattetekst"/>
    <w:rsid w:val="00CD7131"/>
    <w:pPr>
      <w:ind w:left="1134" w:right="709"/>
    </w:pPr>
    <w:rPr>
      <w:rFonts w:ascii="Arial" w:eastAsia="Times New Roman" w:hAnsi="Arial"/>
      <w:i/>
      <w:sz w:val="22"/>
      <w:lang w:val="nl-NL" w:eastAsia="nl-NL"/>
    </w:rPr>
  </w:style>
  <w:style w:type="paragraph" w:customStyle="1" w:styleId="c">
    <w:name w:val="c"/>
    <w:basedOn w:val="Standaard"/>
    <w:rsid w:val="00CD7131"/>
    <w:pPr>
      <w:spacing w:after="240"/>
      <w:jc w:val="both"/>
    </w:pPr>
    <w:rPr>
      <w:rFonts w:eastAsia="Times New Roman" w:cs="Times New Roman"/>
      <w:sz w:val="22"/>
      <w:szCs w:val="20"/>
      <w:lang w:val="nl-NL" w:eastAsia="nl-NL"/>
    </w:rPr>
  </w:style>
  <w:style w:type="paragraph" w:styleId="Citaat">
    <w:name w:val="Quote"/>
    <w:basedOn w:val="Standaard"/>
    <w:next w:val="Standaard"/>
    <w:link w:val="CitaatChar"/>
    <w:qFormat/>
    <w:rsid w:val="00CD7131"/>
    <w:pPr>
      <w:spacing w:after="240"/>
      <w:ind w:left="284" w:right="283"/>
      <w:jc w:val="both"/>
    </w:pPr>
    <w:rPr>
      <w:rFonts w:eastAsia="Times New Roman" w:cs="Times New Roman"/>
      <w:i/>
      <w:sz w:val="22"/>
      <w:szCs w:val="20"/>
      <w:lang w:val="nl-NL" w:eastAsia="nl-NL"/>
    </w:rPr>
  </w:style>
  <w:style w:type="character" w:customStyle="1" w:styleId="CitaatChar">
    <w:name w:val="Citaat Char"/>
    <w:basedOn w:val="Standaardalinea-lettertype"/>
    <w:link w:val="Citaat"/>
    <w:rsid w:val="00CD7131"/>
    <w:rPr>
      <w:rFonts w:ascii="Arial" w:eastAsia="Times New Roman" w:hAnsi="Arial" w:cs="Times New Roman"/>
      <w:i/>
      <w:szCs w:val="20"/>
      <w:lang w:val="nl-NL" w:eastAsia="nl-NL"/>
    </w:rPr>
  </w:style>
  <w:style w:type="paragraph" w:customStyle="1" w:styleId="citaat0">
    <w:name w:val="citaat"/>
    <w:basedOn w:val="Standaard"/>
    <w:rsid w:val="00CD7131"/>
    <w:pPr>
      <w:spacing w:after="240"/>
      <w:ind w:left="708" w:right="708"/>
      <w:jc w:val="both"/>
    </w:pPr>
    <w:rPr>
      <w:rFonts w:eastAsia="Times New Roman" w:cs="Times New Roman"/>
      <w:i/>
      <w:sz w:val="22"/>
      <w:szCs w:val="20"/>
      <w:lang w:val="nl-NL" w:eastAsia="nl-NL"/>
    </w:rPr>
  </w:style>
  <w:style w:type="paragraph" w:styleId="Titel">
    <w:name w:val="Title"/>
    <w:basedOn w:val="Standaard"/>
    <w:next w:val="Standaard"/>
    <w:link w:val="TitelChar"/>
    <w:qFormat/>
    <w:rsid w:val="00CD7131"/>
    <w:pPr>
      <w:tabs>
        <w:tab w:val="left" w:pos="-720"/>
      </w:tabs>
      <w:suppressAutoHyphens/>
      <w:spacing w:after="720"/>
      <w:jc w:val="both"/>
    </w:pPr>
    <w:rPr>
      <w:rFonts w:eastAsia="Times New Roman" w:cs="Times New Roman"/>
      <w:b/>
      <w:smallCaps/>
      <w:spacing w:val="-3"/>
      <w:sz w:val="36"/>
      <w:szCs w:val="20"/>
      <w:lang w:val="nl-NL" w:eastAsia="nl-NL"/>
    </w:rPr>
  </w:style>
  <w:style w:type="character" w:customStyle="1" w:styleId="TitelChar">
    <w:name w:val="Titel Char"/>
    <w:basedOn w:val="Standaardalinea-lettertype"/>
    <w:link w:val="Titel"/>
    <w:rsid w:val="00CD7131"/>
    <w:rPr>
      <w:rFonts w:ascii="Arial" w:eastAsia="Times New Roman" w:hAnsi="Arial" w:cs="Times New Roman"/>
      <w:b/>
      <w:smallCaps/>
      <w:spacing w:val="-3"/>
      <w:sz w:val="36"/>
      <w:szCs w:val="20"/>
      <w:lang w:val="nl-NL" w:eastAsia="nl-NL"/>
    </w:rPr>
  </w:style>
  <w:style w:type="paragraph" w:customStyle="1" w:styleId="deeltitel">
    <w:name w:val="deeltitel"/>
    <w:basedOn w:val="Titel"/>
    <w:rsid w:val="00CD7131"/>
    <w:rPr>
      <w:smallCaps w:val="0"/>
    </w:rPr>
  </w:style>
  <w:style w:type="paragraph" w:customStyle="1" w:styleId="Figuur">
    <w:name w:val="Figuur"/>
    <w:basedOn w:val="Standaard"/>
    <w:rsid w:val="00CD7131"/>
    <w:pPr>
      <w:keepNext/>
      <w:spacing w:after="240"/>
      <w:ind w:left="1418" w:right="424"/>
      <w:jc w:val="both"/>
    </w:pPr>
    <w:rPr>
      <w:rFonts w:eastAsia="Times New Roman" w:cs="Times New Roman"/>
      <w:sz w:val="22"/>
      <w:szCs w:val="20"/>
      <w:lang w:val="nl-NL" w:eastAsia="nl-NL"/>
    </w:rPr>
  </w:style>
  <w:style w:type="paragraph" w:customStyle="1" w:styleId="hoofding">
    <w:name w:val="hoofding"/>
    <w:basedOn w:val="Standaard"/>
    <w:rsid w:val="00CD7131"/>
    <w:pPr>
      <w:spacing w:before="120"/>
      <w:jc w:val="both"/>
    </w:pPr>
    <w:rPr>
      <w:rFonts w:eastAsia="Times New Roman" w:cs="Times New Roman"/>
      <w:sz w:val="22"/>
      <w:szCs w:val="20"/>
      <w:lang w:val="nl-NL" w:eastAsia="nl-NL"/>
    </w:rPr>
  </w:style>
  <w:style w:type="paragraph" w:customStyle="1" w:styleId="hoofdstuktitel">
    <w:name w:val="hoofdstuktitel"/>
    <w:basedOn w:val="Kop1"/>
    <w:rsid w:val="00CD7131"/>
    <w:pPr>
      <w:tabs>
        <w:tab w:val="left" w:pos="567"/>
        <w:tab w:val="left" w:pos="1392"/>
        <w:tab w:val="left" w:pos="2100"/>
        <w:tab w:val="left" w:pos="2268"/>
        <w:tab w:val="left" w:pos="2808"/>
        <w:tab w:val="left" w:pos="3516"/>
        <w:tab w:val="left" w:pos="4224"/>
        <w:tab w:val="left" w:pos="4932"/>
        <w:tab w:val="left" w:pos="5640"/>
        <w:tab w:val="left" w:pos="6348"/>
        <w:tab w:val="left" w:pos="7056"/>
        <w:tab w:val="left" w:pos="7764"/>
        <w:tab w:val="left" w:pos="8472"/>
      </w:tabs>
      <w:suppressAutoHyphens/>
      <w:spacing w:after="600"/>
      <w:ind w:left="2100" w:hanging="2100"/>
      <w:outlineLvl w:val="9"/>
    </w:pPr>
    <w:rPr>
      <w:rFonts w:eastAsia="Times New Roman" w:cs="Times New Roman"/>
      <w:i/>
      <w:smallCaps/>
      <w:kern w:val="28"/>
      <w:sz w:val="36"/>
      <w:szCs w:val="20"/>
      <w:lang w:val="nl-NL" w:eastAsia="nl-NL"/>
    </w:rPr>
  </w:style>
  <w:style w:type="paragraph" w:styleId="Index1">
    <w:name w:val="index 1"/>
    <w:basedOn w:val="Standaard"/>
    <w:next w:val="Standaard"/>
    <w:autoRedefine/>
    <w:semiHidden/>
    <w:rsid w:val="00CD7131"/>
    <w:pPr>
      <w:tabs>
        <w:tab w:val="right" w:pos="4176"/>
      </w:tabs>
      <w:spacing w:after="240"/>
      <w:ind w:left="240" w:hanging="240"/>
      <w:jc w:val="both"/>
    </w:pPr>
    <w:rPr>
      <w:rFonts w:eastAsia="Times New Roman" w:cs="Times New Roman"/>
      <w:sz w:val="18"/>
      <w:szCs w:val="20"/>
      <w:lang w:val="nl-NL" w:eastAsia="nl-NL"/>
    </w:rPr>
  </w:style>
  <w:style w:type="paragraph" w:styleId="Inhopg1">
    <w:name w:val="toc 1"/>
    <w:basedOn w:val="Standaard"/>
    <w:next w:val="Standaard"/>
    <w:autoRedefine/>
    <w:semiHidden/>
    <w:rsid w:val="00CD7131"/>
    <w:pPr>
      <w:tabs>
        <w:tab w:val="right" w:leader="hyphen" w:pos="9071"/>
      </w:tabs>
      <w:spacing w:before="360" w:after="240"/>
      <w:ind w:right="-765"/>
      <w:jc w:val="both"/>
    </w:pPr>
    <w:rPr>
      <w:rFonts w:eastAsia="Times New Roman" w:cs="Times New Roman"/>
      <w:b/>
      <w:caps/>
      <w:sz w:val="22"/>
      <w:szCs w:val="20"/>
      <w:lang w:val="nl-NL" w:eastAsia="nl-NL"/>
    </w:rPr>
  </w:style>
  <w:style w:type="paragraph" w:customStyle="1" w:styleId="insprong">
    <w:name w:val="insprong"/>
    <w:basedOn w:val="Standaard"/>
    <w:next w:val="Standaard"/>
    <w:rsid w:val="00CD7131"/>
    <w:pPr>
      <w:spacing w:after="240"/>
      <w:ind w:left="426" w:right="425"/>
      <w:jc w:val="both"/>
    </w:pPr>
    <w:rPr>
      <w:rFonts w:eastAsia="Times New Roman" w:cs="Times New Roman"/>
      <w:i/>
      <w:sz w:val="22"/>
      <w:szCs w:val="20"/>
      <w:lang w:val="nl-NL" w:eastAsia="nl-NL"/>
    </w:rPr>
  </w:style>
  <w:style w:type="paragraph" w:customStyle="1" w:styleId="kaderinsprong">
    <w:name w:val="kaderinsprong"/>
    <w:basedOn w:val="Standaard"/>
    <w:rsid w:val="00CD7131"/>
    <w:pPr>
      <w:keepLines/>
      <w:spacing w:after="240"/>
      <w:ind w:left="567" w:right="227"/>
      <w:jc w:val="both"/>
    </w:pPr>
    <w:rPr>
      <w:rFonts w:eastAsia="Times New Roman" w:cs="Times New Roman"/>
      <w:b/>
      <w:i/>
      <w:sz w:val="22"/>
      <w:szCs w:val="20"/>
      <w:lang w:val="nl-NL" w:eastAsia="nl-NL"/>
    </w:rPr>
  </w:style>
  <w:style w:type="paragraph" w:customStyle="1" w:styleId="kaderlijst1">
    <w:name w:val="kaderlijst1"/>
    <w:basedOn w:val="Standaard"/>
    <w:rsid w:val="00CD7131"/>
    <w:pPr>
      <w:spacing w:after="240"/>
      <w:ind w:left="850" w:right="141" w:hanging="425"/>
      <w:jc w:val="both"/>
    </w:pPr>
    <w:rPr>
      <w:rFonts w:eastAsia="Times New Roman" w:cs="Times New Roman"/>
      <w:b/>
      <w:i/>
      <w:sz w:val="22"/>
      <w:szCs w:val="20"/>
      <w:lang w:val="nl-NL" w:eastAsia="nl-NL"/>
    </w:rPr>
  </w:style>
  <w:style w:type="paragraph" w:customStyle="1" w:styleId="kaderlijstlaatst">
    <w:name w:val="kaderlijstlaatst"/>
    <w:basedOn w:val="Standaard"/>
    <w:rsid w:val="00CD7131"/>
    <w:pPr>
      <w:spacing w:after="240"/>
      <w:ind w:left="850" w:right="141" w:hanging="425"/>
      <w:jc w:val="both"/>
    </w:pPr>
    <w:rPr>
      <w:rFonts w:eastAsia="Times New Roman" w:cs="Times New Roman"/>
      <w:b/>
      <w:i/>
      <w:sz w:val="22"/>
      <w:szCs w:val="20"/>
      <w:lang w:val="nl-NL" w:eastAsia="nl-NL"/>
    </w:rPr>
  </w:style>
  <w:style w:type="paragraph" w:customStyle="1" w:styleId="kadertitel">
    <w:name w:val="kadertitel"/>
    <w:basedOn w:val="Standaard"/>
    <w:next w:val="Standaard"/>
    <w:rsid w:val="00CD7131"/>
    <w:pPr>
      <w:keepLines/>
      <w:spacing w:before="240" w:after="240"/>
      <w:ind w:left="284" w:right="227"/>
      <w:jc w:val="both"/>
    </w:pPr>
    <w:rPr>
      <w:rFonts w:eastAsia="Times New Roman" w:cs="Times New Roman"/>
      <w:b/>
      <w:i/>
      <w:smallCaps/>
      <w:sz w:val="22"/>
      <w:szCs w:val="20"/>
      <w:lang w:val="nl-NL" w:eastAsia="nl-NL"/>
    </w:rPr>
  </w:style>
  <w:style w:type="paragraph" w:customStyle="1" w:styleId="kadertje">
    <w:name w:val="kadertje"/>
    <w:basedOn w:val="Standaard"/>
    <w:rsid w:val="00CD7131"/>
    <w:pPr>
      <w:keepLines/>
      <w:spacing w:after="240"/>
      <w:ind w:left="227" w:right="227"/>
      <w:jc w:val="both"/>
    </w:pPr>
    <w:rPr>
      <w:rFonts w:eastAsia="Times New Roman" w:cs="Times New Roman"/>
      <w:b/>
      <w:i/>
      <w:sz w:val="22"/>
      <w:szCs w:val="20"/>
      <w:lang w:val="nl-NL" w:eastAsia="nl-NL"/>
    </w:rPr>
  </w:style>
  <w:style w:type="paragraph" w:customStyle="1" w:styleId="kadertjelaatste">
    <w:name w:val="kadertjelaatste"/>
    <w:basedOn w:val="kadertje"/>
    <w:next w:val="Standaard"/>
    <w:rsid w:val="00CD7131"/>
    <w:pPr>
      <w:keepNext/>
      <w:spacing w:after="0"/>
    </w:pPr>
  </w:style>
  <w:style w:type="paragraph" w:customStyle="1" w:styleId="kadertjelaatste1">
    <w:name w:val="kadertjelaatste1"/>
    <w:basedOn w:val="kadertje"/>
    <w:next w:val="Standaard"/>
    <w:rsid w:val="00CD7131"/>
    <w:pPr>
      <w:keepNext/>
      <w:spacing w:after="0"/>
    </w:pPr>
  </w:style>
  <w:style w:type="paragraph" w:customStyle="1" w:styleId="kadertjelaatste2">
    <w:name w:val="kadertjelaatste2"/>
    <w:basedOn w:val="kadertje"/>
    <w:next w:val="Standaard"/>
    <w:rsid w:val="00CD7131"/>
    <w:pPr>
      <w:keepNext/>
      <w:spacing w:after="0"/>
    </w:pPr>
  </w:style>
  <w:style w:type="paragraph" w:customStyle="1" w:styleId="l">
    <w:name w:val="l"/>
    <w:basedOn w:val="Standaard"/>
    <w:rsid w:val="00CD7131"/>
    <w:pPr>
      <w:spacing w:after="240"/>
      <w:jc w:val="both"/>
    </w:pPr>
    <w:rPr>
      <w:rFonts w:eastAsia="Times New Roman" w:cs="Times New Roman"/>
      <w:sz w:val="22"/>
      <w:szCs w:val="20"/>
      <w:lang w:val="nl-NL" w:eastAsia="nl-NL"/>
    </w:rPr>
  </w:style>
  <w:style w:type="paragraph" w:styleId="Lijst">
    <w:name w:val="List"/>
    <w:basedOn w:val="Standaard"/>
    <w:rsid w:val="00CD7131"/>
    <w:pPr>
      <w:spacing w:after="240"/>
      <w:ind w:left="283" w:hanging="283"/>
      <w:jc w:val="both"/>
    </w:pPr>
    <w:rPr>
      <w:rFonts w:eastAsia="Times New Roman" w:cs="Times New Roman"/>
      <w:sz w:val="22"/>
      <w:szCs w:val="20"/>
      <w:lang w:val="nl-NL" w:eastAsia="nl-NL"/>
    </w:rPr>
  </w:style>
  <w:style w:type="paragraph" w:customStyle="1" w:styleId="LijstmetfigurenLijstmettabellentabellijst">
    <w:name w:val="Lijst met figuren.Lijst met tabellen.tabellijst"/>
    <w:basedOn w:val="Standaard"/>
    <w:next w:val="Standaard"/>
    <w:rsid w:val="00CD7131"/>
    <w:pPr>
      <w:tabs>
        <w:tab w:val="decimal" w:leader="hyphen" w:pos="9071"/>
      </w:tabs>
      <w:ind w:left="851" w:right="567" w:hanging="851"/>
      <w:jc w:val="both"/>
    </w:pPr>
    <w:rPr>
      <w:rFonts w:eastAsia="Times New Roman" w:cs="Times New Roman"/>
      <w:i/>
      <w:sz w:val="22"/>
      <w:szCs w:val="20"/>
      <w:lang w:val="nl-NL" w:eastAsia="nl-NL"/>
    </w:rPr>
  </w:style>
  <w:style w:type="paragraph" w:customStyle="1" w:styleId="lijst-10">
    <w:name w:val="lijst -10"/>
    <w:basedOn w:val="LijstmetfigurenLijstmettabellentabellijst"/>
    <w:rsid w:val="00CD7131"/>
    <w:pPr>
      <w:ind w:left="794" w:right="510" w:hanging="794"/>
    </w:pPr>
    <w:rPr>
      <w:i w:val="0"/>
    </w:rPr>
  </w:style>
  <w:style w:type="paragraph" w:customStyle="1" w:styleId="lijstopslaatste">
    <w:name w:val="lijst ops. laatste"/>
    <w:basedOn w:val="Standaard"/>
    <w:next w:val="Standaard"/>
    <w:rsid w:val="00CD7131"/>
    <w:pPr>
      <w:spacing w:after="240"/>
      <w:ind w:left="850" w:hanging="425"/>
      <w:jc w:val="both"/>
    </w:pPr>
    <w:rPr>
      <w:rFonts w:eastAsia="Times New Roman" w:cs="Times New Roman"/>
      <w:sz w:val="22"/>
      <w:szCs w:val="20"/>
      <w:lang w:val="nl-NL" w:eastAsia="nl-NL"/>
    </w:rPr>
  </w:style>
  <w:style w:type="paragraph" w:styleId="Lijstopsomteken">
    <w:name w:val="List Bullet"/>
    <w:basedOn w:val="Standaard"/>
    <w:autoRedefine/>
    <w:rsid w:val="00CD7131"/>
    <w:pPr>
      <w:spacing w:after="240"/>
      <w:ind w:left="283" w:hanging="283"/>
      <w:jc w:val="both"/>
    </w:pPr>
    <w:rPr>
      <w:rFonts w:eastAsia="Times New Roman" w:cs="Times New Roman"/>
      <w:sz w:val="22"/>
      <w:szCs w:val="20"/>
      <w:lang w:val="nl-NL" w:eastAsia="nl-NL"/>
    </w:rPr>
  </w:style>
  <w:style w:type="paragraph" w:customStyle="1" w:styleId="lijststandaard">
    <w:name w:val="lijst standaard"/>
    <w:basedOn w:val="Standaard"/>
    <w:next w:val="Standaard"/>
    <w:rsid w:val="00CD7131"/>
    <w:pPr>
      <w:ind w:left="851"/>
      <w:jc w:val="both"/>
    </w:pPr>
    <w:rPr>
      <w:rFonts w:eastAsia="Times New Roman" w:cs="Times New Roman"/>
      <w:sz w:val="22"/>
      <w:szCs w:val="20"/>
      <w:lang w:val="nl-NL" w:eastAsia="nl-NL"/>
    </w:rPr>
  </w:style>
  <w:style w:type="paragraph" w:customStyle="1" w:styleId="lijstvoor">
    <w:name w:val="lijst voor"/>
    <w:basedOn w:val="Standaard"/>
    <w:next w:val="Lijstopsomteken"/>
    <w:uiPriority w:val="99"/>
    <w:rsid w:val="00CD7131"/>
    <w:pPr>
      <w:spacing w:after="240"/>
      <w:jc w:val="both"/>
    </w:pPr>
    <w:rPr>
      <w:rFonts w:eastAsia="Times New Roman" w:cs="Times New Roman"/>
      <w:sz w:val="22"/>
      <w:szCs w:val="20"/>
      <w:lang w:val="nl-NL" w:eastAsia="nl-NL"/>
    </w:rPr>
  </w:style>
  <w:style w:type="paragraph" w:customStyle="1" w:styleId="LIJSTINLIJST">
    <w:name w:val="LIJSTINLIJST"/>
    <w:basedOn w:val="Standaard"/>
    <w:rsid w:val="00CD7131"/>
    <w:pPr>
      <w:spacing w:after="240"/>
      <w:ind w:left="2552" w:hanging="567"/>
      <w:jc w:val="both"/>
    </w:pPr>
    <w:rPr>
      <w:rFonts w:eastAsia="Times New Roman" w:cs="Times New Roman"/>
      <w:sz w:val="22"/>
      <w:szCs w:val="20"/>
      <w:lang w:val="nl-NL" w:eastAsia="nl-NL"/>
    </w:rPr>
  </w:style>
  <w:style w:type="paragraph" w:customStyle="1" w:styleId="Lijstinlijstlaatst">
    <w:name w:val="Lijstinlijstlaatst"/>
    <w:basedOn w:val="LIJSTINLIJST"/>
    <w:rsid w:val="00CD7131"/>
  </w:style>
  <w:style w:type="paragraph" w:customStyle="1" w:styleId="Parnahoofd">
    <w:name w:val="Parnahoofd"/>
    <w:basedOn w:val="Standaard"/>
    <w:next w:val="Standaard"/>
    <w:rsid w:val="00CD7131"/>
    <w:pPr>
      <w:spacing w:before="360" w:after="240"/>
      <w:jc w:val="both"/>
    </w:pPr>
    <w:rPr>
      <w:rFonts w:eastAsia="Times New Roman" w:cs="Times New Roman"/>
      <w:sz w:val="22"/>
      <w:szCs w:val="20"/>
      <w:lang w:val="nl-NL" w:eastAsia="nl-NL"/>
    </w:rPr>
  </w:style>
  <w:style w:type="paragraph" w:styleId="Plattetekstinspringen">
    <w:name w:val="Body Text Indent"/>
    <w:basedOn w:val="Standaard"/>
    <w:link w:val="PlattetekstinspringenChar"/>
    <w:rsid w:val="00CD7131"/>
    <w:pPr>
      <w:ind w:left="283" w:right="-766"/>
      <w:jc w:val="both"/>
    </w:pPr>
    <w:rPr>
      <w:rFonts w:eastAsia="Times New Roman" w:cs="Times New Roman"/>
      <w:sz w:val="22"/>
      <w:szCs w:val="20"/>
      <w:lang w:val="nl-NL" w:eastAsia="nl-NL"/>
    </w:rPr>
  </w:style>
  <w:style w:type="character" w:customStyle="1" w:styleId="PlattetekstinspringenChar">
    <w:name w:val="Platte tekst inspringen Char"/>
    <w:basedOn w:val="Standaardalinea-lettertype"/>
    <w:link w:val="Plattetekstinspringen"/>
    <w:rsid w:val="00CD7131"/>
    <w:rPr>
      <w:rFonts w:ascii="Arial" w:eastAsia="Times New Roman" w:hAnsi="Arial" w:cs="Times New Roman"/>
      <w:szCs w:val="20"/>
      <w:lang w:val="nl-NL" w:eastAsia="nl-NL"/>
    </w:rPr>
  </w:style>
  <w:style w:type="paragraph" w:customStyle="1" w:styleId="tabeleind">
    <w:name w:val="tabeleind"/>
    <w:basedOn w:val="Standaard"/>
    <w:rsid w:val="00CD7131"/>
    <w:pPr>
      <w:spacing w:after="0"/>
      <w:jc w:val="both"/>
    </w:pPr>
    <w:rPr>
      <w:rFonts w:eastAsia="Times New Roman" w:cs="Times New Roman"/>
      <w:szCs w:val="20"/>
      <w:lang w:val="nl-NL" w:eastAsia="nl-NL"/>
    </w:rPr>
  </w:style>
  <w:style w:type="paragraph" w:customStyle="1" w:styleId="tabelin">
    <w:name w:val="tabelin"/>
    <w:basedOn w:val="Standaard"/>
    <w:rsid w:val="00CD7131"/>
    <w:pPr>
      <w:spacing w:after="0"/>
      <w:jc w:val="right"/>
    </w:pPr>
    <w:rPr>
      <w:rFonts w:eastAsia="Times New Roman" w:cs="Times New Roman"/>
      <w:szCs w:val="20"/>
      <w:lang w:val="nl-NL" w:eastAsia="nl-NL"/>
    </w:rPr>
  </w:style>
  <w:style w:type="paragraph" w:customStyle="1" w:styleId="tabelkol">
    <w:name w:val="tabelkol"/>
    <w:basedOn w:val="Standaard"/>
    <w:rsid w:val="00CD7131"/>
    <w:pPr>
      <w:spacing w:after="0"/>
    </w:pPr>
    <w:rPr>
      <w:rFonts w:eastAsia="Times New Roman" w:cs="Times New Roman"/>
      <w:i/>
      <w:szCs w:val="20"/>
      <w:lang w:val="nl-NL" w:eastAsia="nl-NL"/>
    </w:rPr>
  </w:style>
  <w:style w:type="paragraph" w:customStyle="1" w:styleId="tabellijn">
    <w:name w:val="tabellijn"/>
    <w:basedOn w:val="Standaard"/>
    <w:rsid w:val="00CD7131"/>
    <w:pPr>
      <w:spacing w:after="0"/>
      <w:jc w:val="center"/>
    </w:pPr>
    <w:rPr>
      <w:rFonts w:eastAsia="Times New Roman" w:cs="Times New Roman"/>
      <w:i/>
      <w:szCs w:val="20"/>
      <w:lang w:val="nl-NL" w:eastAsia="nl-NL"/>
    </w:rPr>
  </w:style>
  <w:style w:type="paragraph" w:customStyle="1" w:styleId="tabelna">
    <w:name w:val="tabelna"/>
    <w:basedOn w:val="Standaard"/>
    <w:next w:val="Standaard"/>
    <w:rsid w:val="00CD7131"/>
    <w:pPr>
      <w:spacing w:before="360" w:after="240"/>
      <w:jc w:val="both"/>
    </w:pPr>
    <w:rPr>
      <w:rFonts w:ascii="CG Times (W1)" w:eastAsia="Times New Roman" w:hAnsi="CG Times (W1)" w:cs="Times New Roman"/>
      <w:sz w:val="22"/>
      <w:szCs w:val="20"/>
      <w:lang w:val="nl-NL" w:eastAsia="nl-NL"/>
    </w:rPr>
  </w:style>
  <w:style w:type="paragraph" w:customStyle="1" w:styleId="tabeltitel1">
    <w:name w:val="tabeltitel1"/>
    <w:basedOn w:val="Standaard"/>
    <w:next w:val="Standaard"/>
    <w:rsid w:val="00CD7131"/>
    <w:pPr>
      <w:spacing w:before="240" w:after="0"/>
    </w:pPr>
    <w:rPr>
      <w:rFonts w:eastAsia="Times New Roman" w:cs="Times New Roman"/>
      <w:b/>
      <w:sz w:val="22"/>
      <w:szCs w:val="20"/>
      <w:lang w:val="nl-NL" w:eastAsia="nl-NL"/>
    </w:rPr>
  </w:style>
  <w:style w:type="paragraph" w:customStyle="1" w:styleId="Tabeltitel2">
    <w:name w:val="Tabeltitel2"/>
    <w:basedOn w:val="tabeltitel1"/>
    <w:rsid w:val="00CD7131"/>
    <w:pPr>
      <w:spacing w:before="0"/>
    </w:pPr>
  </w:style>
  <w:style w:type="paragraph" w:customStyle="1" w:styleId="tabelvoet1">
    <w:name w:val="tabelvoet1"/>
    <w:basedOn w:val="Voetnoottekst"/>
    <w:next w:val="Standaard"/>
    <w:rsid w:val="00CD7131"/>
    <w:pPr>
      <w:keepNext/>
      <w:tabs>
        <w:tab w:val="left" w:pos="284"/>
      </w:tabs>
      <w:spacing w:before="120"/>
      <w:ind w:left="284" w:hanging="284"/>
      <w:jc w:val="both"/>
    </w:pPr>
    <w:rPr>
      <w:rFonts w:eastAsia="Times New Roman" w:cs="Times New Roman"/>
      <w:i/>
      <w:sz w:val="22"/>
      <w:lang w:val="nl-NL" w:eastAsia="nl-NL"/>
    </w:rPr>
  </w:style>
  <w:style w:type="paragraph" w:customStyle="1" w:styleId="tabelvoet2">
    <w:name w:val="tabelvoet2"/>
    <w:basedOn w:val="Voetnoottekst"/>
    <w:next w:val="Standaard"/>
    <w:rsid w:val="00CD7131"/>
    <w:pPr>
      <w:keepNext/>
      <w:tabs>
        <w:tab w:val="left" w:pos="284"/>
      </w:tabs>
      <w:ind w:left="284" w:hanging="284"/>
      <w:jc w:val="both"/>
    </w:pPr>
    <w:rPr>
      <w:rFonts w:eastAsia="Times New Roman" w:cs="Times New Roman"/>
      <w:b/>
      <w:i/>
      <w:sz w:val="22"/>
      <w:lang w:val="nl-NL" w:eastAsia="nl-NL"/>
    </w:rPr>
  </w:style>
  <w:style w:type="paragraph" w:customStyle="1" w:styleId="tabelvoet3">
    <w:name w:val="tabelvoet3"/>
    <w:basedOn w:val="tabelvoet2"/>
    <w:next w:val="Standaard"/>
    <w:rsid w:val="00CD7131"/>
    <w:pPr>
      <w:spacing w:after="240"/>
    </w:pPr>
    <w:rPr>
      <w:b w:val="0"/>
    </w:rPr>
  </w:style>
  <w:style w:type="paragraph" w:customStyle="1" w:styleId="tabelvoet4">
    <w:name w:val="tabelvoet4"/>
    <w:basedOn w:val="tabelvoet1"/>
    <w:rsid w:val="00CD7131"/>
    <w:pPr>
      <w:spacing w:before="0"/>
    </w:pPr>
    <w:rPr>
      <w:b/>
    </w:rPr>
  </w:style>
  <w:style w:type="paragraph" w:customStyle="1" w:styleId="voetnoot">
    <w:name w:val="voetnoot"/>
    <w:basedOn w:val="Standaard"/>
    <w:rsid w:val="00CD7131"/>
    <w:pPr>
      <w:ind w:left="720" w:hanging="720"/>
    </w:pPr>
    <w:rPr>
      <w:rFonts w:eastAsia="Times New Roman" w:cs="Times New Roman"/>
      <w:i/>
      <w:szCs w:val="20"/>
      <w:lang w:val="nl-NL" w:eastAsia="nl-NL"/>
    </w:rPr>
  </w:style>
  <w:style w:type="paragraph" w:customStyle="1" w:styleId="vraag">
    <w:name w:val="vraag"/>
    <w:basedOn w:val="Standaard"/>
    <w:next w:val="Citaat"/>
    <w:rsid w:val="00CD7131"/>
    <w:pPr>
      <w:spacing w:after="0"/>
      <w:jc w:val="both"/>
    </w:pPr>
    <w:rPr>
      <w:rFonts w:eastAsia="Times New Roman" w:cs="Times New Roman"/>
      <w:sz w:val="22"/>
      <w:szCs w:val="20"/>
      <w:lang w:val="nl-NL" w:eastAsia="nl-NL"/>
    </w:rPr>
  </w:style>
  <w:style w:type="paragraph" w:customStyle="1" w:styleId="Style2">
    <w:name w:val="Style2"/>
    <w:basedOn w:val="Standaard"/>
    <w:rsid w:val="00CD7131"/>
    <w:pPr>
      <w:keepNext/>
      <w:keepLines/>
      <w:tabs>
        <w:tab w:val="right" w:pos="9072"/>
      </w:tabs>
      <w:spacing w:after="0"/>
    </w:pPr>
    <w:rPr>
      <w:rFonts w:eastAsia="Times New Roman" w:cs="Times New Roman"/>
      <w:szCs w:val="20"/>
      <w:lang w:val="nl-NL" w:eastAsia="nl-NL"/>
    </w:rPr>
  </w:style>
  <w:style w:type="paragraph" w:styleId="Plattetekst2">
    <w:name w:val="Body Text 2"/>
    <w:basedOn w:val="Standaard"/>
    <w:link w:val="Plattetekst2Char"/>
    <w:rsid w:val="00CD7131"/>
    <w:pPr>
      <w:spacing w:after="240"/>
      <w:jc w:val="both"/>
    </w:pPr>
    <w:rPr>
      <w:rFonts w:eastAsia="Times New Roman" w:cs="Times New Roman"/>
      <w:b/>
      <w:sz w:val="22"/>
      <w:szCs w:val="20"/>
      <w:lang w:val="nl-NL" w:eastAsia="nl-NL"/>
    </w:rPr>
  </w:style>
  <w:style w:type="character" w:customStyle="1" w:styleId="Plattetekst2Char">
    <w:name w:val="Platte tekst 2 Char"/>
    <w:basedOn w:val="Standaardalinea-lettertype"/>
    <w:link w:val="Plattetekst2"/>
    <w:rsid w:val="00CD7131"/>
    <w:rPr>
      <w:rFonts w:ascii="Arial" w:eastAsia="Times New Roman" w:hAnsi="Arial" w:cs="Times New Roman"/>
      <w:b/>
      <w:szCs w:val="20"/>
      <w:lang w:val="nl-NL" w:eastAsia="nl-NL"/>
    </w:rPr>
  </w:style>
  <w:style w:type="paragraph" w:styleId="Plattetekstinspringen2">
    <w:name w:val="Body Text Indent 2"/>
    <w:basedOn w:val="Standaard"/>
    <w:link w:val="Plattetekstinspringen2Char"/>
    <w:rsid w:val="00CD7131"/>
    <w:pPr>
      <w:spacing w:after="0"/>
      <w:ind w:left="360"/>
    </w:pPr>
    <w:rPr>
      <w:rFonts w:eastAsia="Times New Roman" w:cs="Times New Roman"/>
      <w:sz w:val="22"/>
      <w:szCs w:val="20"/>
      <w:lang w:val="nl-NL" w:eastAsia="nl-NL"/>
    </w:rPr>
  </w:style>
  <w:style w:type="character" w:customStyle="1" w:styleId="Plattetekstinspringen2Char">
    <w:name w:val="Platte tekst inspringen 2 Char"/>
    <w:basedOn w:val="Standaardalinea-lettertype"/>
    <w:link w:val="Plattetekstinspringen2"/>
    <w:rsid w:val="00CD7131"/>
    <w:rPr>
      <w:rFonts w:ascii="Arial" w:eastAsia="Times New Roman" w:hAnsi="Arial" w:cs="Times New Roman"/>
      <w:szCs w:val="20"/>
      <w:lang w:val="nl-NL" w:eastAsia="nl-NL"/>
    </w:rPr>
  </w:style>
  <w:style w:type="paragraph" w:customStyle="1" w:styleId="a">
    <w:basedOn w:val="Standaard"/>
    <w:next w:val="Ondertitel"/>
    <w:qFormat/>
    <w:rsid w:val="00CD7131"/>
    <w:pPr>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240"/>
      <w:jc w:val="both"/>
    </w:pPr>
    <w:rPr>
      <w:rFonts w:eastAsia="Times New Roman" w:cs="Times New Roman"/>
      <w:b/>
      <w:sz w:val="22"/>
      <w:szCs w:val="20"/>
      <w:u w:val="single"/>
      <w:lang w:val="nl-NL" w:eastAsia="nl-NL"/>
    </w:rPr>
  </w:style>
  <w:style w:type="paragraph" w:styleId="Tekstzonderopmaak">
    <w:name w:val="Plain Text"/>
    <w:basedOn w:val="Standaard"/>
    <w:link w:val="TekstzonderopmaakChar"/>
    <w:rsid w:val="00CD7131"/>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TekstzonderopmaakChar">
    <w:name w:val="Tekst zonder opmaak Char"/>
    <w:basedOn w:val="Standaardalinea-lettertype"/>
    <w:link w:val="Tekstzonderopmaak"/>
    <w:rsid w:val="00CD7131"/>
    <w:rPr>
      <w:rFonts w:ascii="Times New Roman" w:eastAsia="Times New Roman" w:hAnsi="Times New Roman" w:cs="Times New Roman"/>
      <w:sz w:val="24"/>
      <w:szCs w:val="24"/>
      <w:lang w:val="nl-NL" w:eastAsia="nl-NL"/>
    </w:rPr>
  </w:style>
  <w:style w:type="character" w:customStyle="1" w:styleId="grame">
    <w:name w:val="grame"/>
    <w:basedOn w:val="Standaardalinea-lettertype"/>
    <w:rsid w:val="00CD7131"/>
  </w:style>
  <w:style w:type="character" w:customStyle="1" w:styleId="spelle">
    <w:name w:val="spelle"/>
    <w:basedOn w:val="Standaardalinea-lettertype"/>
    <w:rsid w:val="00CD7131"/>
  </w:style>
  <w:style w:type="paragraph" w:customStyle="1" w:styleId="Default">
    <w:name w:val="Default"/>
    <w:rsid w:val="00CD7131"/>
    <w:pPr>
      <w:autoSpaceDE w:val="0"/>
      <w:autoSpaceDN w:val="0"/>
      <w:adjustRightInd w:val="0"/>
      <w:spacing w:after="0" w:line="240" w:lineRule="auto"/>
    </w:pPr>
    <w:rPr>
      <w:rFonts w:ascii="Arial" w:eastAsia="Calibri" w:hAnsi="Arial" w:cs="Arial"/>
      <w:color w:val="000000"/>
      <w:sz w:val="24"/>
      <w:szCs w:val="24"/>
    </w:rPr>
  </w:style>
  <w:style w:type="paragraph" w:styleId="Plattetekstinspringen3">
    <w:name w:val="Body Text Indent 3"/>
    <w:basedOn w:val="Standaard"/>
    <w:link w:val="Plattetekstinspringen3Char"/>
    <w:unhideWhenUsed/>
    <w:rsid w:val="00CD7131"/>
    <w:pPr>
      <w:spacing w:line="260" w:lineRule="exact"/>
      <w:ind w:left="283"/>
      <w:jc w:val="both"/>
    </w:pPr>
    <w:rPr>
      <w:rFonts w:eastAsia="Times New Roman" w:cs="Times New Roman"/>
      <w:sz w:val="16"/>
      <w:szCs w:val="16"/>
    </w:rPr>
  </w:style>
  <w:style w:type="character" w:customStyle="1" w:styleId="Plattetekstinspringen3Char">
    <w:name w:val="Platte tekst inspringen 3 Char"/>
    <w:basedOn w:val="Standaardalinea-lettertype"/>
    <w:link w:val="Plattetekstinspringen3"/>
    <w:rsid w:val="00CD7131"/>
    <w:rPr>
      <w:rFonts w:ascii="Arial" w:eastAsia="Times New Roman" w:hAnsi="Arial" w:cs="Times New Roman"/>
      <w:sz w:val="16"/>
      <w:szCs w:val="16"/>
    </w:rPr>
  </w:style>
  <w:style w:type="paragraph" w:customStyle="1" w:styleId="Opmaakprofiel1">
    <w:name w:val="Opmaakprofiel1"/>
    <w:basedOn w:val="Kop2"/>
    <w:link w:val="Opmaakprofiel1Char"/>
    <w:qFormat/>
    <w:rsid w:val="00CD7131"/>
    <w:pPr>
      <w:numPr>
        <w:numId w:val="1"/>
      </w:numPr>
      <w:tabs>
        <w:tab w:val="left" w:pos="-720"/>
      </w:tabs>
      <w:suppressAutoHyphens/>
      <w:spacing w:before="240" w:after="0"/>
    </w:pPr>
    <w:rPr>
      <w:rFonts w:eastAsia="Times New Roman" w:cs="Times New Roman"/>
      <w:szCs w:val="20"/>
      <w:lang w:val="nl-NL" w:eastAsia="nl-NL"/>
    </w:rPr>
  </w:style>
  <w:style w:type="paragraph" w:styleId="Documentstructuur">
    <w:name w:val="Document Map"/>
    <w:basedOn w:val="Standaard"/>
    <w:link w:val="DocumentstructuurChar"/>
    <w:semiHidden/>
    <w:rsid w:val="00CD7131"/>
    <w:pPr>
      <w:shd w:val="clear" w:color="auto" w:fill="000080"/>
      <w:spacing w:after="0" w:line="260" w:lineRule="exact"/>
      <w:jc w:val="both"/>
    </w:pPr>
    <w:rPr>
      <w:rFonts w:ascii="Tahoma" w:eastAsia="Times New Roman" w:hAnsi="Tahoma" w:cs="Tahoma"/>
      <w:szCs w:val="20"/>
    </w:rPr>
  </w:style>
  <w:style w:type="character" w:customStyle="1" w:styleId="DocumentstructuurChar">
    <w:name w:val="Documentstructuur Char"/>
    <w:basedOn w:val="Standaardalinea-lettertype"/>
    <w:link w:val="Documentstructuur"/>
    <w:semiHidden/>
    <w:rsid w:val="00CD7131"/>
    <w:rPr>
      <w:rFonts w:ascii="Tahoma" w:eastAsia="Times New Roman" w:hAnsi="Tahoma" w:cs="Tahoma"/>
      <w:sz w:val="20"/>
      <w:szCs w:val="20"/>
      <w:shd w:val="clear" w:color="auto" w:fill="000080"/>
    </w:rPr>
  </w:style>
  <w:style w:type="character" w:customStyle="1" w:styleId="Opmaakprofiel1Char">
    <w:name w:val="Opmaakprofiel1 Char"/>
    <w:basedOn w:val="Kop2Char"/>
    <w:link w:val="Opmaakprofiel1"/>
    <w:rsid w:val="00CD7131"/>
    <w:rPr>
      <w:rFonts w:ascii="Arial" w:eastAsia="Times New Roman" w:hAnsi="Arial" w:cs="Times New Roman"/>
      <w:b/>
      <w:sz w:val="20"/>
      <w:szCs w:val="20"/>
      <w:lang w:val="nl-NL" w:eastAsia="nl-NL"/>
    </w:rPr>
  </w:style>
  <w:style w:type="character" w:customStyle="1" w:styleId="LijstalineaChar">
    <w:name w:val="Lijstalinea Char"/>
    <w:link w:val="Lijstalinea"/>
    <w:uiPriority w:val="34"/>
    <w:rsid w:val="00CD7131"/>
    <w:rPr>
      <w:rFonts w:ascii="Arial" w:hAnsi="Arial"/>
      <w:sz w:val="20"/>
    </w:rPr>
  </w:style>
  <w:style w:type="paragraph" w:customStyle="1" w:styleId="bodytext">
    <w:name w:val="bodytext"/>
    <w:basedOn w:val="Standaard"/>
    <w:rsid w:val="00CD7131"/>
    <w:pPr>
      <w:spacing w:before="100" w:beforeAutospacing="1" w:after="100" w:afterAutospacing="1"/>
      <w:textAlignment w:val="top"/>
    </w:pPr>
    <w:rPr>
      <w:rFonts w:ascii="Verdana" w:eastAsia="Times New Roman" w:hAnsi="Verdana" w:cs="Times New Roman"/>
      <w:sz w:val="18"/>
      <w:szCs w:val="18"/>
      <w:lang w:eastAsia="nl-BE"/>
    </w:rPr>
  </w:style>
  <w:style w:type="paragraph" w:styleId="Ondertitel">
    <w:name w:val="Subtitle"/>
    <w:basedOn w:val="Standaard"/>
    <w:next w:val="Standaard"/>
    <w:link w:val="OndertitelChar"/>
    <w:uiPriority w:val="11"/>
    <w:qFormat/>
    <w:rsid w:val="00CD713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D7131"/>
    <w:rPr>
      <w:rFonts w:eastAsiaTheme="minorEastAsia"/>
      <w:color w:val="5A5A5A" w:themeColor="text1" w:themeTint="A5"/>
      <w:spacing w:val="15"/>
    </w:rPr>
  </w:style>
  <w:style w:type="character" w:customStyle="1" w:styleId="Onopgelostemelding1">
    <w:name w:val="Onopgeloste melding1"/>
    <w:basedOn w:val="Standaardalinea-lettertype"/>
    <w:uiPriority w:val="99"/>
    <w:semiHidden/>
    <w:unhideWhenUsed/>
    <w:rsid w:val="0044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5362">
      <w:bodyDiv w:val="1"/>
      <w:marLeft w:val="0"/>
      <w:marRight w:val="0"/>
      <w:marTop w:val="0"/>
      <w:marBottom w:val="0"/>
      <w:divBdr>
        <w:top w:val="none" w:sz="0" w:space="0" w:color="auto"/>
        <w:left w:val="none" w:sz="0" w:space="0" w:color="auto"/>
        <w:bottom w:val="none" w:sz="0" w:space="0" w:color="auto"/>
        <w:right w:val="none" w:sz="0" w:space="0" w:color="auto"/>
      </w:divBdr>
    </w:div>
    <w:div w:id="200677109">
      <w:bodyDiv w:val="1"/>
      <w:marLeft w:val="0"/>
      <w:marRight w:val="0"/>
      <w:marTop w:val="0"/>
      <w:marBottom w:val="0"/>
      <w:divBdr>
        <w:top w:val="none" w:sz="0" w:space="0" w:color="auto"/>
        <w:left w:val="none" w:sz="0" w:space="0" w:color="auto"/>
        <w:bottom w:val="none" w:sz="0" w:space="0" w:color="auto"/>
        <w:right w:val="none" w:sz="0" w:space="0" w:color="auto"/>
      </w:divBdr>
    </w:div>
    <w:div w:id="269357987">
      <w:bodyDiv w:val="1"/>
      <w:marLeft w:val="0"/>
      <w:marRight w:val="0"/>
      <w:marTop w:val="0"/>
      <w:marBottom w:val="0"/>
      <w:divBdr>
        <w:top w:val="none" w:sz="0" w:space="0" w:color="auto"/>
        <w:left w:val="none" w:sz="0" w:space="0" w:color="auto"/>
        <w:bottom w:val="none" w:sz="0" w:space="0" w:color="auto"/>
        <w:right w:val="none" w:sz="0" w:space="0" w:color="auto"/>
      </w:divBdr>
    </w:div>
    <w:div w:id="538207440">
      <w:bodyDiv w:val="1"/>
      <w:marLeft w:val="0"/>
      <w:marRight w:val="0"/>
      <w:marTop w:val="0"/>
      <w:marBottom w:val="0"/>
      <w:divBdr>
        <w:top w:val="none" w:sz="0" w:space="0" w:color="auto"/>
        <w:left w:val="none" w:sz="0" w:space="0" w:color="auto"/>
        <w:bottom w:val="none" w:sz="0" w:space="0" w:color="auto"/>
        <w:right w:val="none" w:sz="0" w:space="0" w:color="auto"/>
      </w:divBdr>
    </w:div>
    <w:div w:id="653070725">
      <w:bodyDiv w:val="1"/>
      <w:marLeft w:val="0"/>
      <w:marRight w:val="0"/>
      <w:marTop w:val="0"/>
      <w:marBottom w:val="0"/>
      <w:divBdr>
        <w:top w:val="none" w:sz="0" w:space="0" w:color="auto"/>
        <w:left w:val="none" w:sz="0" w:space="0" w:color="auto"/>
        <w:bottom w:val="none" w:sz="0" w:space="0" w:color="auto"/>
        <w:right w:val="none" w:sz="0" w:space="0" w:color="auto"/>
      </w:divBdr>
    </w:div>
    <w:div w:id="1162625524">
      <w:bodyDiv w:val="1"/>
      <w:marLeft w:val="0"/>
      <w:marRight w:val="0"/>
      <w:marTop w:val="0"/>
      <w:marBottom w:val="0"/>
      <w:divBdr>
        <w:top w:val="none" w:sz="0" w:space="0" w:color="auto"/>
        <w:left w:val="none" w:sz="0" w:space="0" w:color="auto"/>
        <w:bottom w:val="none" w:sz="0" w:space="0" w:color="auto"/>
        <w:right w:val="none" w:sz="0" w:space="0" w:color="auto"/>
      </w:divBdr>
    </w:div>
    <w:div w:id="1369451850">
      <w:bodyDiv w:val="1"/>
      <w:marLeft w:val="0"/>
      <w:marRight w:val="0"/>
      <w:marTop w:val="0"/>
      <w:marBottom w:val="0"/>
      <w:divBdr>
        <w:top w:val="none" w:sz="0" w:space="0" w:color="auto"/>
        <w:left w:val="none" w:sz="0" w:space="0" w:color="auto"/>
        <w:bottom w:val="none" w:sz="0" w:space="0" w:color="auto"/>
        <w:right w:val="none" w:sz="0" w:space="0" w:color="auto"/>
      </w:divBdr>
    </w:div>
    <w:div w:id="1437402489">
      <w:bodyDiv w:val="1"/>
      <w:marLeft w:val="0"/>
      <w:marRight w:val="0"/>
      <w:marTop w:val="0"/>
      <w:marBottom w:val="0"/>
      <w:divBdr>
        <w:top w:val="none" w:sz="0" w:space="0" w:color="auto"/>
        <w:left w:val="none" w:sz="0" w:space="0" w:color="auto"/>
        <w:bottom w:val="none" w:sz="0" w:space="0" w:color="auto"/>
        <w:right w:val="none" w:sz="0" w:space="0" w:color="auto"/>
      </w:divBdr>
    </w:div>
    <w:div w:id="2023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erzoektips.ugent.be/nl/tips/00001917/" TargetMode="External"/><Relationship Id="rId13" Type="http://schemas.openxmlformats.org/officeDocument/2006/relationships/hyperlink" Target="https://www.ugent.be/intranet/nl/op-het-werk/onderzoek-onderwijs/onderzoek/administratie/onderzoeksdiscipline.htm" TargetMode="External"/><Relationship Id="rId18" Type="http://schemas.openxmlformats.org/officeDocument/2006/relationships/hyperlink" Target="https://gismo.ugent.be/gismo-web/web/registratie?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dm.support@ugent.be" TargetMode="External"/><Relationship Id="rId7" Type="http://schemas.openxmlformats.org/officeDocument/2006/relationships/endnotes" Target="endnotes.xml"/><Relationship Id="rId12" Type="http://schemas.openxmlformats.org/officeDocument/2006/relationships/hyperlink" Target="mailto:BOF@UGent.be" TargetMode="External"/><Relationship Id="rId17" Type="http://schemas.openxmlformats.org/officeDocument/2006/relationships/hyperlink" Target="https://gismo.ugent.b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nderzoektips.ugent.be/nl/tips/00001949/" TargetMode="External"/><Relationship Id="rId20" Type="http://schemas.openxmlformats.org/officeDocument/2006/relationships/hyperlink" Target="https://dmponline.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ent.be/nl/onderzoek/financiering/bof/verslag/verslag.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gent.be/intranet/nl/op-het-werk/onderzoek-onderwijs/onderzoek/financiering-admin/administratie/gismo/onderzoeksdiscipline.htm" TargetMode="External"/><Relationship Id="rId23" Type="http://schemas.openxmlformats.org/officeDocument/2006/relationships/hyperlink" Target="https://www.ugent.be/intranet/nl/op-het-werk/onderzoek-onderwijs/onderzoek/financiering-admin/administratie/gismo/template-financiering.docx" TargetMode="External"/><Relationship Id="rId10" Type="http://schemas.openxmlformats.org/officeDocument/2006/relationships/hyperlink" Target="mailto:BOFapplication@UGent.be" TargetMode="External"/><Relationship Id="rId19" Type="http://schemas.openxmlformats.org/officeDocument/2006/relationships/hyperlink" Target="https://onderzoektips.ugent.be/en/tips/00001933/" TargetMode="External"/><Relationship Id="rId4" Type="http://schemas.openxmlformats.org/officeDocument/2006/relationships/settings" Target="settings.xml"/><Relationship Id="rId9" Type="http://schemas.openxmlformats.org/officeDocument/2006/relationships/hyperlink" Target="http://www.ugent.be/nl/onderzoek/financiering/bof/selectie/overzicht.htm" TargetMode="External"/><Relationship Id="rId14" Type="http://schemas.openxmlformats.org/officeDocument/2006/relationships/hyperlink" Target="https://www.ugent.be/orcid" TargetMode="External"/><Relationship Id="rId22" Type="http://schemas.openxmlformats.org/officeDocument/2006/relationships/hyperlink" Target="https://www.ugent.be/intranet/nl/op-het-werk/onderzoek-onderwijs/onderzoek/financiering-admin/administratie/gismo/template-cv.doc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DBB3-2759-42AA-9EDE-70A3DB7F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11</Pages>
  <Words>4495</Words>
  <Characters>24725</Characters>
  <Application>Microsoft Office Word</Application>
  <DocSecurity>0</DocSecurity>
  <Lines>206</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D'hauwer</dc:creator>
  <cp:keywords/>
  <dc:description/>
  <cp:lastModifiedBy>Esther De Smet</cp:lastModifiedBy>
  <cp:revision>31</cp:revision>
  <cp:lastPrinted>2017-09-29T09:14:00Z</cp:lastPrinted>
  <dcterms:created xsi:type="dcterms:W3CDTF">2021-07-08T06:38:00Z</dcterms:created>
  <dcterms:modified xsi:type="dcterms:W3CDTF">2022-02-16T09:16:00Z</dcterms:modified>
</cp:coreProperties>
</file>