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2B57" w14:textId="06376ED3" w:rsidR="001246D3" w:rsidRPr="00520FE5" w:rsidRDefault="001246D3" w:rsidP="001246D3">
      <w:pPr>
        <w:spacing w:line="240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lang w:val="en-US"/>
        </w:rPr>
        <w:t>APPENDIX:  Research Paper Assessment Form</w:t>
      </w:r>
      <w:r w:rsidR="00E2741E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– Political Sciences (IP/NP/EU Studies)</w:t>
      </w:r>
    </w:p>
    <w:p w14:paraId="4F027EB3" w14:textId="77777777" w:rsidR="001246D3" w:rsidRPr="00520FE5" w:rsidRDefault="001246D3" w:rsidP="001246D3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2DC3678E" w14:textId="77777777" w:rsidR="001246D3" w:rsidRPr="00520FE5" w:rsidRDefault="001246D3" w:rsidP="001246D3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5"/>
        <w:gridCol w:w="4727"/>
      </w:tblGrid>
      <w:tr w:rsidR="001246D3" w14:paraId="0E312DB1" w14:textId="77777777" w:rsidTr="00B8649D">
        <w:tc>
          <w:tcPr>
            <w:tcW w:w="9212" w:type="dxa"/>
            <w:gridSpan w:val="2"/>
            <w:tcBorders>
              <w:right w:val="single" w:sz="4" w:space="0" w:color="auto"/>
            </w:tcBorders>
          </w:tcPr>
          <w:p w14:paraId="3C6873D9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RESEARCH PAPER ASSESSMENT FORM </w:t>
            </w:r>
          </w:p>
        </w:tc>
      </w:tr>
      <w:tr w:rsidR="001246D3" w14:paraId="003ADDA9" w14:textId="77777777" w:rsidTr="00B8649D"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29B52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D5F39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6D3" w14:paraId="1143D509" w14:textId="77777777" w:rsidTr="00B8649D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489A" w14:textId="67546F70" w:rsidR="001246D3" w:rsidRPr="00673424" w:rsidRDefault="00673424" w:rsidP="00B8649D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Student’s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1C3B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Supervisor's name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1246D3" w:rsidRPr="006144B8" w14:paraId="117276DD" w14:textId="77777777" w:rsidTr="00B8649D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06653" w14:textId="6BCB65E9" w:rsidR="001246D3" w:rsidRPr="00BE0481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246D3" w14:paraId="2D98E125" w14:textId="77777777" w:rsidTr="00B8649D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14:paraId="6F46C7BC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Research paper title: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09697422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6D3" w14:paraId="4AD62300" w14:textId="77777777" w:rsidTr="00B8649D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14:paraId="5D020309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Assessor: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313B4BC2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Supervisor </w:t>
            </w: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Commissioner </w:t>
            </w:r>
          </w:p>
        </w:tc>
      </w:tr>
      <w:tr w:rsidR="001246D3" w14:paraId="2FDF95AD" w14:textId="77777777" w:rsidTr="00B8649D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14:paraId="14098275" w14:textId="123726AB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Academic year: 20</w:t>
            </w:r>
            <w:r w:rsidR="00FC6B70">
              <w:rPr>
                <w:rFonts w:ascii="Arial" w:eastAsia="Arial" w:hAnsi="Arial" w:cs="Arial"/>
                <w:sz w:val="20"/>
                <w:szCs w:val="20"/>
                <w:lang w:val="en-US"/>
              </w:rPr>
              <w:t>2</w:t>
            </w:r>
            <w:r w:rsidR="00E2741E">
              <w:rPr>
                <w:rFonts w:ascii="Arial" w:eastAsia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/20</w:t>
            </w:r>
            <w:r w:rsidR="00FC6B70">
              <w:rPr>
                <w:rFonts w:ascii="Arial" w:eastAsia="Arial" w:hAnsi="Arial" w:cs="Arial"/>
                <w:sz w:val="20"/>
                <w:szCs w:val="20"/>
                <w:lang w:val="en-US"/>
              </w:rPr>
              <w:t>2</w:t>
            </w:r>
            <w:r w:rsidR="00E2741E">
              <w:rPr>
                <w:rFonts w:ascii="Arial" w:eastAsia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4BDE729C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Exam period: </w:t>
            </w: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   </w:t>
            </w: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2</w:t>
            </w:r>
          </w:p>
        </w:tc>
      </w:tr>
    </w:tbl>
    <w:p w14:paraId="2F7DE0DF" w14:textId="77777777" w:rsidR="001246D3" w:rsidRPr="00E45CD5" w:rsidRDefault="001246D3" w:rsidP="001246D3">
      <w:pPr>
        <w:pStyle w:val="CommentText"/>
        <w:rPr>
          <w:rFonts w:ascii="Arial" w:hAnsi="Arial" w:cs="Arial"/>
        </w:rPr>
      </w:pP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1139"/>
        <w:gridCol w:w="987"/>
        <w:gridCol w:w="1150"/>
        <w:gridCol w:w="1629"/>
        <w:gridCol w:w="1219"/>
      </w:tblGrid>
      <w:tr w:rsidR="001246D3" w14:paraId="7331124D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0B288862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2D04C203" w14:textId="5892C3ED" w:rsidR="001246D3" w:rsidRPr="00E45CD5" w:rsidRDefault="009762D9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</w:p>
        </w:tc>
        <w:tc>
          <w:tcPr>
            <w:tcW w:w="987" w:type="dxa"/>
            <w:vAlign w:val="center"/>
          </w:tcPr>
          <w:p w14:paraId="2A93BF96" w14:textId="67B1A4B8" w:rsidR="001246D3" w:rsidRPr="00E45CD5" w:rsidRDefault="009762D9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1150" w:type="dxa"/>
            <w:vAlign w:val="center"/>
          </w:tcPr>
          <w:p w14:paraId="0129B6D0" w14:textId="5EDB4EF6" w:rsidR="001246D3" w:rsidRPr="00E45CD5" w:rsidRDefault="009762D9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Sufficient</w:t>
            </w:r>
            <w:proofErr w:type="spellEnd"/>
          </w:p>
        </w:tc>
        <w:tc>
          <w:tcPr>
            <w:tcW w:w="1629" w:type="dxa"/>
            <w:vAlign w:val="center"/>
          </w:tcPr>
          <w:p w14:paraId="3856EA75" w14:textId="1F753D88" w:rsidR="001246D3" w:rsidRPr="00E45CD5" w:rsidRDefault="000D65B6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Major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remarks</w:t>
            </w:r>
            <w:proofErr w:type="spellEnd"/>
          </w:p>
        </w:tc>
        <w:tc>
          <w:tcPr>
            <w:tcW w:w="1219" w:type="dxa"/>
            <w:vAlign w:val="center"/>
          </w:tcPr>
          <w:p w14:paraId="796D5A60" w14:textId="73DCBB1B" w:rsidR="001246D3" w:rsidRPr="00E45CD5" w:rsidRDefault="000D65B6" w:rsidP="00C814BD">
            <w:pPr>
              <w:spacing w:line="24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Insufficient</w:t>
            </w:r>
            <w:proofErr w:type="spellEnd"/>
          </w:p>
        </w:tc>
      </w:tr>
      <w:tr w:rsidR="001246D3" w14:paraId="15C3D91C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3C9816DF" w14:textId="77777777" w:rsidR="001246D3" w:rsidRPr="00E45CD5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Abstract</w:t>
            </w:r>
          </w:p>
        </w:tc>
        <w:tc>
          <w:tcPr>
            <w:tcW w:w="1139" w:type="dxa"/>
            <w:vAlign w:val="center"/>
          </w:tcPr>
          <w:p w14:paraId="31B24F71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209E6125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770179AB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0EA57BE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7D8FEEAA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038C415A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156CC9A3" w14:textId="0ABCFD61" w:rsidR="001246D3" w:rsidRPr="00E2741E" w:rsidRDefault="00E2741E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Problem definition and research question</w:t>
            </w:r>
          </w:p>
        </w:tc>
        <w:tc>
          <w:tcPr>
            <w:tcW w:w="1139" w:type="dxa"/>
            <w:vAlign w:val="center"/>
          </w:tcPr>
          <w:p w14:paraId="09802A1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14DC6158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658F3965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4299BC05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1ECEEDFA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:rsidRPr="00880F6D" w14:paraId="1F9E96A4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36B3CFA5" w14:textId="3DB5DA45" w:rsidR="001246D3" w:rsidRPr="00BE0481" w:rsidRDefault="00E2741E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Literature review (conceptual and theoretical framework)</w:t>
            </w:r>
          </w:p>
        </w:tc>
        <w:tc>
          <w:tcPr>
            <w:tcW w:w="1139" w:type="dxa"/>
            <w:vAlign w:val="center"/>
          </w:tcPr>
          <w:p w14:paraId="2B31BE64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2E61C6D0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7814F426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56E746CC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0193D6A8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59698541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2205E07B" w14:textId="005BBB11" w:rsidR="001246D3" w:rsidRPr="00952FD9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Research design</w:t>
            </w:r>
            <w:r w:rsidR="00952FD9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(including Ethics/Data Management Plan)</w:t>
            </w:r>
          </w:p>
        </w:tc>
        <w:tc>
          <w:tcPr>
            <w:tcW w:w="1139" w:type="dxa"/>
            <w:vAlign w:val="center"/>
          </w:tcPr>
          <w:p w14:paraId="568197E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44AE3AFF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6B1A2D57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664A413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49B5AAE2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13F78C91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4029F0B2" w14:textId="77777777" w:rsidR="001246D3" w:rsidRPr="00E45CD5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Exploratory empirical research</w:t>
            </w:r>
          </w:p>
        </w:tc>
        <w:tc>
          <w:tcPr>
            <w:tcW w:w="1139" w:type="dxa"/>
            <w:vAlign w:val="center"/>
          </w:tcPr>
          <w:p w14:paraId="2403AD97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3C2733E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46FFDC2C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60AE4BF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19A6181B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6436BD72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1AD85877" w14:textId="77777777" w:rsidR="001246D3" w:rsidRPr="00E45CD5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Conclusions</w:t>
            </w:r>
          </w:p>
        </w:tc>
        <w:tc>
          <w:tcPr>
            <w:tcW w:w="1139" w:type="dxa"/>
            <w:vAlign w:val="center"/>
          </w:tcPr>
          <w:p w14:paraId="78C69323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7507919C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3E69FD17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031F3918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5FDE0A1C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20406526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38C67097" w14:textId="7599C5FC" w:rsidR="001246D3" w:rsidRPr="00E2741E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Language</w:t>
            </w:r>
            <w:r w:rsidR="00E2741E">
              <w:rPr>
                <w:rFonts w:ascii="Arial" w:eastAsia="Arial" w:hAnsi="Arial" w:cs="Arial"/>
                <w:sz w:val="20"/>
                <w:szCs w:val="20"/>
                <w:lang w:val="en-US"/>
              </w:rPr>
              <w:t>,  structure</w:t>
            </w:r>
            <w:proofErr w:type="gramEnd"/>
            <w:r w:rsidR="00E2741E">
              <w:rPr>
                <w:rFonts w:ascii="Arial" w:eastAsia="Arial" w:hAnsi="Arial" w:cs="Arial"/>
                <w:sz w:val="20"/>
                <w:szCs w:val="20"/>
                <w:lang w:val="en-US"/>
              </w:rPr>
              <w:t>, presentation and references</w:t>
            </w:r>
          </w:p>
        </w:tc>
        <w:tc>
          <w:tcPr>
            <w:tcW w:w="1139" w:type="dxa"/>
            <w:vAlign w:val="center"/>
          </w:tcPr>
          <w:p w14:paraId="2FDA2D9E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6014DB4A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1B2D9E5F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402158FC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5A5F9768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</w:tbl>
    <w:p w14:paraId="617519A7" w14:textId="77777777" w:rsidR="001246D3" w:rsidRPr="00E45CD5" w:rsidRDefault="001246D3" w:rsidP="001246D3">
      <w:pPr>
        <w:pStyle w:val="CommentText"/>
        <w:rPr>
          <w:rFonts w:ascii="Arial" w:hAnsi="Arial" w:cs="Arial"/>
        </w:rPr>
      </w:pPr>
    </w:p>
    <w:p w14:paraId="6465F402" w14:textId="53CA4EC6" w:rsidR="001246D3" w:rsidRPr="00BE0481" w:rsidRDefault="000D65B6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Insufficient</w:t>
      </w:r>
      <w:r w:rsidR="00091189">
        <w:rPr>
          <w:rFonts w:ascii="Arial" w:eastAsia="Arial" w:hAnsi="Arial" w:cs="Arial"/>
          <w:sz w:val="20"/>
          <w:szCs w:val="20"/>
          <w:lang w:val="en-US"/>
        </w:rPr>
        <w:t xml:space="preserve"> =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The level is unacceptable. There are </w:t>
      </w:r>
      <w:proofErr w:type="gramStart"/>
      <w:r w:rsidR="001246D3">
        <w:rPr>
          <w:rFonts w:ascii="Arial" w:eastAsia="Arial" w:hAnsi="Arial" w:cs="Arial"/>
          <w:sz w:val="20"/>
          <w:szCs w:val="20"/>
          <w:lang w:val="en-US"/>
        </w:rPr>
        <w:t>a number of</w:t>
      </w:r>
      <w:proofErr w:type="gramEnd"/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fundamental </w:t>
      </w:r>
      <w:proofErr w:type="gramStart"/>
      <w:r w:rsidR="001246D3">
        <w:rPr>
          <w:rFonts w:ascii="Arial" w:eastAsia="Arial" w:hAnsi="Arial" w:cs="Arial"/>
          <w:sz w:val="20"/>
          <w:szCs w:val="20"/>
          <w:lang w:val="en-US"/>
        </w:rPr>
        <w:t>shortcomings</w:t>
      </w:r>
      <w:proofErr w:type="gramEnd"/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and a thorough revision is required. </w:t>
      </w:r>
    </w:p>
    <w:p w14:paraId="364ED07C" w14:textId="5EA1090F" w:rsidR="001246D3" w:rsidRPr="00BE0481" w:rsidRDefault="000D65B6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Major remarks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= The level is very moderate. </w:t>
      </w:r>
      <w:proofErr w:type="gramStart"/>
      <w:r w:rsidR="001246D3">
        <w:rPr>
          <w:rFonts w:ascii="Arial" w:eastAsia="Arial" w:hAnsi="Arial" w:cs="Arial"/>
          <w:sz w:val="20"/>
          <w:szCs w:val="20"/>
          <w:lang w:val="en-US"/>
        </w:rPr>
        <w:t>A number of</w:t>
      </w:r>
      <w:proofErr w:type="gramEnd"/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serious shortcomings </w:t>
      </w:r>
      <w:r w:rsidR="00D469BD">
        <w:rPr>
          <w:rFonts w:ascii="Arial" w:eastAsia="Arial" w:hAnsi="Arial" w:cs="Arial"/>
          <w:sz w:val="20"/>
          <w:szCs w:val="20"/>
          <w:lang w:val="en-US"/>
        </w:rPr>
        <w:t>may undermine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the overall value of the thesis. </w:t>
      </w:r>
    </w:p>
    <w:p w14:paraId="08A10422" w14:textId="2390E632" w:rsidR="001246D3" w:rsidRPr="00BE0481" w:rsidRDefault="00091189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Sufficient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= The level meets the basic requirements. </w:t>
      </w:r>
      <w:proofErr w:type="gramStart"/>
      <w:r w:rsidR="001246D3">
        <w:rPr>
          <w:rFonts w:ascii="Arial" w:eastAsia="Arial" w:hAnsi="Arial" w:cs="Arial"/>
          <w:sz w:val="20"/>
          <w:szCs w:val="20"/>
          <w:lang w:val="en-US"/>
        </w:rPr>
        <w:t>A number of</w:t>
      </w:r>
      <w:proofErr w:type="gramEnd"/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minor shortcomings can be noted. </w:t>
      </w:r>
    </w:p>
    <w:p w14:paraId="24285316" w14:textId="41A188DE" w:rsidR="001246D3" w:rsidRPr="00BE0481" w:rsidRDefault="00091189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Good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= The level more than meets the assessment criteria. There are no significant shortcomings. </w:t>
      </w:r>
    </w:p>
    <w:p w14:paraId="3A083874" w14:textId="5778D7FC" w:rsidR="001246D3" w:rsidRPr="00BE0481" w:rsidRDefault="00091189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GB"/>
        </w:rPr>
        <w:t>Excellent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= The level is considerably above expectations and can be called "professional". There are hardly any shortcomings. </w:t>
      </w:r>
    </w:p>
    <w:p w14:paraId="686A7C3A" w14:textId="77777777" w:rsidR="001246D3" w:rsidRPr="00BE0481" w:rsidRDefault="001246D3" w:rsidP="001246D3">
      <w:pPr>
        <w:spacing w:line="240" w:lineRule="auto"/>
        <w:rPr>
          <w:rFonts w:ascii="Arial" w:hAnsi="Arial" w:cs="Arial"/>
          <w:lang w:val="en-GB"/>
        </w:rPr>
      </w:pPr>
    </w:p>
    <w:p w14:paraId="582C9EDA" w14:textId="77777777" w:rsidR="001246D3" w:rsidRPr="004C1145" w:rsidRDefault="001246D3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 w:rsidRPr="004C1145">
        <w:rPr>
          <w:rFonts w:ascii="Arial" w:hAnsi="Arial" w:cs="Arial"/>
          <w:sz w:val="20"/>
          <w:szCs w:val="20"/>
          <w:lang w:val="en-GB"/>
        </w:rPr>
        <w:t>Comments</w:t>
      </w:r>
    </w:p>
    <w:p w14:paraId="42D6EC9C" w14:textId="77777777" w:rsidR="001246D3" w:rsidRPr="00BE0481" w:rsidRDefault="001246D3" w:rsidP="001246D3">
      <w:pPr>
        <w:spacing w:line="240" w:lineRule="auto"/>
        <w:rPr>
          <w:rFonts w:ascii="Arial" w:hAnsi="Arial" w:cs="Arial"/>
          <w:lang w:val="en-GB"/>
        </w:rPr>
      </w:pPr>
      <w:r w:rsidRPr="004C1145">
        <w:rPr>
          <w:rFonts w:ascii="Arial" w:hAnsi="Arial" w:cs="Arial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C1145"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en-US"/>
        </w:rPr>
        <w:t xml:space="preserve">If a student </w:t>
      </w:r>
      <w:proofErr w:type="gramStart"/>
      <w:r>
        <w:rPr>
          <w:rFonts w:ascii="Arial" w:eastAsia="Arial" w:hAnsi="Arial" w:cs="Arial"/>
          <w:lang w:val="en-US"/>
        </w:rPr>
        <w:t>submits</w:t>
      </w:r>
      <w:proofErr w:type="gramEnd"/>
      <w:r>
        <w:rPr>
          <w:rFonts w:ascii="Arial" w:eastAsia="Arial" w:hAnsi="Arial" w:cs="Arial"/>
          <w:lang w:val="en-US"/>
        </w:rPr>
        <w:t xml:space="preserve"> for a second time, he or she can indicate below how and to what extent he or she has taken the above report into account.</w:t>
      </w:r>
    </w:p>
    <w:p w14:paraId="4A3FE73A" w14:textId="77777777" w:rsidR="001246D3" w:rsidRPr="00E45CD5" w:rsidRDefault="001246D3" w:rsidP="001246D3">
      <w:pPr>
        <w:spacing w:line="240" w:lineRule="auto"/>
        <w:rPr>
          <w:rFonts w:ascii="Arial" w:hAnsi="Arial" w:cs="Arial"/>
        </w:rPr>
      </w:pPr>
      <w:r w:rsidRPr="00E45CD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966BA6" w14:textId="77777777" w:rsidR="001246D3" w:rsidRPr="004C1145" w:rsidRDefault="001246D3" w:rsidP="001246D3">
      <w:pPr>
        <w:spacing w:line="240" w:lineRule="auto"/>
        <w:rPr>
          <w:rFonts w:ascii="Arial" w:eastAsia="Arial" w:hAnsi="Arial" w:cs="Arial"/>
        </w:rPr>
      </w:pPr>
    </w:p>
    <w:p w14:paraId="05C0620A" w14:textId="77777777" w:rsidR="006144B8" w:rsidRDefault="006144B8"/>
    <w:sectPr w:rsidR="006144B8" w:rsidSect="002F68C1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11A8C" w14:textId="77777777" w:rsidR="00AF167A" w:rsidRDefault="00FC6B70">
      <w:pPr>
        <w:spacing w:line="240" w:lineRule="auto"/>
      </w:pPr>
      <w:r>
        <w:separator/>
      </w:r>
    </w:p>
  </w:endnote>
  <w:endnote w:type="continuationSeparator" w:id="0">
    <w:p w14:paraId="66FEA0DB" w14:textId="77777777" w:rsidR="00AF167A" w:rsidRDefault="00FC6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8851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CF05E" w14:textId="77777777" w:rsidR="006144B8" w:rsidRDefault="001246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C8DF3B4" w14:textId="77777777" w:rsidR="006144B8" w:rsidRDefault="00614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29B4" w14:textId="77777777" w:rsidR="00AF167A" w:rsidRDefault="00FC6B70">
      <w:pPr>
        <w:spacing w:line="240" w:lineRule="auto"/>
      </w:pPr>
      <w:r>
        <w:separator/>
      </w:r>
    </w:p>
  </w:footnote>
  <w:footnote w:type="continuationSeparator" w:id="0">
    <w:p w14:paraId="4BE744F4" w14:textId="77777777" w:rsidR="00AF167A" w:rsidRDefault="00FC6B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DF5"/>
    <w:multiLevelType w:val="hybridMultilevel"/>
    <w:tmpl w:val="FF4A649C"/>
    <w:lvl w:ilvl="0" w:tplc="C1905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7EAF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4C65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EEDB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061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E0A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A64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07D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62C7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56819"/>
    <w:multiLevelType w:val="hybridMultilevel"/>
    <w:tmpl w:val="BBB46D36"/>
    <w:lvl w:ilvl="0" w:tplc="833AB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004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BAA7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80C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A08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8866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22F7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120A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420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F4AA4"/>
    <w:multiLevelType w:val="hybridMultilevel"/>
    <w:tmpl w:val="6CF46B0C"/>
    <w:lvl w:ilvl="0" w:tplc="0B4600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ACAA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35C9FCA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7228C3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49A73B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48EC88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89E9E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29A32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D6E33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B44A18"/>
    <w:multiLevelType w:val="hybridMultilevel"/>
    <w:tmpl w:val="7EE49134"/>
    <w:lvl w:ilvl="0" w:tplc="0EC861E4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608BE"/>
    <w:multiLevelType w:val="hybridMultilevel"/>
    <w:tmpl w:val="302A31E0"/>
    <w:lvl w:ilvl="0" w:tplc="B12EDEF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AE4C06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427E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EEDB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B604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E899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7EFD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7ED3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B040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9846004">
    <w:abstractNumId w:val="1"/>
  </w:num>
  <w:num w:numId="2" w16cid:durableId="1830561679">
    <w:abstractNumId w:val="2"/>
  </w:num>
  <w:num w:numId="3" w16cid:durableId="217135446">
    <w:abstractNumId w:val="4"/>
  </w:num>
  <w:num w:numId="4" w16cid:durableId="2098094786">
    <w:abstractNumId w:val="0"/>
  </w:num>
  <w:num w:numId="5" w16cid:durableId="2076778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D3"/>
    <w:rsid w:val="00091189"/>
    <w:rsid w:val="000D65B6"/>
    <w:rsid w:val="001246D3"/>
    <w:rsid w:val="00321260"/>
    <w:rsid w:val="003752C3"/>
    <w:rsid w:val="005D2A71"/>
    <w:rsid w:val="006144B8"/>
    <w:rsid w:val="00673424"/>
    <w:rsid w:val="008A46AD"/>
    <w:rsid w:val="00952FD9"/>
    <w:rsid w:val="009762D9"/>
    <w:rsid w:val="00A41418"/>
    <w:rsid w:val="00AE460E"/>
    <w:rsid w:val="00AF167A"/>
    <w:rsid w:val="00BF1862"/>
    <w:rsid w:val="00C814BD"/>
    <w:rsid w:val="00D469BD"/>
    <w:rsid w:val="00E2741E"/>
    <w:rsid w:val="00F87272"/>
    <w:rsid w:val="00FB3BDF"/>
    <w:rsid w:val="00FC6B70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CF89A7"/>
  <w15:chartTrackingRefBased/>
  <w15:docId w15:val="{6C10487C-36D4-C840-B885-E40F44ED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6D3"/>
    <w:pPr>
      <w:spacing w:line="276" w:lineRule="auto"/>
    </w:pPr>
    <w:rPr>
      <w:rFonts w:ascii="Calibri" w:hAnsi="Calibri"/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246D3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val="nl-NL" w:eastAsia="nl-NL"/>
    </w:rPr>
  </w:style>
  <w:style w:type="paragraph" w:styleId="Footer">
    <w:name w:val="footer"/>
    <w:aliases w:val="F_UGent"/>
    <w:basedOn w:val="Normal"/>
    <w:link w:val="FooterChar"/>
    <w:uiPriority w:val="99"/>
    <w:unhideWhenUsed/>
    <w:rsid w:val="001246D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aliases w:val="F_UGent Char"/>
    <w:basedOn w:val="DefaultParagraphFont"/>
    <w:link w:val="Footer"/>
    <w:uiPriority w:val="99"/>
    <w:rsid w:val="001246D3"/>
    <w:rPr>
      <w:rFonts w:ascii="Calibri" w:hAnsi="Calibri"/>
      <w:sz w:val="22"/>
      <w:szCs w:val="22"/>
      <w:lang w:val="nl-BE"/>
    </w:rPr>
  </w:style>
  <w:style w:type="paragraph" w:styleId="CommentText">
    <w:name w:val="annotation text"/>
    <w:basedOn w:val="Normal"/>
    <w:link w:val="CommentTextChar"/>
    <w:semiHidden/>
    <w:rsid w:val="001246D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</w:style>
  <w:style w:type="character" w:customStyle="1" w:styleId="CommentTextChar">
    <w:name w:val="Comment Text Char"/>
    <w:basedOn w:val="DefaultParagraphFont"/>
    <w:link w:val="CommentText"/>
    <w:semiHidden/>
    <w:rsid w:val="001246D3"/>
    <w:rPr>
      <w:rFonts w:ascii="Times New Roman" w:eastAsia="Times New Roman" w:hAnsi="Times New Roman" w:cs="Times New Roman"/>
      <w:sz w:val="20"/>
      <w:szCs w:val="20"/>
      <w:lang w:val="nl-BE" w:eastAsia="nl-BE"/>
    </w:rPr>
  </w:style>
  <w:style w:type="character" w:customStyle="1" w:styleId="ListParagraphChar">
    <w:name w:val="List Paragraph Char"/>
    <w:link w:val="ListParagraph"/>
    <w:uiPriority w:val="34"/>
    <w:locked/>
    <w:rsid w:val="001246D3"/>
    <w:rPr>
      <w:rFonts w:ascii="Times New Roman" w:eastAsia="Calibri" w:hAnsi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4" ma:contentTypeDescription="Een nieuw document maken." ma:contentTypeScope="" ma:versionID="7651cd8950f52f5d00062e6c7eca7c4f">
  <xsd:schema xmlns:xsd="http://www.w3.org/2001/XMLSchema" xmlns:xs="http://www.w3.org/2001/XMLSchema" xmlns:p="http://schemas.microsoft.com/office/2006/metadata/properties" xmlns:ns3="e9eefd5e-eb8a-4690-b8a3-e9c1d5bacbad" xmlns:ns4="accf210d-3568-470d-bc24-8f84c293f95d" targetNamespace="http://schemas.microsoft.com/office/2006/metadata/properties" ma:root="true" ma:fieldsID="36540f5ef2c2184479c6f6ad582b2347" ns3:_="" ns4:_="">
    <xsd:import namespace="e9eefd5e-eb8a-4690-b8a3-e9c1d5bacbad"/>
    <xsd:import namespace="accf210d-3568-470d-bc24-8f84c293f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54594-2413-4B04-9B51-221A94228030}">
  <ds:schemaRefs>
    <ds:schemaRef ds:uri="http://schemas.microsoft.com/office/infopath/2007/PartnerControls"/>
    <ds:schemaRef ds:uri="http://www.w3.org/XML/1998/namespace"/>
    <ds:schemaRef ds:uri="e9eefd5e-eb8a-4690-b8a3-e9c1d5bacbad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accf210d-3568-470d-bc24-8f84c293f95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4B98AF0-1DC1-4F3D-A79F-57D0392D0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64587-D76D-41C0-9EF3-081095EAC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accf210d-3568-470d-bc24-8f84c293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Candaele</dc:creator>
  <cp:keywords/>
  <dc:description/>
  <cp:lastModifiedBy>Dries Ledoux</cp:lastModifiedBy>
  <cp:revision>2</cp:revision>
  <dcterms:created xsi:type="dcterms:W3CDTF">2025-09-29T12:58:00Z</dcterms:created>
  <dcterms:modified xsi:type="dcterms:W3CDTF">2025-09-29T12:58:00Z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